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5492C" w14:textId="36BE321C" w:rsidR="00AE3BE2" w:rsidRDefault="00EC2176" w:rsidP="00AE3BE2">
      <w:pPr>
        <w:pStyle w:val="DocumentHeading"/>
        <w:spacing w:line="120" w:lineRule="auto"/>
        <w:jc w:val="left"/>
        <w:rPr>
          <w:rFonts w:ascii="Calisto MT" w:hAnsi="Calisto MT" w:cs="Apple Chancery"/>
          <w:smallCaps/>
          <w:color w:val="548140" w:themeColor="accent6" w:themeShade="80"/>
          <w:sz w:val="24"/>
          <w:szCs w:val="24"/>
        </w:rPr>
      </w:pPr>
      <w:r>
        <w:rPr>
          <w:rFonts w:ascii="Calisto MT" w:hAnsi="Calisto MT" w:cs="Apple Chancery"/>
          <w:smallCaps/>
          <w:noProof/>
          <w:color w:val="548140" w:themeColor="accent6" w:themeShade="80"/>
          <w:sz w:val="24"/>
          <w:szCs w:val="24"/>
        </w:rPr>
        <w:drawing>
          <wp:inline distT="0" distB="0" distL="0" distR="0" wp14:anchorId="18C9C1DF" wp14:editId="7C7BDC45">
            <wp:extent cx="6853555" cy="849630"/>
            <wp:effectExtent l="0" t="0" r="4445" b="0"/>
            <wp:docPr id="2" name="Picture 2" descr="/Users/NoaKahner/Desktop/Kahner Global/Events/2018/CPIS Toronto/october-banner-728x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NoaKahner/Desktop/Kahner Global/Events/2018/CPIS Toronto/october-banner-728x9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3555" cy="849630"/>
                    </a:xfrm>
                    <a:prstGeom prst="rect">
                      <a:avLst/>
                    </a:prstGeom>
                    <a:noFill/>
                    <a:ln>
                      <a:noFill/>
                    </a:ln>
                  </pic:spPr>
                </pic:pic>
              </a:graphicData>
            </a:graphic>
          </wp:inline>
        </w:drawing>
      </w:r>
    </w:p>
    <w:p w14:paraId="48F5117F" w14:textId="04B4B369" w:rsidR="00AE3BE2" w:rsidRPr="00B914A7" w:rsidRDefault="00AE3BE2" w:rsidP="00AE3BE2">
      <w:pPr>
        <w:pStyle w:val="DocumentHeading"/>
        <w:spacing w:line="120" w:lineRule="auto"/>
        <w:jc w:val="left"/>
        <w:rPr>
          <w:rFonts w:ascii="Calisto MT" w:hAnsi="Calisto MT" w:cs="Apple Chancery"/>
          <w:smallCaps/>
          <w:color w:val="548140" w:themeColor="accent6" w:themeShade="80"/>
          <w:sz w:val="24"/>
          <w:szCs w:val="24"/>
        </w:rPr>
      </w:pPr>
    </w:p>
    <w:p w14:paraId="7094846C" w14:textId="77777777" w:rsidR="00D84EB5" w:rsidRPr="006068C8" w:rsidRDefault="00D84EB5" w:rsidP="006068C8">
      <w:pPr>
        <w:pStyle w:val="DocumentHeading"/>
        <w:spacing w:line="120" w:lineRule="auto"/>
        <w:jc w:val="left"/>
        <w:rPr>
          <w:rFonts w:ascii="Arial" w:hAnsi="Arial"/>
          <w:smallCaps/>
          <w:color w:val="83B56C" w:themeColor="accent6" w:themeShade="BF"/>
          <w:sz w:val="24"/>
          <w:szCs w:val="24"/>
        </w:rPr>
      </w:pPr>
    </w:p>
    <w:p w14:paraId="3F1AF811" w14:textId="0179F30B" w:rsidR="00717C75" w:rsidRPr="007D40B9" w:rsidRDefault="00717C75" w:rsidP="007D40B9">
      <w:bookmarkStart w:id="0" w:name="OLE_LINK1"/>
      <w:bookmarkStart w:id="1" w:name="OLE_LINK2"/>
      <w:r w:rsidRPr="007D40B9">
        <w:t>Conference Details</w:t>
      </w:r>
    </w:p>
    <w:p w14:paraId="11C14905" w14:textId="77777777" w:rsidR="00717C75" w:rsidRPr="007D40B9" w:rsidRDefault="00717C75" w:rsidP="00281F6E"/>
    <w:p w14:paraId="3FB988A5" w14:textId="3B1EC63B" w:rsidR="00F969B3" w:rsidRPr="00F969B3" w:rsidRDefault="00435C49" w:rsidP="00F969B3">
      <w:bookmarkStart w:id="2" w:name="OLE_LINK13"/>
      <w:bookmarkStart w:id="3" w:name="OLE_LINK14"/>
      <w:bookmarkStart w:id="4" w:name="OLE_LINK21"/>
      <w:bookmarkStart w:id="5" w:name="OLE_LINK22"/>
      <w:r w:rsidRPr="007D40B9">
        <w:rPr>
          <w:b/>
        </w:rPr>
        <w:t>The</w:t>
      </w:r>
      <w:r w:rsidR="00206D3C" w:rsidRPr="007D40B9">
        <w:rPr>
          <w:b/>
        </w:rPr>
        <w:t xml:space="preserve"> Cannabis Private Investment Summit</w:t>
      </w:r>
      <w:r w:rsidR="00D84EB5">
        <w:rPr>
          <w:b/>
        </w:rPr>
        <w:t>: A Family Office Series</w:t>
      </w:r>
      <w:r w:rsidRPr="007D40B9">
        <w:rPr>
          <w:b/>
        </w:rPr>
        <w:t xml:space="preserve"> </w:t>
      </w:r>
      <w:r w:rsidR="000F2A85" w:rsidRPr="007D40B9">
        <w:t xml:space="preserve">will be taking place </w:t>
      </w:r>
      <w:r w:rsidR="00E70D91">
        <w:t>October 23, 2018</w:t>
      </w:r>
      <w:r w:rsidR="006B5D11">
        <w:t xml:space="preserve"> </w:t>
      </w:r>
      <w:r w:rsidR="000F3855">
        <w:t>in Toronto, Canada</w:t>
      </w:r>
      <w:r w:rsidR="00D84EB5">
        <w:t xml:space="preserve">. </w:t>
      </w:r>
      <w:bookmarkStart w:id="6" w:name="OLE_LINK9"/>
      <w:bookmarkStart w:id="7" w:name="OLE_LINK10"/>
      <w:r w:rsidR="00F969B3" w:rsidRPr="00F969B3">
        <w:t xml:space="preserve">The Canadian marijuana market is quickly becoming a global leader in the cannabis investment space.  The Canadian marijuana market size is forecast to reach $2.5 billion in 2020 should full legalization take into effect as many expect. </w:t>
      </w:r>
    </w:p>
    <w:p w14:paraId="3A85A895" w14:textId="77777777" w:rsidR="006B5D11" w:rsidRDefault="00F969B3" w:rsidP="006B5D11">
      <w:r w:rsidRPr="00F969B3">
        <w:t xml:space="preserve"> </w:t>
      </w:r>
    </w:p>
    <w:p w14:paraId="0979AD2B" w14:textId="34A1269C" w:rsidR="00D84EB5" w:rsidRDefault="00F969B3" w:rsidP="006B5D11">
      <w:r w:rsidRPr="00F969B3">
        <w:t>The Cannabis Private Investment Summit Toronto is a family office series that will explore the opportunities and risks of investing in the cannabis industry. This is the leading cannabis investing educational summit exclusively offered to high net worth investors and family offices.</w:t>
      </w:r>
    </w:p>
    <w:p w14:paraId="6F876399" w14:textId="77777777" w:rsidR="00CC73B5" w:rsidRDefault="00CC73B5" w:rsidP="00D84EB5"/>
    <w:p w14:paraId="2EEF2303" w14:textId="77777777" w:rsidR="00CC73B5" w:rsidRPr="00B20EC7" w:rsidRDefault="00CC73B5" w:rsidP="00CC73B5">
      <w:pPr>
        <w:pStyle w:val="DocumentHeading"/>
        <w:spacing w:line="120" w:lineRule="auto"/>
        <w:jc w:val="left"/>
        <w:rPr>
          <w:color w:val="auto"/>
          <w:sz w:val="24"/>
          <w:szCs w:val="24"/>
        </w:rPr>
      </w:pPr>
      <w:r w:rsidRPr="00B20EC7">
        <w:rPr>
          <w:color w:val="auto"/>
          <w:sz w:val="24"/>
          <w:szCs w:val="24"/>
        </w:rPr>
        <w:t xml:space="preserve">Location: </w:t>
      </w:r>
    </w:p>
    <w:p w14:paraId="271EF445" w14:textId="77777777" w:rsidR="00CC73B5" w:rsidRPr="00B20EC7" w:rsidRDefault="00CC73B5" w:rsidP="00CC73B5">
      <w:pPr>
        <w:pStyle w:val="DocumentHeading"/>
        <w:spacing w:line="120" w:lineRule="auto"/>
        <w:jc w:val="left"/>
        <w:rPr>
          <w:color w:val="auto"/>
          <w:sz w:val="24"/>
          <w:szCs w:val="24"/>
        </w:rPr>
      </w:pPr>
      <w:r w:rsidRPr="00B20EC7">
        <w:rPr>
          <w:color w:val="auto"/>
          <w:sz w:val="24"/>
          <w:szCs w:val="24"/>
        </w:rPr>
        <w:t xml:space="preserve">Bennett Jones </w:t>
      </w:r>
    </w:p>
    <w:p w14:paraId="698DCE29" w14:textId="77777777" w:rsidR="00CC73B5" w:rsidRPr="00B20EC7" w:rsidRDefault="00CC73B5" w:rsidP="00CC73B5">
      <w:pPr>
        <w:pStyle w:val="DocumentHeading"/>
        <w:spacing w:line="120" w:lineRule="auto"/>
        <w:jc w:val="left"/>
        <w:rPr>
          <w:color w:val="auto"/>
          <w:sz w:val="24"/>
          <w:szCs w:val="24"/>
        </w:rPr>
      </w:pPr>
      <w:r w:rsidRPr="00B20EC7">
        <w:rPr>
          <w:color w:val="auto"/>
          <w:sz w:val="24"/>
          <w:szCs w:val="24"/>
        </w:rPr>
        <w:t xml:space="preserve">3400 One First Canadian Place </w:t>
      </w:r>
    </w:p>
    <w:p w14:paraId="3804E5C2" w14:textId="78712C0A" w:rsidR="00CC73B5" w:rsidRPr="00D84EB5" w:rsidRDefault="00CC73B5" w:rsidP="00593F45">
      <w:pPr>
        <w:pStyle w:val="DocumentHeading"/>
        <w:spacing w:line="120" w:lineRule="auto"/>
        <w:jc w:val="left"/>
        <w:rPr>
          <w:color w:val="auto"/>
          <w:sz w:val="24"/>
          <w:szCs w:val="24"/>
        </w:rPr>
      </w:pPr>
      <w:r w:rsidRPr="00B20EC7">
        <w:rPr>
          <w:color w:val="auto"/>
          <w:sz w:val="24"/>
          <w:szCs w:val="24"/>
        </w:rPr>
        <w:t>Toronto, Canada</w:t>
      </w:r>
    </w:p>
    <w:p w14:paraId="6256286C" w14:textId="5BDC7492" w:rsidR="00281F6E" w:rsidRPr="007D40B9" w:rsidRDefault="00281F6E" w:rsidP="00281F6E"/>
    <w:bookmarkEnd w:id="6"/>
    <w:bookmarkEnd w:id="7"/>
    <w:p w14:paraId="1E599B44" w14:textId="77777777" w:rsidR="00281F6E" w:rsidRPr="007D40B9" w:rsidRDefault="00281F6E" w:rsidP="003036CE"/>
    <w:bookmarkEnd w:id="2"/>
    <w:bookmarkEnd w:id="3"/>
    <w:bookmarkEnd w:id="4"/>
    <w:bookmarkEnd w:id="5"/>
    <w:p w14:paraId="1EFD6F9D" w14:textId="77777777" w:rsidR="00977365" w:rsidRPr="007D40B9" w:rsidRDefault="00977365" w:rsidP="00977365">
      <w:pPr>
        <w:rPr>
          <w:b/>
        </w:rPr>
      </w:pPr>
      <w:r w:rsidRPr="007D40B9">
        <w:rPr>
          <w:b/>
        </w:rPr>
        <w:t>Featuring:</w:t>
      </w:r>
    </w:p>
    <w:p w14:paraId="7BAFA4BC" w14:textId="7BDF5FF5" w:rsidR="00977365" w:rsidRPr="007D40B9" w:rsidRDefault="00977365" w:rsidP="00977365">
      <w:r w:rsidRPr="007D40B9">
        <w:t>Networking</w:t>
      </w:r>
      <w:r w:rsidR="00F601B0" w:rsidRPr="007D40B9">
        <w:t xml:space="preserve"> </w:t>
      </w:r>
      <w:r w:rsidR="00EA756B">
        <w:t>breakfast &amp; l</w:t>
      </w:r>
      <w:r w:rsidR="00825094" w:rsidRPr="007D40B9">
        <w:t>unch</w:t>
      </w:r>
      <w:r w:rsidR="00435C49" w:rsidRPr="007D40B9">
        <w:t>,</w:t>
      </w:r>
      <w:r w:rsidR="00F601B0" w:rsidRPr="007D40B9">
        <w:t xml:space="preserve"> refreshment break,</w:t>
      </w:r>
      <w:r w:rsidR="00435C49" w:rsidRPr="007D40B9">
        <w:t xml:space="preserve"> and cocktail reception</w:t>
      </w:r>
    </w:p>
    <w:p w14:paraId="1C4FC42C" w14:textId="77777777" w:rsidR="00977365" w:rsidRPr="007D40B9" w:rsidRDefault="00977365" w:rsidP="00977365">
      <w:r w:rsidRPr="007D40B9">
        <w:t>Educational sessions</w:t>
      </w:r>
    </w:p>
    <w:p w14:paraId="3B2599D6" w14:textId="77777777" w:rsidR="00977365" w:rsidRPr="007D40B9" w:rsidRDefault="00977365" w:rsidP="00977365">
      <w:r w:rsidRPr="007D40B9">
        <w:t>Peer-to-peer networking</w:t>
      </w:r>
    </w:p>
    <w:p w14:paraId="2C8B7605" w14:textId="77777777" w:rsidR="00977365" w:rsidRPr="007D40B9" w:rsidRDefault="00977365" w:rsidP="00977365">
      <w:r w:rsidRPr="007D40B9">
        <w:t xml:space="preserve">Special guest speakers </w:t>
      </w:r>
    </w:p>
    <w:p w14:paraId="5E3AA5A0" w14:textId="7D846387" w:rsidR="002229E0" w:rsidRPr="007D40B9" w:rsidRDefault="002229E0" w:rsidP="00977365">
      <w:r w:rsidRPr="007D40B9">
        <w:t xml:space="preserve">Exclusive Access to Investment Experts </w:t>
      </w:r>
    </w:p>
    <w:p w14:paraId="07ABA6AD" w14:textId="77777777" w:rsidR="00435C49" w:rsidRPr="007D40B9" w:rsidRDefault="00435C49" w:rsidP="00977365"/>
    <w:p w14:paraId="5F25FC42" w14:textId="53A2C6C5" w:rsidR="00435C49" w:rsidRPr="007D40B9" w:rsidRDefault="00435C49" w:rsidP="00977365">
      <w:pPr>
        <w:rPr>
          <w:b/>
        </w:rPr>
      </w:pPr>
      <w:r w:rsidRPr="007D40B9">
        <w:rPr>
          <w:b/>
        </w:rPr>
        <w:t>Attendees:</w:t>
      </w:r>
    </w:p>
    <w:p w14:paraId="4F4B5FC5" w14:textId="1DEBC018" w:rsidR="00435C49" w:rsidRPr="007D40B9" w:rsidRDefault="00435C49" w:rsidP="00977365">
      <w:r w:rsidRPr="007D40B9">
        <w:t>Family Offices</w:t>
      </w:r>
    </w:p>
    <w:p w14:paraId="0BF700F0" w14:textId="2A5D5B15" w:rsidR="00435C49" w:rsidRPr="007D40B9" w:rsidRDefault="00435C49" w:rsidP="00977365">
      <w:r w:rsidRPr="007D40B9">
        <w:t>Accredited Investors</w:t>
      </w:r>
    </w:p>
    <w:p w14:paraId="0289866E" w14:textId="70F6C9F4" w:rsidR="00435C49" w:rsidRPr="007D40B9" w:rsidRDefault="00435C49" w:rsidP="00977365">
      <w:r w:rsidRPr="007D40B9">
        <w:t>Angel Investors</w:t>
      </w:r>
    </w:p>
    <w:p w14:paraId="78352870" w14:textId="615884E3" w:rsidR="00435C49" w:rsidRPr="007D40B9" w:rsidRDefault="00435C49" w:rsidP="00977365">
      <w:r w:rsidRPr="007D40B9">
        <w:t>Wealth managers</w:t>
      </w:r>
    </w:p>
    <w:p w14:paraId="5A7BFAFC" w14:textId="394DCF3A" w:rsidR="00435C49" w:rsidRPr="007D40B9" w:rsidRDefault="00435C49" w:rsidP="00977365">
      <w:r w:rsidRPr="007D40B9">
        <w:t>Venture Capital Funds</w:t>
      </w:r>
    </w:p>
    <w:p w14:paraId="1BEEF586" w14:textId="7913AAB9" w:rsidR="00435C49" w:rsidRPr="007D40B9" w:rsidRDefault="00435C49" w:rsidP="00977365">
      <w:r w:rsidRPr="007D40B9">
        <w:t>Private Equity Funds</w:t>
      </w:r>
    </w:p>
    <w:p w14:paraId="46AE84FD" w14:textId="5542F23C" w:rsidR="00435C49" w:rsidRPr="007D40B9" w:rsidRDefault="00435C49" w:rsidP="00977365">
      <w:r w:rsidRPr="007D40B9">
        <w:t>Cannabis companies</w:t>
      </w:r>
    </w:p>
    <w:p w14:paraId="3030A551" w14:textId="1E99C079" w:rsidR="00435C49" w:rsidRPr="007D40B9" w:rsidRDefault="00435C49" w:rsidP="00977365">
      <w:proofErr w:type="spellStart"/>
      <w:r w:rsidRPr="007D40B9">
        <w:t>Lawfirms</w:t>
      </w:r>
      <w:proofErr w:type="spellEnd"/>
    </w:p>
    <w:p w14:paraId="0453D186" w14:textId="0B799DAE" w:rsidR="00435C49" w:rsidRPr="007D40B9" w:rsidRDefault="00435C49" w:rsidP="00977365">
      <w:r w:rsidRPr="007D40B9">
        <w:t>Accounting firms</w:t>
      </w:r>
    </w:p>
    <w:p w14:paraId="005080E0" w14:textId="77777777" w:rsidR="001D5C07" w:rsidRPr="007D40B9" w:rsidRDefault="001D5C07" w:rsidP="00825094"/>
    <w:bookmarkEnd w:id="0"/>
    <w:bookmarkEnd w:id="1"/>
    <w:p w14:paraId="6AB247C3" w14:textId="0AE0A7DA" w:rsidR="001960B3" w:rsidRPr="007D40B9" w:rsidRDefault="001960B3" w:rsidP="007D40B9">
      <w:pPr>
        <w:rPr>
          <w:b/>
        </w:rPr>
      </w:pPr>
      <w:r w:rsidRPr="007D40B9">
        <w:rPr>
          <w:b/>
        </w:rPr>
        <w:t>Agenda</w:t>
      </w:r>
    </w:p>
    <w:tbl>
      <w:tblPr>
        <w:tblStyle w:val="TableGrid"/>
        <w:tblW w:w="0" w:type="auto"/>
        <w:tblLook w:val="0520" w:firstRow="1" w:lastRow="0" w:firstColumn="0" w:lastColumn="1" w:noHBand="0" w:noVBand="1"/>
      </w:tblPr>
      <w:tblGrid>
        <w:gridCol w:w="1548"/>
        <w:gridCol w:w="9468"/>
      </w:tblGrid>
      <w:tr w:rsidR="000F3855" w:rsidRPr="00BA7DE3" w14:paraId="2405486B" w14:textId="77777777" w:rsidTr="00F01D71">
        <w:trPr>
          <w:trHeight w:val="791"/>
        </w:trPr>
        <w:tc>
          <w:tcPr>
            <w:tcW w:w="1548" w:type="dxa"/>
          </w:tcPr>
          <w:p w14:paraId="78A55EB4" w14:textId="77777777" w:rsidR="000F3855" w:rsidRPr="00BA7DE3" w:rsidRDefault="000F3855" w:rsidP="00BA7DE3">
            <w:pPr>
              <w:rPr>
                <w:rFonts w:cs="Diwan Thuluth"/>
              </w:rPr>
            </w:pPr>
          </w:p>
          <w:p w14:paraId="7B2F12B4" w14:textId="6164715E" w:rsidR="000F3855" w:rsidRPr="00BA7DE3" w:rsidRDefault="006B5D11" w:rsidP="00BA7DE3">
            <w:pPr>
              <w:rPr>
                <w:rFonts w:cs="Diwan Thuluth"/>
              </w:rPr>
            </w:pPr>
            <w:bookmarkStart w:id="8" w:name="OLE_LINK23"/>
            <w:bookmarkStart w:id="9" w:name="OLE_LINK24"/>
            <w:r w:rsidRPr="00BA7DE3">
              <w:rPr>
                <w:rFonts w:cs="Diwan Thuluth"/>
              </w:rPr>
              <w:t>11:30</w:t>
            </w:r>
            <w:r w:rsidR="00881ACF">
              <w:rPr>
                <w:rFonts w:cs="Diwan Thuluth"/>
              </w:rPr>
              <w:t>am</w:t>
            </w:r>
            <w:r w:rsidRPr="00BA7DE3">
              <w:rPr>
                <w:rFonts w:cs="Diwan Thuluth"/>
              </w:rPr>
              <w:t>-12:3</w:t>
            </w:r>
            <w:r w:rsidR="0001379C" w:rsidRPr="00BA7DE3">
              <w:rPr>
                <w:rFonts w:cs="Diwan Thuluth"/>
              </w:rPr>
              <w:t>0</w:t>
            </w:r>
            <w:r w:rsidR="0001379C" w:rsidRPr="00BA7DE3">
              <w:rPr>
                <w:rFonts w:eastAsia="Calibri" w:cs="Calibri"/>
              </w:rPr>
              <w:t>p</w:t>
            </w:r>
            <w:r w:rsidR="000F3855" w:rsidRPr="00BA7DE3">
              <w:rPr>
                <w:rFonts w:eastAsia="Calibri" w:cs="Calibri"/>
              </w:rPr>
              <w:t>m</w:t>
            </w:r>
            <w:bookmarkEnd w:id="8"/>
            <w:bookmarkEnd w:id="9"/>
          </w:p>
        </w:tc>
        <w:tc>
          <w:tcPr>
            <w:tcW w:w="9468" w:type="dxa"/>
          </w:tcPr>
          <w:p w14:paraId="57ED7235" w14:textId="77777777" w:rsidR="000F3855" w:rsidRPr="00BA7DE3" w:rsidRDefault="000F3855" w:rsidP="00BA7DE3">
            <w:pPr>
              <w:jc w:val="center"/>
              <w:rPr>
                <w:rFonts w:cs="Diwan Thuluth"/>
              </w:rPr>
            </w:pPr>
          </w:p>
          <w:p w14:paraId="468511A1" w14:textId="01C0D6CC" w:rsidR="000F3855" w:rsidRPr="00BA7DE3" w:rsidRDefault="0001379C" w:rsidP="000F3855">
            <w:pPr>
              <w:jc w:val="center"/>
              <w:rPr>
                <w:rFonts w:cs="Diwan Thuluth"/>
                <w:b/>
                <w:bCs/>
                <w:smallCaps/>
              </w:rPr>
            </w:pPr>
            <w:r w:rsidRPr="00BA7DE3">
              <w:rPr>
                <w:rFonts w:eastAsia="Calibri" w:cs="Calibri"/>
                <w:b/>
                <w:bCs/>
                <w:smallCaps/>
              </w:rPr>
              <w:t>Registration</w:t>
            </w:r>
            <w:r w:rsidRPr="00BA7DE3">
              <w:rPr>
                <w:rFonts w:cs="Diwan Thuluth"/>
                <w:b/>
                <w:bCs/>
                <w:smallCaps/>
              </w:rPr>
              <w:t xml:space="preserve"> &amp; </w:t>
            </w:r>
            <w:r w:rsidR="00DE2FE7" w:rsidRPr="00BA7DE3">
              <w:rPr>
                <w:rFonts w:eastAsia="Calibri" w:cs="Calibri"/>
                <w:b/>
                <w:bCs/>
                <w:smallCaps/>
              </w:rPr>
              <w:t>Networking</w:t>
            </w:r>
            <w:r w:rsidR="00DE2FE7" w:rsidRPr="00BA7DE3">
              <w:rPr>
                <w:rFonts w:cs="Diwan Thuluth"/>
                <w:b/>
                <w:bCs/>
                <w:smallCaps/>
              </w:rPr>
              <w:t xml:space="preserve"> </w:t>
            </w:r>
            <w:r w:rsidR="004115B9">
              <w:rPr>
                <w:rFonts w:eastAsia="Calibri" w:cs="Calibri"/>
                <w:b/>
                <w:bCs/>
                <w:smallCaps/>
              </w:rPr>
              <w:t>Br</w:t>
            </w:r>
            <w:r w:rsidRPr="00BA7DE3">
              <w:rPr>
                <w:rFonts w:eastAsia="Calibri" w:cs="Calibri"/>
                <w:b/>
                <w:bCs/>
                <w:smallCaps/>
              </w:rPr>
              <w:t>unch</w:t>
            </w:r>
          </w:p>
          <w:p w14:paraId="2ED2E529" w14:textId="77777777" w:rsidR="000F3855" w:rsidRDefault="00904AEB" w:rsidP="000F3855">
            <w:pPr>
              <w:jc w:val="center"/>
              <w:rPr>
                <w:rFonts w:eastAsia="Calibri" w:cs="Calibri"/>
              </w:rPr>
            </w:pPr>
            <w:r w:rsidRPr="00BA7DE3">
              <w:rPr>
                <w:rFonts w:eastAsia="Calibri" w:cs="Calibri"/>
              </w:rPr>
              <w:t>Sponsored</w:t>
            </w:r>
            <w:r w:rsidRPr="00BA7DE3">
              <w:rPr>
                <w:rFonts w:cs="Diwan Thuluth"/>
              </w:rPr>
              <w:t xml:space="preserve"> </w:t>
            </w:r>
            <w:r w:rsidRPr="00BA7DE3">
              <w:rPr>
                <w:rFonts w:eastAsia="Calibri" w:cs="Calibri"/>
              </w:rPr>
              <w:t>by</w:t>
            </w:r>
            <w:r w:rsidRPr="00BA7DE3">
              <w:rPr>
                <w:rFonts w:cs="Diwan Thuluth"/>
              </w:rPr>
              <w:t xml:space="preserve"> </w:t>
            </w:r>
            <w:r w:rsidR="000F3855" w:rsidRPr="00BA7DE3">
              <w:rPr>
                <w:rFonts w:eastAsia="Calibri" w:cs="Calibri"/>
              </w:rPr>
              <w:t>Bennett</w:t>
            </w:r>
            <w:r w:rsidR="000F3855" w:rsidRPr="00BA7DE3">
              <w:rPr>
                <w:rFonts w:cs="Diwan Thuluth"/>
              </w:rPr>
              <w:t xml:space="preserve"> </w:t>
            </w:r>
            <w:r w:rsidR="000F3855" w:rsidRPr="00BA7DE3">
              <w:rPr>
                <w:rFonts w:eastAsia="Calibri" w:cs="Calibri"/>
              </w:rPr>
              <w:t>Jones</w:t>
            </w:r>
          </w:p>
          <w:p w14:paraId="70130074" w14:textId="2F614C97" w:rsidR="006974EA" w:rsidRPr="00BA7DE3" w:rsidRDefault="006974EA" w:rsidP="000F3855">
            <w:pPr>
              <w:jc w:val="center"/>
              <w:rPr>
                <w:rFonts w:cs="Diwan Thuluth"/>
                <w:b/>
                <w:bCs/>
                <w:smallCaps/>
              </w:rPr>
            </w:pPr>
          </w:p>
        </w:tc>
      </w:tr>
      <w:tr w:rsidR="00EB4ACF" w:rsidRPr="00BA7DE3" w14:paraId="0092FF9F" w14:textId="77777777" w:rsidTr="00F01D71">
        <w:trPr>
          <w:trHeight w:val="719"/>
        </w:trPr>
        <w:tc>
          <w:tcPr>
            <w:tcW w:w="1548" w:type="dxa"/>
          </w:tcPr>
          <w:p w14:paraId="5E0F3153" w14:textId="77777777" w:rsidR="00EB4ACF" w:rsidRPr="00BA7DE3" w:rsidRDefault="00EB4ACF" w:rsidP="00BA7DE3">
            <w:pPr>
              <w:rPr>
                <w:rFonts w:cs="Diwan Thuluth"/>
              </w:rPr>
            </w:pPr>
          </w:p>
          <w:p w14:paraId="07E42408" w14:textId="3A90CCD5" w:rsidR="00EB4ACF" w:rsidRPr="00BA7DE3" w:rsidRDefault="00EB4ACF" w:rsidP="00BA7DE3">
            <w:pPr>
              <w:rPr>
                <w:rFonts w:cs="Diwan Thuluth"/>
              </w:rPr>
            </w:pPr>
            <w:r w:rsidRPr="00BA7DE3">
              <w:rPr>
                <w:rFonts w:cs="Diwan Thuluth"/>
              </w:rPr>
              <w:t>12:</w:t>
            </w:r>
            <w:r w:rsidR="006B5D11" w:rsidRPr="00BA7DE3">
              <w:rPr>
                <w:rFonts w:cs="Diwan Thuluth"/>
              </w:rPr>
              <w:t>3</w:t>
            </w:r>
            <w:r w:rsidRPr="00BA7DE3">
              <w:rPr>
                <w:rFonts w:cs="Diwan Thuluth"/>
              </w:rPr>
              <w:t>0-1</w:t>
            </w:r>
            <w:r w:rsidR="00F126D0">
              <w:rPr>
                <w:rFonts w:cs="Diwan Thuluth"/>
              </w:rPr>
              <w:t>2:40</w:t>
            </w:r>
            <w:r w:rsidRPr="00BA7DE3">
              <w:rPr>
                <w:rFonts w:eastAsia="Calibri" w:cs="Calibri"/>
              </w:rPr>
              <w:t>pm</w:t>
            </w:r>
          </w:p>
        </w:tc>
        <w:tc>
          <w:tcPr>
            <w:tcW w:w="9468" w:type="dxa"/>
          </w:tcPr>
          <w:p w14:paraId="56470971" w14:textId="77777777" w:rsidR="00EB4ACF" w:rsidRPr="00BA7DE3" w:rsidRDefault="00EB4ACF" w:rsidP="00BA7DE3">
            <w:pPr>
              <w:jc w:val="center"/>
              <w:rPr>
                <w:rFonts w:cs="Diwan Thuluth"/>
                <w:b/>
                <w:bCs/>
                <w:smallCaps/>
              </w:rPr>
            </w:pPr>
          </w:p>
          <w:p w14:paraId="7E421947" w14:textId="42C8B286" w:rsidR="00EB4ACF" w:rsidRDefault="00EB4ACF" w:rsidP="00BA7DE3">
            <w:pPr>
              <w:jc w:val="center"/>
              <w:rPr>
                <w:rFonts w:cs="Diwan Thuluth"/>
                <w:b/>
              </w:rPr>
            </w:pPr>
            <w:r w:rsidRPr="00BA7DE3">
              <w:rPr>
                <w:rFonts w:eastAsia="Calibri" w:cs="Calibri"/>
                <w:b/>
                <w:bCs/>
                <w:smallCaps/>
              </w:rPr>
              <w:t>Chairman</w:t>
            </w:r>
            <w:r w:rsidRPr="00BA7DE3">
              <w:rPr>
                <w:rFonts w:cs="Diwan Thuluth"/>
                <w:b/>
                <w:bCs/>
                <w:smallCaps/>
              </w:rPr>
              <w:t xml:space="preserve"> </w:t>
            </w:r>
            <w:r w:rsidRPr="00BA7DE3">
              <w:rPr>
                <w:rFonts w:eastAsia="Calibri" w:cs="Calibri"/>
                <w:b/>
                <w:bCs/>
                <w:smallCaps/>
              </w:rPr>
              <w:t>opening</w:t>
            </w:r>
            <w:r w:rsidRPr="00BA7DE3">
              <w:rPr>
                <w:rFonts w:cs="Diwan Thuluth"/>
                <w:b/>
                <w:bCs/>
                <w:smallCaps/>
              </w:rPr>
              <w:t xml:space="preserve"> </w:t>
            </w:r>
            <w:r w:rsidRPr="00BA7DE3">
              <w:rPr>
                <w:rFonts w:eastAsia="Calibri" w:cs="Calibri"/>
                <w:b/>
                <w:bCs/>
                <w:smallCaps/>
              </w:rPr>
              <w:t>remarks</w:t>
            </w:r>
            <w:r w:rsidRPr="00BA7DE3">
              <w:rPr>
                <w:rFonts w:cs="Diwan Thuluth"/>
                <w:b/>
              </w:rPr>
              <w:t xml:space="preserve">: </w:t>
            </w:r>
            <w:r w:rsidR="00AF7D32">
              <w:rPr>
                <w:rFonts w:cs="Diwan Thuluth"/>
                <w:b/>
              </w:rPr>
              <w:t>The Future of Hemp and Cannabis</w:t>
            </w:r>
          </w:p>
          <w:p w14:paraId="26526E10" w14:textId="77777777" w:rsidR="00B61419" w:rsidRPr="00C1655D" w:rsidRDefault="00B61419" w:rsidP="00B61419">
            <w:pPr>
              <w:jc w:val="center"/>
              <w:rPr>
                <w:rFonts w:cs="Diwan Thuluth"/>
                <w:b/>
              </w:rPr>
            </w:pPr>
            <w:r w:rsidRPr="00C1655D">
              <w:rPr>
                <w:rFonts w:cs="Diwan Thuluth"/>
                <w:b/>
              </w:rPr>
              <w:t>Michael Gordon, Co-Founder &amp; CEO, Kush Marketplace</w:t>
            </w:r>
          </w:p>
          <w:p w14:paraId="4D0079EE" w14:textId="77777777" w:rsidR="00B61419" w:rsidRPr="00BA7DE3" w:rsidRDefault="00B61419" w:rsidP="00BA7DE3">
            <w:pPr>
              <w:jc w:val="center"/>
              <w:rPr>
                <w:rFonts w:cs="Diwan Thuluth"/>
                <w:b/>
              </w:rPr>
            </w:pPr>
          </w:p>
          <w:p w14:paraId="06DDA86D" w14:textId="77777777" w:rsidR="00EB4ACF" w:rsidRPr="00BA7DE3" w:rsidRDefault="00EB4ACF" w:rsidP="00BB3020">
            <w:pPr>
              <w:jc w:val="center"/>
              <w:rPr>
                <w:rFonts w:cs="Diwan Thuluth"/>
              </w:rPr>
            </w:pPr>
          </w:p>
        </w:tc>
      </w:tr>
      <w:tr w:rsidR="00BC0DA9" w:rsidRPr="00BA7DE3" w14:paraId="34397690" w14:textId="77777777" w:rsidTr="00EB31B8">
        <w:trPr>
          <w:trHeight w:val="701"/>
        </w:trPr>
        <w:tc>
          <w:tcPr>
            <w:tcW w:w="1548" w:type="dxa"/>
          </w:tcPr>
          <w:p w14:paraId="42947D54" w14:textId="77777777" w:rsidR="00BC0DA9" w:rsidRPr="00BA7DE3" w:rsidRDefault="00BC0DA9" w:rsidP="00EB31B8">
            <w:pPr>
              <w:rPr>
                <w:rFonts w:cs="Diwan Thuluth"/>
              </w:rPr>
            </w:pPr>
          </w:p>
          <w:p w14:paraId="5598DBAD" w14:textId="54A272DC" w:rsidR="00BC0DA9" w:rsidRPr="00BA7DE3" w:rsidRDefault="00BC0DA9" w:rsidP="00EB31B8">
            <w:pPr>
              <w:rPr>
                <w:rFonts w:cs="Diwan Thuluth"/>
              </w:rPr>
            </w:pPr>
            <w:r w:rsidRPr="00BA7DE3">
              <w:rPr>
                <w:rFonts w:cs="Diwan Thuluth"/>
              </w:rPr>
              <w:t>1</w:t>
            </w:r>
            <w:r>
              <w:rPr>
                <w:rFonts w:cs="Diwan Thuluth"/>
              </w:rPr>
              <w:t>2:40</w:t>
            </w:r>
            <w:r w:rsidR="00CD4334">
              <w:rPr>
                <w:rFonts w:cs="Diwan Thuluth"/>
              </w:rPr>
              <w:t>-1:2</w:t>
            </w:r>
            <w:r>
              <w:rPr>
                <w:rFonts w:cs="Diwan Thuluth"/>
              </w:rPr>
              <w:t>0</w:t>
            </w:r>
            <w:r w:rsidRPr="00BA7DE3">
              <w:rPr>
                <w:rFonts w:eastAsia="Calibri" w:cs="Calibri"/>
              </w:rPr>
              <w:t>pm</w:t>
            </w:r>
          </w:p>
        </w:tc>
        <w:tc>
          <w:tcPr>
            <w:tcW w:w="9468" w:type="dxa"/>
          </w:tcPr>
          <w:p w14:paraId="643065B8" w14:textId="77777777" w:rsidR="00BC0DA9" w:rsidRPr="00BA7DE3" w:rsidRDefault="00BC0DA9" w:rsidP="00EB31B8">
            <w:pPr>
              <w:rPr>
                <w:rFonts w:cs="Diwan Thuluth"/>
                <w:b/>
                <w:bCs/>
                <w:smallCaps/>
              </w:rPr>
            </w:pPr>
          </w:p>
          <w:p w14:paraId="2FBB36EF" w14:textId="771D3BC2" w:rsidR="00BC0DA9" w:rsidRPr="00BA7DE3" w:rsidRDefault="00BC0DA9" w:rsidP="00EB31B8">
            <w:pPr>
              <w:jc w:val="center"/>
              <w:rPr>
                <w:rFonts w:cs="Diwan Thuluth"/>
                <w:b/>
                <w:bCs/>
                <w:smallCaps/>
              </w:rPr>
            </w:pPr>
            <w:r w:rsidRPr="00BA7DE3">
              <w:rPr>
                <w:rFonts w:eastAsia="Calibri" w:cs="Calibri"/>
                <w:b/>
                <w:bCs/>
                <w:smallCaps/>
              </w:rPr>
              <w:t>Legal</w:t>
            </w:r>
            <w:r w:rsidRPr="00BA7DE3">
              <w:rPr>
                <w:rFonts w:cs="Diwan Thuluth"/>
                <w:b/>
                <w:bCs/>
                <w:smallCaps/>
              </w:rPr>
              <w:t xml:space="preserve"> </w:t>
            </w:r>
            <w:r w:rsidRPr="00BA7DE3">
              <w:rPr>
                <w:rFonts w:eastAsia="Calibri" w:cs="Calibri"/>
                <w:b/>
                <w:bCs/>
                <w:smallCaps/>
              </w:rPr>
              <w:t>Concerns</w:t>
            </w:r>
            <w:r w:rsidRPr="00BA7DE3">
              <w:rPr>
                <w:rFonts w:cs="Diwan Thuluth"/>
                <w:b/>
                <w:bCs/>
                <w:smallCaps/>
              </w:rPr>
              <w:t xml:space="preserve"> </w:t>
            </w:r>
            <w:r w:rsidRPr="00BA7DE3">
              <w:rPr>
                <w:rFonts w:eastAsia="Calibri" w:cs="Calibri"/>
                <w:b/>
                <w:bCs/>
                <w:smallCaps/>
              </w:rPr>
              <w:t>for</w:t>
            </w:r>
            <w:r w:rsidRPr="00BA7DE3">
              <w:rPr>
                <w:rFonts w:cs="Diwan Thuluth"/>
                <w:b/>
                <w:bCs/>
                <w:smallCaps/>
              </w:rPr>
              <w:t xml:space="preserve"> </w:t>
            </w:r>
            <w:r w:rsidRPr="00BA7DE3">
              <w:rPr>
                <w:rFonts w:eastAsia="Calibri" w:cs="Calibri"/>
                <w:b/>
                <w:bCs/>
                <w:smallCaps/>
              </w:rPr>
              <w:t>Cannabis</w:t>
            </w:r>
            <w:r w:rsidRPr="00BA7DE3">
              <w:rPr>
                <w:rFonts w:cs="Diwan Thuluth"/>
                <w:b/>
                <w:bCs/>
                <w:smallCaps/>
              </w:rPr>
              <w:t xml:space="preserve"> </w:t>
            </w:r>
            <w:r w:rsidRPr="00BA7DE3">
              <w:rPr>
                <w:rFonts w:eastAsia="Calibri" w:cs="Calibri"/>
                <w:b/>
                <w:bCs/>
                <w:smallCaps/>
              </w:rPr>
              <w:t>Investors</w:t>
            </w:r>
            <w:r w:rsidR="00CD4334">
              <w:rPr>
                <w:rFonts w:eastAsia="Calibri" w:cs="Calibri"/>
                <w:b/>
                <w:bCs/>
                <w:smallCaps/>
              </w:rPr>
              <w:t xml:space="preserve"> and The State of the industry</w:t>
            </w:r>
          </w:p>
          <w:p w14:paraId="76B81C59" w14:textId="77777777" w:rsidR="00BC0DA9" w:rsidRPr="00BA7DE3" w:rsidRDefault="00BC0DA9" w:rsidP="00EB31B8">
            <w:pPr>
              <w:pStyle w:val="ListParagraph"/>
              <w:ind w:left="360"/>
              <w:rPr>
                <w:rFonts w:cs="Diwan Thuluth"/>
                <w:color w:val="auto"/>
                <w:sz w:val="24"/>
                <w:szCs w:val="24"/>
              </w:rPr>
            </w:pPr>
          </w:p>
          <w:p w14:paraId="102476EC" w14:textId="77777777" w:rsidR="00BC0DA9" w:rsidRPr="00BA7DE3" w:rsidRDefault="00BC0DA9" w:rsidP="00EB31B8">
            <w:pPr>
              <w:jc w:val="center"/>
              <w:rPr>
                <w:rFonts w:cs="Diwan Thuluth"/>
              </w:rPr>
            </w:pPr>
            <w:r w:rsidRPr="00BA7DE3">
              <w:rPr>
                <w:rFonts w:eastAsia="Calibri" w:cs="Calibri"/>
              </w:rPr>
              <w:t>Moderator</w:t>
            </w:r>
            <w:r w:rsidRPr="00BA7DE3">
              <w:rPr>
                <w:rFonts w:cs="Diwan Thuluth"/>
              </w:rPr>
              <w:t>:</w:t>
            </w:r>
          </w:p>
          <w:p w14:paraId="61F3077C" w14:textId="77777777" w:rsidR="00BC0DA9" w:rsidRDefault="00BC0DA9" w:rsidP="00EB31B8">
            <w:pPr>
              <w:jc w:val="center"/>
              <w:rPr>
                <w:rFonts w:eastAsia="Calibri" w:cs="Calibri"/>
              </w:rPr>
            </w:pPr>
            <w:proofErr w:type="spellStart"/>
            <w:r w:rsidRPr="00BA7DE3">
              <w:rPr>
                <w:rFonts w:eastAsia="Calibri" w:cs="Calibri"/>
              </w:rPr>
              <w:t>Ranjeev</w:t>
            </w:r>
            <w:proofErr w:type="spellEnd"/>
            <w:r w:rsidRPr="00BA7DE3">
              <w:rPr>
                <w:rFonts w:cs="Diwan Thuluth"/>
              </w:rPr>
              <w:t xml:space="preserve"> </w:t>
            </w:r>
            <w:r w:rsidRPr="00BA7DE3">
              <w:rPr>
                <w:rFonts w:eastAsia="Calibri" w:cs="Calibri"/>
              </w:rPr>
              <w:t>Dhillon,</w:t>
            </w:r>
            <w:r w:rsidRPr="00BA7DE3">
              <w:rPr>
                <w:rFonts w:cs="Diwan Thuluth"/>
              </w:rPr>
              <w:t xml:space="preserve"> </w:t>
            </w:r>
            <w:r w:rsidRPr="00BA7DE3">
              <w:rPr>
                <w:rFonts w:eastAsia="Calibri" w:cs="Calibri"/>
              </w:rPr>
              <w:t>Partner,</w:t>
            </w:r>
            <w:r w:rsidRPr="00BA7DE3">
              <w:rPr>
                <w:rFonts w:cs="Diwan Thuluth"/>
              </w:rPr>
              <w:t xml:space="preserve"> </w:t>
            </w:r>
            <w:r w:rsidRPr="00BA7DE3">
              <w:rPr>
                <w:rFonts w:eastAsia="Calibri" w:cs="Calibri"/>
              </w:rPr>
              <w:t>Bennett</w:t>
            </w:r>
            <w:r w:rsidRPr="00BA7DE3">
              <w:rPr>
                <w:rFonts w:cs="Diwan Thuluth"/>
              </w:rPr>
              <w:t xml:space="preserve"> </w:t>
            </w:r>
            <w:r w:rsidRPr="00BA7DE3">
              <w:rPr>
                <w:rFonts w:eastAsia="Calibri" w:cs="Calibri"/>
              </w:rPr>
              <w:t>Jones</w:t>
            </w:r>
            <w:r w:rsidRPr="00BA7DE3">
              <w:rPr>
                <w:rFonts w:cs="Diwan Thuluth"/>
              </w:rPr>
              <w:t xml:space="preserve"> </w:t>
            </w:r>
            <w:r w:rsidRPr="00BA7DE3">
              <w:rPr>
                <w:rFonts w:eastAsia="Calibri" w:cs="Calibri"/>
              </w:rPr>
              <w:t>LLP</w:t>
            </w:r>
          </w:p>
          <w:p w14:paraId="43731263" w14:textId="77777777" w:rsidR="00BC0DA9" w:rsidRPr="00BA7DE3" w:rsidRDefault="00BC0DA9" w:rsidP="00EB31B8">
            <w:pPr>
              <w:widowControl w:val="0"/>
              <w:autoSpaceDE w:val="0"/>
              <w:autoSpaceDN w:val="0"/>
              <w:adjustRightInd w:val="0"/>
              <w:jc w:val="center"/>
              <w:rPr>
                <w:rFonts w:cs="Diwan Thuluth"/>
              </w:rPr>
            </w:pPr>
          </w:p>
          <w:p w14:paraId="309540D9" w14:textId="77777777" w:rsidR="00BC0DA9" w:rsidRDefault="00BC0DA9" w:rsidP="00EB31B8">
            <w:pPr>
              <w:jc w:val="center"/>
              <w:rPr>
                <w:rFonts w:cs="Diwan Thuluth"/>
              </w:rPr>
            </w:pPr>
            <w:r w:rsidRPr="00BA7DE3">
              <w:rPr>
                <w:rFonts w:eastAsia="Calibri" w:cs="Calibri"/>
              </w:rPr>
              <w:t>Panelists</w:t>
            </w:r>
            <w:r w:rsidRPr="00BA7DE3">
              <w:rPr>
                <w:rFonts w:cs="Diwan Thuluth"/>
              </w:rPr>
              <w:t xml:space="preserve">: </w:t>
            </w:r>
          </w:p>
          <w:p w14:paraId="68E59959" w14:textId="77777777" w:rsidR="00BC0DA9" w:rsidRDefault="00BC0DA9" w:rsidP="00EB31B8">
            <w:pPr>
              <w:jc w:val="center"/>
              <w:rPr>
                <w:rFonts w:cs="Diwan Thuluth"/>
              </w:rPr>
            </w:pPr>
            <w:r w:rsidRPr="00D53C90">
              <w:rPr>
                <w:rFonts w:cs="Diwan Thuluth"/>
                <w:bCs/>
              </w:rPr>
              <w:t xml:space="preserve">Stephen </w:t>
            </w:r>
            <w:proofErr w:type="spellStart"/>
            <w:r w:rsidRPr="00D53C90">
              <w:rPr>
                <w:rFonts w:cs="Diwan Thuluth"/>
                <w:bCs/>
              </w:rPr>
              <w:t>Lenn</w:t>
            </w:r>
            <w:proofErr w:type="spellEnd"/>
            <w:r>
              <w:rPr>
                <w:rFonts w:cs="Diwan Thuluth"/>
              </w:rPr>
              <w:t xml:space="preserve">, Partner, Greenspoon </w:t>
            </w:r>
            <w:proofErr w:type="spellStart"/>
            <w:r>
              <w:rPr>
                <w:rFonts w:cs="Diwan Thuluth"/>
              </w:rPr>
              <w:t>Marder</w:t>
            </w:r>
            <w:proofErr w:type="spellEnd"/>
          </w:p>
          <w:p w14:paraId="4B38E757" w14:textId="77777777" w:rsidR="00BC0DA9" w:rsidRPr="00BA7DE3" w:rsidRDefault="00BC0DA9" w:rsidP="00EB31B8">
            <w:pPr>
              <w:jc w:val="center"/>
              <w:rPr>
                <w:rFonts w:cs="Diwan Thuluth"/>
              </w:rPr>
            </w:pPr>
            <w:r>
              <w:rPr>
                <w:rFonts w:cs="Diwan Thuluth"/>
              </w:rPr>
              <w:t>Chris Barry, Dorsey &amp; Whitney</w:t>
            </w:r>
          </w:p>
          <w:p w14:paraId="726FCD44" w14:textId="13FC95E0" w:rsidR="00C2719B" w:rsidRPr="00C2719B" w:rsidRDefault="00C2719B" w:rsidP="00C2719B">
            <w:pPr>
              <w:jc w:val="center"/>
              <w:rPr>
                <w:rFonts w:cs="Diwan Thuluth"/>
              </w:rPr>
            </w:pPr>
            <w:r w:rsidRPr="00C2719B">
              <w:rPr>
                <w:rFonts w:cs="Diwan Thuluth"/>
              </w:rPr>
              <w:t xml:space="preserve">Mark </w:t>
            </w:r>
            <w:proofErr w:type="spellStart"/>
            <w:r w:rsidRPr="00C2719B">
              <w:rPr>
                <w:rFonts w:cs="Diwan Thuluth"/>
              </w:rPr>
              <w:t>Sraga</w:t>
            </w:r>
            <w:proofErr w:type="spellEnd"/>
            <w:r w:rsidRPr="00C2719B">
              <w:rPr>
                <w:rFonts w:cs="Diwan Thuluth"/>
              </w:rPr>
              <w:t>, Director o</w:t>
            </w:r>
            <w:r w:rsidR="00A825C6">
              <w:rPr>
                <w:rFonts w:cs="Diwan Thuluth"/>
              </w:rPr>
              <w:t>f Investigation Services,</w:t>
            </w:r>
            <w:r w:rsidRPr="00C2719B">
              <w:rPr>
                <w:rFonts w:cs="Diwan Thuluth"/>
              </w:rPr>
              <w:t xml:space="preserve"> Licensing Department, City of Toronto</w:t>
            </w:r>
          </w:p>
          <w:p w14:paraId="610FBFAF" w14:textId="5E11F165" w:rsidR="008D7DE7" w:rsidRPr="00BA7DE3" w:rsidRDefault="008D7DE7" w:rsidP="00B61419">
            <w:pPr>
              <w:jc w:val="center"/>
              <w:rPr>
                <w:rFonts w:cs="Diwan Thuluth"/>
              </w:rPr>
            </w:pPr>
          </w:p>
        </w:tc>
      </w:tr>
      <w:tr w:rsidR="000F3855" w:rsidRPr="00BA7DE3" w14:paraId="44C75E88" w14:textId="77777777" w:rsidTr="00F01D71">
        <w:trPr>
          <w:trHeight w:val="701"/>
        </w:trPr>
        <w:tc>
          <w:tcPr>
            <w:tcW w:w="1548" w:type="dxa"/>
          </w:tcPr>
          <w:p w14:paraId="79B80876" w14:textId="5BE43D56" w:rsidR="000F3855" w:rsidRPr="00BA7DE3" w:rsidRDefault="000F3855" w:rsidP="00BA7DE3">
            <w:pPr>
              <w:rPr>
                <w:rFonts w:cs="Diwan Thuluth"/>
              </w:rPr>
            </w:pPr>
          </w:p>
          <w:p w14:paraId="24297DAC" w14:textId="20AA61AE" w:rsidR="000F3855" w:rsidRPr="00BA7DE3" w:rsidRDefault="00B37D12" w:rsidP="00BA7DE3">
            <w:pPr>
              <w:rPr>
                <w:rFonts w:cs="Diwan Thuluth"/>
              </w:rPr>
            </w:pPr>
            <w:bookmarkStart w:id="10" w:name="OLE_LINK25"/>
            <w:bookmarkStart w:id="11" w:name="OLE_LINK26"/>
            <w:r w:rsidRPr="00BA7DE3">
              <w:rPr>
                <w:rFonts w:cs="Diwan Thuluth"/>
              </w:rPr>
              <w:t>1</w:t>
            </w:r>
            <w:r w:rsidR="00CD4334">
              <w:rPr>
                <w:rFonts w:cs="Diwan Thuluth"/>
              </w:rPr>
              <w:t>:2</w:t>
            </w:r>
            <w:r w:rsidR="00F126D0">
              <w:rPr>
                <w:rFonts w:cs="Diwan Thuluth"/>
              </w:rPr>
              <w:t>0</w:t>
            </w:r>
            <w:r w:rsidR="00CD4334">
              <w:rPr>
                <w:rFonts w:cs="Diwan Thuluth"/>
              </w:rPr>
              <w:t>-1:4</w:t>
            </w:r>
            <w:r w:rsidR="008D1C81">
              <w:rPr>
                <w:rFonts w:cs="Diwan Thuluth"/>
              </w:rPr>
              <w:t>0</w:t>
            </w:r>
            <w:r w:rsidR="00DE2FE7" w:rsidRPr="00BA7DE3">
              <w:rPr>
                <w:rFonts w:eastAsia="Calibri" w:cs="Calibri"/>
              </w:rPr>
              <w:t>p</w:t>
            </w:r>
            <w:r w:rsidR="000F3855" w:rsidRPr="00BA7DE3">
              <w:rPr>
                <w:rFonts w:eastAsia="Calibri" w:cs="Calibri"/>
              </w:rPr>
              <w:t>m</w:t>
            </w:r>
            <w:bookmarkEnd w:id="10"/>
            <w:bookmarkEnd w:id="11"/>
          </w:p>
        </w:tc>
        <w:tc>
          <w:tcPr>
            <w:tcW w:w="9468" w:type="dxa"/>
          </w:tcPr>
          <w:p w14:paraId="3D9DAB6E" w14:textId="77777777" w:rsidR="00EA3CAC" w:rsidRPr="00BA7DE3" w:rsidRDefault="00EA3CAC" w:rsidP="00EA3CAC">
            <w:pPr>
              <w:rPr>
                <w:rFonts w:cs="Diwan Thuluth"/>
                <w:b/>
                <w:bCs/>
                <w:smallCaps/>
              </w:rPr>
            </w:pPr>
          </w:p>
          <w:p w14:paraId="0541ED6C" w14:textId="60EEA06E" w:rsidR="00FA4218" w:rsidRPr="00FA4218" w:rsidRDefault="00FA4218" w:rsidP="00FA4218">
            <w:pPr>
              <w:jc w:val="center"/>
              <w:rPr>
                <w:rFonts w:eastAsia="Calibri" w:cs="Calibri"/>
                <w:b/>
                <w:bCs/>
                <w:smallCaps/>
              </w:rPr>
            </w:pPr>
            <w:r w:rsidRPr="00FA4218">
              <w:rPr>
                <w:rFonts w:eastAsia="Calibri" w:cs="Calibri"/>
                <w:b/>
                <w:bCs/>
                <w:smallCaps/>
              </w:rPr>
              <w:t xml:space="preserve">technology </w:t>
            </w:r>
            <w:r w:rsidR="00856977">
              <w:rPr>
                <w:rFonts w:eastAsia="Calibri" w:cs="Calibri"/>
                <w:b/>
                <w:bCs/>
                <w:smallCaps/>
              </w:rPr>
              <w:t xml:space="preserve">trends in the cannabis industry: </w:t>
            </w:r>
            <w:r w:rsidRPr="00FA4218">
              <w:rPr>
                <w:rFonts w:eastAsia="Calibri" w:cs="Calibri"/>
                <w:b/>
                <w:bCs/>
                <w:smallCaps/>
              </w:rPr>
              <w:t xml:space="preserve">extraction, genetics, and </w:t>
            </w:r>
            <w:r w:rsidRPr="00856977">
              <w:rPr>
                <w:rFonts w:eastAsia="Calibri" w:cs="Calibri"/>
                <w:bCs/>
                <w:smallCaps/>
              </w:rPr>
              <w:t>AI</w:t>
            </w:r>
          </w:p>
          <w:p w14:paraId="6A8621B2" w14:textId="77777777" w:rsidR="00EA3CAC" w:rsidRPr="00BA7DE3" w:rsidRDefault="00EA3CAC" w:rsidP="00EA3CAC">
            <w:pPr>
              <w:pStyle w:val="ListParagraph"/>
              <w:ind w:left="360"/>
              <w:rPr>
                <w:rFonts w:cs="Diwan Thuluth"/>
                <w:color w:val="auto"/>
                <w:sz w:val="24"/>
                <w:szCs w:val="24"/>
              </w:rPr>
            </w:pPr>
          </w:p>
          <w:p w14:paraId="36C79749" w14:textId="61644FF9" w:rsidR="00EA3CAC" w:rsidRDefault="00BC0DA9" w:rsidP="00EA3CAC">
            <w:pPr>
              <w:jc w:val="center"/>
              <w:rPr>
                <w:rFonts w:cs="Diwan Thuluth"/>
              </w:rPr>
            </w:pPr>
            <w:r>
              <w:rPr>
                <w:rFonts w:eastAsia="Calibri" w:cs="Calibri"/>
              </w:rPr>
              <w:t>Speaker</w:t>
            </w:r>
            <w:r w:rsidR="00EA3CAC" w:rsidRPr="00BA7DE3">
              <w:rPr>
                <w:rFonts w:cs="Diwan Thuluth"/>
              </w:rPr>
              <w:t>:</w:t>
            </w:r>
          </w:p>
          <w:p w14:paraId="605CF2F3" w14:textId="6C7640A5" w:rsidR="00BC0DA9" w:rsidRPr="00BA7DE3" w:rsidRDefault="00BC0DA9" w:rsidP="00EA3CAC">
            <w:pPr>
              <w:jc w:val="center"/>
              <w:rPr>
                <w:rFonts w:cs="Diwan Thuluth"/>
              </w:rPr>
            </w:pPr>
            <w:proofErr w:type="spellStart"/>
            <w:r>
              <w:rPr>
                <w:rFonts w:cs="Diwan Thuluth"/>
              </w:rPr>
              <w:t>Rehan</w:t>
            </w:r>
            <w:proofErr w:type="spellEnd"/>
            <w:r>
              <w:rPr>
                <w:rFonts w:cs="Diwan Thuluth"/>
              </w:rPr>
              <w:t xml:space="preserve"> Huda, </w:t>
            </w:r>
            <w:r w:rsidR="00616ED7">
              <w:rPr>
                <w:rFonts w:cs="Diwan Thuluth"/>
              </w:rPr>
              <w:t>CEO, Green Sky Labs</w:t>
            </w:r>
          </w:p>
          <w:p w14:paraId="43A24F42" w14:textId="107C484B" w:rsidR="005D5964" w:rsidRPr="00BA7DE3" w:rsidRDefault="005D5964" w:rsidP="00BC0DA9">
            <w:pPr>
              <w:jc w:val="center"/>
              <w:rPr>
                <w:rFonts w:cs="Diwan Thuluth"/>
              </w:rPr>
            </w:pPr>
          </w:p>
        </w:tc>
      </w:tr>
      <w:tr w:rsidR="000F3855" w:rsidRPr="00BA7DE3" w14:paraId="6C91A6E4" w14:textId="77777777" w:rsidTr="00F01D71">
        <w:trPr>
          <w:trHeight w:val="719"/>
        </w:trPr>
        <w:tc>
          <w:tcPr>
            <w:tcW w:w="1548" w:type="dxa"/>
          </w:tcPr>
          <w:p w14:paraId="2F827328" w14:textId="77777777" w:rsidR="000F3855" w:rsidRPr="00BA7DE3" w:rsidRDefault="000F3855" w:rsidP="00BA7DE3">
            <w:pPr>
              <w:rPr>
                <w:rFonts w:cs="Diwan Thuluth"/>
              </w:rPr>
            </w:pPr>
          </w:p>
          <w:p w14:paraId="3A8880A6" w14:textId="6D4B3CC9" w:rsidR="000F3855" w:rsidRPr="00BA7DE3" w:rsidRDefault="003F517A" w:rsidP="00BA7DE3">
            <w:pPr>
              <w:rPr>
                <w:rFonts w:cs="Diwan Thuluth"/>
              </w:rPr>
            </w:pPr>
            <w:bookmarkStart w:id="12" w:name="OLE_LINK29"/>
            <w:bookmarkStart w:id="13" w:name="OLE_LINK30"/>
            <w:r>
              <w:rPr>
                <w:rFonts w:cs="Diwan Thuluth"/>
              </w:rPr>
              <w:t>1:40-2:20</w:t>
            </w:r>
            <w:r w:rsidR="00DE2FE7" w:rsidRPr="00BA7DE3">
              <w:rPr>
                <w:rFonts w:eastAsia="Calibri" w:cs="Calibri"/>
              </w:rPr>
              <w:t>p</w:t>
            </w:r>
            <w:r w:rsidR="000F3855" w:rsidRPr="00BA7DE3">
              <w:rPr>
                <w:rFonts w:eastAsia="Calibri" w:cs="Calibri"/>
              </w:rPr>
              <w:t>m</w:t>
            </w:r>
            <w:bookmarkEnd w:id="12"/>
            <w:bookmarkEnd w:id="13"/>
          </w:p>
        </w:tc>
        <w:tc>
          <w:tcPr>
            <w:tcW w:w="9468" w:type="dxa"/>
          </w:tcPr>
          <w:p w14:paraId="1B29F285" w14:textId="77777777" w:rsidR="00EA3CAC" w:rsidRPr="00BA7DE3" w:rsidRDefault="00EA3CAC" w:rsidP="00EA3CAC">
            <w:pPr>
              <w:rPr>
                <w:rFonts w:cs="Diwan Thuluth"/>
                <w:b/>
                <w:bCs/>
                <w:smallCaps/>
              </w:rPr>
            </w:pPr>
            <w:bookmarkStart w:id="14" w:name="OLE_LINK7"/>
            <w:bookmarkStart w:id="15" w:name="OLE_LINK8"/>
          </w:p>
          <w:p w14:paraId="18F97AAD" w14:textId="796C806E" w:rsidR="0087742F" w:rsidRDefault="0087742F" w:rsidP="0087742F">
            <w:pPr>
              <w:jc w:val="center"/>
              <w:rPr>
                <w:rFonts w:eastAsia="Calibri" w:cs="Calibri"/>
                <w:b/>
                <w:bCs/>
                <w:smallCaps/>
              </w:rPr>
            </w:pPr>
            <w:r w:rsidRPr="0087742F">
              <w:rPr>
                <w:rFonts w:eastAsia="Calibri" w:cs="Calibri"/>
                <w:b/>
                <w:bCs/>
                <w:smallCaps/>
              </w:rPr>
              <w:t>Analysis of public market companies</w:t>
            </w:r>
          </w:p>
          <w:p w14:paraId="5D01ED67" w14:textId="77777777" w:rsidR="004D4314" w:rsidRDefault="004D4314" w:rsidP="004D4314">
            <w:pPr>
              <w:tabs>
                <w:tab w:val="left" w:pos="2790"/>
              </w:tabs>
              <w:jc w:val="center"/>
              <w:rPr>
                <w:rFonts w:eastAsia="Calibri" w:cs="Calibri"/>
              </w:rPr>
            </w:pPr>
          </w:p>
          <w:p w14:paraId="48BB3F77" w14:textId="77777777" w:rsidR="00F83717" w:rsidRDefault="00F83717" w:rsidP="00F83717">
            <w:pPr>
              <w:tabs>
                <w:tab w:val="left" w:pos="2790"/>
              </w:tabs>
              <w:jc w:val="center"/>
              <w:rPr>
                <w:rFonts w:cs="Diwan Thuluth"/>
              </w:rPr>
            </w:pPr>
            <w:r w:rsidRPr="00BA7DE3">
              <w:rPr>
                <w:rFonts w:eastAsia="Calibri" w:cs="Calibri"/>
              </w:rPr>
              <w:t>Moderator</w:t>
            </w:r>
            <w:r w:rsidRPr="00BA7DE3">
              <w:rPr>
                <w:rFonts w:cs="Diwan Thuluth"/>
              </w:rPr>
              <w:t>:</w:t>
            </w:r>
          </w:p>
          <w:p w14:paraId="63066356" w14:textId="77777777" w:rsidR="00C43948" w:rsidRPr="00C43948" w:rsidRDefault="00C43948" w:rsidP="00C43948">
            <w:pPr>
              <w:tabs>
                <w:tab w:val="left" w:pos="2790"/>
              </w:tabs>
              <w:jc w:val="center"/>
              <w:rPr>
                <w:rFonts w:eastAsia="Calibri" w:cs="Calibri"/>
              </w:rPr>
            </w:pPr>
            <w:r w:rsidRPr="00C43948">
              <w:rPr>
                <w:rFonts w:eastAsia="Calibri" w:cs="Calibri"/>
              </w:rPr>
              <w:t xml:space="preserve">Aaron </w:t>
            </w:r>
            <w:proofErr w:type="spellStart"/>
            <w:r w:rsidRPr="00C43948">
              <w:rPr>
                <w:rFonts w:eastAsia="Calibri" w:cs="Calibri"/>
              </w:rPr>
              <w:t>Salz</w:t>
            </w:r>
            <w:proofErr w:type="spellEnd"/>
            <w:r w:rsidRPr="00C43948">
              <w:rPr>
                <w:rFonts w:eastAsia="Calibri" w:cs="Calibri"/>
              </w:rPr>
              <w:t>, Founder &amp; CEO, Stoic Advisory Inc.</w:t>
            </w:r>
          </w:p>
          <w:p w14:paraId="718DA7AF" w14:textId="77777777" w:rsidR="00F83717" w:rsidRDefault="00F83717" w:rsidP="004D4314">
            <w:pPr>
              <w:tabs>
                <w:tab w:val="left" w:pos="2790"/>
              </w:tabs>
              <w:jc w:val="center"/>
              <w:rPr>
                <w:rFonts w:eastAsia="Calibri" w:cs="Calibri"/>
              </w:rPr>
            </w:pPr>
          </w:p>
          <w:p w14:paraId="48DD692D" w14:textId="77777777" w:rsidR="004D4314" w:rsidRDefault="004D4314" w:rsidP="004D4314">
            <w:pPr>
              <w:tabs>
                <w:tab w:val="left" w:pos="2790"/>
              </w:tabs>
              <w:jc w:val="center"/>
              <w:rPr>
                <w:rFonts w:cs="Diwan Thuluth"/>
              </w:rPr>
            </w:pPr>
            <w:r w:rsidRPr="00BA7DE3">
              <w:rPr>
                <w:rFonts w:eastAsia="Calibri" w:cs="Calibri"/>
              </w:rPr>
              <w:t>Panelists</w:t>
            </w:r>
            <w:r w:rsidRPr="00BA7DE3">
              <w:rPr>
                <w:rFonts w:cs="Diwan Thuluth"/>
              </w:rPr>
              <w:t>:</w:t>
            </w:r>
          </w:p>
          <w:p w14:paraId="21F37527" w14:textId="06A4AE17" w:rsidR="002B25E3" w:rsidRDefault="002B25E3" w:rsidP="002B25E3">
            <w:pPr>
              <w:tabs>
                <w:tab w:val="left" w:pos="2790"/>
              </w:tabs>
              <w:jc w:val="center"/>
              <w:rPr>
                <w:rFonts w:cs="Diwan Thuluth"/>
                <w:bCs/>
              </w:rPr>
            </w:pPr>
            <w:r w:rsidRPr="002B25E3">
              <w:rPr>
                <w:rFonts w:cs="Diwan Thuluth"/>
                <w:bCs/>
              </w:rPr>
              <w:t xml:space="preserve">Max </w:t>
            </w:r>
            <w:proofErr w:type="spellStart"/>
            <w:r w:rsidRPr="002B25E3">
              <w:rPr>
                <w:rFonts w:cs="Diwan Thuluth"/>
                <w:bCs/>
              </w:rPr>
              <w:t>Mausner</w:t>
            </w:r>
            <w:proofErr w:type="spellEnd"/>
            <w:r w:rsidRPr="002B25E3">
              <w:rPr>
                <w:rFonts w:cs="Diwan Thuluth"/>
                <w:bCs/>
              </w:rPr>
              <w:t>, Senior Analyst, Vantage Asset Management Inc. </w:t>
            </w:r>
          </w:p>
          <w:p w14:paraId="38168BBE" w14:textId="4472E186" w:rsidR="00EA2EC3" w:rsidRDefault="00EA2EC3" w:rsidP="00562E48">
            <w:pPr>
              <w:tabs>
                <w:tab w:val="left" w:pos="2790"/>
              </w:tabs>
              <w:jc w:val="center"/>
              <w:rPr>
                <w:rFonts w:cs="Diwan Thuluth"/>
                <w:bCs/>
              </w:rPr>
            </w:pPr>
            <w:r w:rsidRPr="00EA2EC3">
              <w:rPr>
                <w:rFonts w:cs="Diwan Thuluth"/>
                <w:bCs/>
              </w:rPr>
              <w:t>Daniel Pearlstein,</w:t>
            </w:r>
            <w:r>
              <w:rPr>
                <w:rFonts w:cs="Diwan Thuluth"/>
                <w:b/>
                <w:bCs/>
              </w:rPr>
              <w:t xml:space="preserve"> </w:t>
            </w:r>
            <w:r w:rsidRPr="00EA2EC3">
              <w:rPr>
                <w:rFonts w:cs="Diwan Thuluth"/>
                <w:bCs/>
              </w:rPr>
              <w:t>Executive Vice President, Strategy</w:t>
            </w:r>
            <w:r w:rsidRPr="00EA2EC3">
              <w:rPr>
                <w:rFonts w:cs="Diwan Thuluth"/>
                <w:bCs/>
              </w:rPr>
              <w:br/>
              <w:t>Canopy Rivers Inc.</w:t>
            </w:r>
          </w:p>
          <w:p w14:paraId="2DB8133E" w14:textId="1731BCBE" w:rsidR="007E5209" w:rsidRDefault="002B61CE" w:rsidP="007E5209">
            <w:pPr>
              <w:tabs>
                <w:tab w:val="left" w:pos="2790"/>
              </w:tabs>
              <w:jc w:val="center"/>
              <w:rPr>
                <w:rFonts w:cs="Diwan Thuluth"/>
                <w:bCs/>
              </w:rPr>
            </w:pPr>
            <w:r w:rsidRPr="007E5209">
              <w:rPr>
                <w:rFonts w:cs="Diwan Thuluth"/>
                <w:bCs/>
              </w:rPr>
              <w:t>William Haynes</w:t>
            </w:r>
            <w:r w:rsidR="007E5209" w:rsidRPr="007E5209">
              <w:rPr>
                <w:rFonts w:cs="Diwan Thuluth"/>
                <w:bCs/>
              </w:rPr>
              <w:t xml:space="preserve">, Equity </w:t>
            </w:r>
            <w:r w:rsidR="007E5209">
              <w:rPr>
                <w:rFonts w:cs="Diwan Thuluth"/>
                <w:bCs/>
              </w:rPr>
              <w:t>Research Associate,</w:t>
            </w:r>
            <w:r w:rsidR="007E5209" w:rsidRPr="007E5209">
              <w:rPr>
                <w:rFonts w:cs="Diwan Thuluth"/>
                <w:bCs/>
              </w:rPr>
              <w:t xml:space="preserve"> Eight Capital </w:t>
            </w:r>
          </w:p>
          <w:p w14:paraId="298397B3" w14:textId="38E99CC2" w:rsidR="00636445" w:rsidRPr="007E5209" w:rsidRDefault="00FE610B" w:rsidP="007E5209">
            <w:pPr>
              <w:tabs>
                <w:tab w:val="left" w:pos="2790"/>
              </w:tabs>
              <w:jc w:val="center"/>
              <w:rPr>
                <w:rFonts w:cs="Diwan Thuluth"/>
                <w:bCs/>
              </w:rPr>
            </w:pPr>
            <w:r>
              <w:rPr>
                <w:rFonts w:cs="Diwan Thuluth"/>
                <w:bCs/>
              </w:rPr>
              <w:t xml:space="preserve">Keith </w:t>
            </w:r>
            <w:proofErr w:type="spellStart"/>
            <w:r>
              <w:rPr>
                <w:rFonts w:cs="Diwan Thuluth"/>
                <w:bCs/>
              </w:rPr>
              <w:t>Merker</w:t>
            </w:r>
            <w:proofErr w:type="spellEnd"/>
            <w:r>
              <w:rPr>
                <w:rFonts w:cs="Diwan Thuluth"/>
                <w:bCs/>
              </w:rPr>
              <w:t xml:space="preserve">, CEO, </w:t>
            </w:r>
            <w:proofErr w:type="spellStart"/>
            <w:r>
              <w:rPr>
                <w:rFonts w:cs="Diwan Thuluth"/>
                <w:bCs/>
              </w:rPr>
              <w:t>WeedMD</w:t>
            </w:r>
            <w:proofErr w:type="spellEnd"/>
          </w:p>
          <w:bookmarkEnd w:id="14"/>
          <w:bookmarkEnd w:id="15"/>
          <w:p w14:paraId="4F222927" w14:textId="26D3231D" w:rsidR="00111C35" w:rsidRPr="00BA7DE3" w:rsidRDefault="00111C35" w:rsidP="00EC2176">
            <w:pPr>
              <w:rPr>
                <w:rFonts w:cs="Diwan Thuluth"/>
                <w:b/>
                <w:bCs/>
                <w:smallCaps/>
              </w:rPr>
            </w:pPr>
          </w:p>
        </w:tc>
      </w:tr>
      <w:tr w:rsidR="000F3855" w:rsidRPr="00BA7DE3" w14:paraId="56708B50" w14:textId="77777777" w:rsidTr="00F01D71">
        <w:trPr>
          <w:trHeight w:val="719"/>
        </w:trPr>
        <w:tc>
          <w:tcPr>
            <w:tcW w:w="1548" w:type="dxa"/>
          </w:tcPr>
          <w:p w14:paraId="2ABC5DFC" w14:textId="2BFCD0DE" w:rsidR="000F3855" w:rsidRPr="00BA7DE3" w:rsidRDefault="000F3855" w:rsidP="00BA7DE3">
            <w:pPr>
              <w:rPr>
                <w:rFonts w:cs="Diwan Thuluth"/>
              </w:rPr>
            </w:pPr>
          </w:p>
          <w:p w14:paraId="176E486B" w14:textId="1885EC30" w:rsidR="000F3855" w:rsidRPr="00BA7DE3" w:rsidRDefault="003F517A" w:rsidP="00BA7DE3">
            <w:pPr>
              <w:rPr>
                <w:rFonts w:cs="Diwan Thuluth"/>
              </w:rPr>
            </w:pPr>
            <w:bookmarkStart w:id="16" w:name="OLE_LINK31"/>
            <w:bookmarkStart w:id="17" w:name="OLE_LINK32"/>
            <w:r>
              <w:rPr>
                <w:rFonts w:cs="Diwan Thuluth"/>
              </w:rPr>
              <w:t>2:20-3:0</w:t>
            </w:r>
            <w:r w:rsidR="00CD4334">
              <w:rPr>
                <w:rFonts w:cs="Diwan Thuluth"/>
              </w:rPr>
              <w:t>0</w:t>
            </w:r>
            <w:r w:rsidR="00DE2FE7" w:rsidRPr="00BA7DE3">
              <w:rPr>
                <w:rFonts w:eastAsia="Calibri" w:cs="Calibri"/>
              </w:rPr>
              <w:t>p</w:t>
            </w:r>
            <w:r w:rsidR="000F3855" w:rsidRPr="00BA7DE3">
              <w:rPr>
                <w:rFonts w:eastAsia="Calibri" w:cs="Calibri"/>
              </w:rPr>
              <w:t>m</w:t>
            </w:r>
            <w:bookmarkEnd w:id="16"/>
            <w:bookmarkEnd w:id="17"/>
          </w:p>
        </w:tc>
        <w:tc>
          <w:tcPr>
            <w:tcW w:w="9468" w:type="dxa"/>
          </w:tcPr>
          <w:p w14:paraId="7CDCE95D" w14:textId="77777777" w:rsidR="000F3855" w:rsidRPr="00BA7DE3" w:rsidRDefault="000F3855" w:rsidP="00BA7DE3">
            <w:pPr>
              <w:jc w:val="center"/>
              <w:rPr>
                <w:rFonts w:cs="Diwan Thuluth"/>
                <w:b/>
              </w:rPr>
            </w:pPr>
          </w:p>
          <w:p w14:paraId="1FCA395C" w14:textId="77777777" w:rsidR="00F83717" w:rsidRDefault="00F83717" w:rsidP="00F83717">
            <w:pPr>
              <w:rPr>
                <w:rFonts w:eastAsia="Calibri" w:cs="Calibri"/>
                <w:b/>
                <w:bCs/>
                <w:smallCaps/>
              </w:rPr>
            </w:pPr>
          </w:p>
          <w:p w14:paraId="2C0734AC" w14:textId="77777777" w:rsidR="00F83717" w:rsidRPr="00035DE0" w:rsidRDefault="00F83717" w:rsidP="00F83717">
            <w:pPr>
              <w:jc w:val="center"/>
              <w:rPr>
                <w:rFonts w:cs="Diwan Thuluth"/>
                <w:b/>
                <w:bCs/>
                <w:smallCaps/>
              </w:rPr>
            </w:pPr>
            <w:r>
              <w:rPr>
                <w:rFonts w:eastAsia="Calibri" w:cs="Calibri"/>
                <w:b/>
                <w:bCs/>
                <w:smallCaps/>
              </w:rPr>
              <w:t>Extraction and Manufacturing</w:t>
            </w:r>
            <w:r>
              <w:rPr>
                <w:rFonts w:cs="Diwan Thuluth"/>
                <w:b/>
                <w:bCs/>
                <w:smallCaps/>
              </w:rPr>
              <w:t xml:space="preserve"> </w:t>
            </w:r>
          </w:p>
          <w:p w14:paraId="2B7C7171" w14:textId="77777777" w:rsidR="00F83717" w:rsidRPr="00BA7DE3" w:rsidRDefault="00F83717" w:rsidP="00F83717">
            <w:pPr>
              <w:jc w:val="center"/>
              <w:rPr>
                <w:rFonts w:cs="Diwan Thuluth"/>
                <w:b/>
                <w:bCs/>
                <w:smallCaps/>
              </w:rPr>
            </w:pPr>
          </w:p>
          <w:p w14:paraId="6018D66A" w14:textId="77777777" w:rsidR="00F83717" w:rsidRDefault="00F83717" w:rsidP="00F83717">
            <w:pPr>
              <w:jc w:val="center"/>
              <w:rPr>
                <w:rFonts w:cs="Diwan Thuluth"/>
              </w:rPr>
            </w:pPr>
            <w:r w:rsidRPr="00BA7DE3">
              <w:rPr>
                <w:rFonts w:eastAsia="Calibri" w:cs="Calibri"/>
              </w:rPr>
              <w:t>Moderator</w:t>
            </w:r>
            <w:r w:rsidRPr="00BA7DE3">
              <w:rPr>
                <w:rFonts w:cs="Diwan Thuluth"/>
              </w:rPr>
              <w:t xml:space="preserve">: </w:t>
            </w:r>
          </w:p>
          <w:p w14:paraId="405E51C6" w14:textId="03E7273E" w:rsidR="00856662" w:rsidRPr="00856662" w:rsidRDefault="00856662" w:rsidP="00856662">
            <w:pPr>
              <w:jc w:val="center"/>
              <w:rPr>
                <w:rFonts w:cs="Diwan Thuluth"/>
              </w:rPr>
            </w:pPr>
            <w:r>
              <w:rPr>
                <w:rFonts w:cs="Diwan Thuluth"/>
                <w:bCs/>
              </w:rPr>
              <w:t xml:space="preserve">Vishal Gupta, </w:t>
            </w:r>
            <w:r w:rsidRPr="00856662">
              <w:rPr>
                <w:rFonts w:cs="Diwan Thuluth"/>
              </w:rPr>
              <w:t>President &amp; CEO</w:t>
            </w:r>
            <w:r>
              <w:rPr>
                <w:rFonts w:cs="Diwan Thuluth"/>
              </w:rPr>
              <w:t xml:space="preserve">, </w:t>
            </w:r>
            <w:r w:rsidRPr="00856662">
              <w:rPr>
                <w:rFonts w:cs="Diwan Thuluth"/>
              </w:rPr>
              <w:t>California Gold Mining Inc.</w:t>
            </w:r>
          </w:p>
          <w:p w14:paraId="33E67C99" w14:textId="77777777" w:rsidR="00F83717" w:rsidRPr="00BA7DE3" w:rsidRDefault="00F83717" w:rsidP="00856662">
            <w:pPr>
              <w:rPr>
                <w:rFonts w:cs="Diwan Thuluth"/>
              </w:rPr>
            </w:pPr>
          </w:p>
          <w:p w14:paraId="2C46B620" w14:textId="77777777" w:rsidR="00F83717" w:rsidRDefault="00F83717" w:rsidP="00F83717">
            <w:pPr>
              <w:jc w:val="center"/>
              <w:rPr>
                <w:rFonts w:cs="Diwan Thuluth"/>
              </w:rPr>
            </w:pPr>
            <w:r w:rsidRPr="00BA7DE3">
              <w:rPr>
                <w:rFonts w:eastAsia="Calibri" w:cs="Calibri"/>
              </w:rPr>
              <w:t>Speakers</w:t>
            </w:r>
            <w:r w:rsidRPr="00BA7DE3">
              <w:rPr>
                <w:rFonts w:cs="Diwan Thuluth"/>
              </w:rPr>
              <w:t>:</w:t>
            </w:r>
          </w:p>
          <w:p w14:paraId="2FC5BA79" w14:textId="77777777" w:rsidR="00F83717" w:rsidRDefault="00F83717" w:rsidP="00F83717">
            <w:pPr>
              <w:jc w:val="center"/>
              <w:rPr>
                <w:rFonts w:cs="Diwan Thuluth"/>
              </w:rPr>
            </w:pPr>
            <w:r>
              <w:rPr>
                <w:rFonts w:cs="Diwan Thuluth"/>
              </w:rPr>
              <w:t xml:space="preserve">Pat McCutcheon, CEO, </w:t>
            </w:r>
            <w:proofErr w:type="spellStart"/>
            <w:r w:rsidRPr="00F02359">
              <w:rPr>
                <w:rFonts w:cs="Diwan Thuluth"/>
              </w:rPr>
              <w:t>MediPharm</w:t>
            </w:r>
            <w:proofErr w:type="spellEnd"/>
            <w:r w:rsidRPr="00F02359">
              <w:rPr>
                <w:rFonts w:cs="Diwan Thuluth"/>
              </w:rPr>
              <w:t xml:space="preserve"> Labs</w:t>
            </w:r>
          </w:p>
          <w:p w14:paraId="4F8F8D6C" w14:textId="1A15D90C" w:rsidR="00F83717" w:rsidRPr="007830EB" w:rsidRDefault="003D2A4A" w:rsidP="00BC1992">
            <w:pPr>
              <w:jc w:val="center"/>
              <w:rPr>
                <w:rFonts w:cs="Diwan Thuluth"/>
              </w:rPr>
            </w:pPr>
            <w:r w:rsidRPr="003D2A4A">
              <w:rPr>
                <w:rFonts w:cs="Diwan Thuluth"/>
                <w:bCs/>
              </w:rPr>
              <w:t xml:space="preserve">Jason </w:t>
            </w:r>
            <w:proofErr w:type="spellStart"/>
            <w:r w:rsidRPr="003D2A4A">
              <w:rPr>
                <w:rFonts w:cs="Diwan Thuluth"/>
                <w:bCs/>
              </w:rPr>
              <w:t>Laronde</w:t>
            </w:r>
            <w:proofErr w:type="spellEnd"/>
            <w:r>
              <w:rPr>
                <w:rFonts w:cs="Diwan Thuluth"/>
                <w:bCs/>
              </w:rPr>
              <w:t xml:space="preserve">, </w:t>
            </w:r>
            <w:r w:rsidR="00BC1992" w:rsidRPr="00BC1992">
              <w:rPr>
                <w:rFonts w:cs="Diwan Thuluth"/>
              </w:rPr>
              <w:t xml:space="preserve">Director </w:t>
            </w:r>
            <w:r w:rsidR="00BC1992">
              <w:rPr>
                <w:rFonts w:cs="Diwan Thuluth"/>
              </w:rPr>
              <w:t xml:space="preserve">of Sales &amp; Business Development, </w:t>
            </w:r>
            <w:proofErr w:type="spellStart"/>
            <w:r w:rsidR="00F83717" w:rsidRPr="000B698F">
              <w:rPr>
                <w:rFonts w:cs="Diwan Thuluth"/>
              </w:rPr>
              <w:t>Vitalis</w:t>
            </w:r>
            <w:proofErr w:type="spellEnd"/>
            <w:r w:rsidR="00F83717" w:rsidRPr="000B698F">
              <w:rPr>
                <w:rFonts w:cs="Diwan Thuluth"/>
              </w:rPr>
              <w:t xml:space="preserve"> Extraction Technology</w:t>
            </w:r>
          </w:p>
          <w:p w14:paraId="5C4802D0" w14:textId="3AAB581C" w:rsidR="00F83717" w:rsidRPr="00616ED7" w:rsidRDefault="00616ED7" w:rsidP="00616ED7">
            <w:pPr>
              <w:jc w:val="center"/>
              <w:rPr>
                <w:rFonts w:cs="Diwan Thuluth"/>
              </w:rPr>
            </w:pPr>
            <w:proofErr w:type="spellStart"/>
            <w:r>
              <w:rPr>
                <w:rFonts w:cs="Diwan Thuluth"/>
              </w:rPr>
              <w:t>Rehan</w:t>
            </w:r>
            <w:proofErr w:type="spellEnd"/>
            <w:r>
              <w:rPr>
                <w:rFonts w:cs="Diwan Thuluth"/>
              </w:rPr>
              <w:t xml:space="preserve"> Huda, CEO, Green Sky Labs</w:t>
            </w:r>
          </w:p>
          <w:p w14:paraId="51A0C59F" w14:textId="77777777" w:rsidR="00F83717" w:rsidRDefault="00F83717" w:rsidP="0027074A">
            <w:pPr>
              <w:jc w:val="center"/>
              <w:rPr>
                <w:rFonts w:eastAsia="Calibri" w:cs="Calibri"/>
                <w:b/>
                <w:bCs/>
                <w:smallCaps/>
              </w:rPr>
            </w:pPr>
          </w:p>
          <w:p w14:paraId="51EEEFC0" w14:textId="77777777" w:rsidR="000F3855" w:rsidRPr="00BA7DE3" w:rsidRDefault="000F3855" w:rsidP="00F83717">
            <w:pPr>
              <w:rPr>
                <w:rFonts w:cs="Diwan Thuluth"/>
              </w:rPr>
            </w:pPr>
          </w:p>
        </w:tc>
      </w:tr>
      <w:tr w:rsidR="000F3855" w:rsidRPr="00BA7DE3" w14:paraId="5C9CF68F" w14:textId="77777777" w:rsidTr="00F01D71">
        <w:trPr>
          <w:trHeight w:val="719"/>
        </w:trPr>
        <w:tc>
          <w:tcPr>
            <w:tcW w:w="1548" w:type="dxa"/>
          </w:tcPr>
          <w:p w14:paraId="369D71DA" w14:textId="77777777" w:rsidR="000F3855" w:rsidRPr="00BA7DE3" w:rsidRDefault="000F3855" w:rsidP="00BA7DE3">
            <w:pPr>
              <w:rPr>
                <w:rFonts w:cs="Diwan Thuluth"/>
              </w:rPr>
            </w:pPr>
          </w:p>
          <w:p w14:paraId="5125805A" w14:textId="60C6EE71" w:rsidR="000F3855" w:rsidRPr="00BA7DE3" w:rsidRDefault="003F517A" w:rsidP="00BA7DE3">
            <w:pPr>
              <w:rPr>
                <w:rFonts w:cs="Diwan Thuluth"/>
              </w:rPr>
            </w:pPr>
            <w:r>
              <w:rPr>
                <w:rFonts w:cs="Diwan Thuluth"/>
              </w:rPr>
              <w:t>3:00-3:3</w:t>
            </w:r>
            <w:r w:rsidR="00CD4334">
              <w:rPr>
                <w:rFonts w:cs="Diwan Thuluth"/>
              </w:rPr>
              <w:t>0</w:t>
            </w:r>
            <w:r w:rsidR="00B37D12" w:rsidRPr="00BA7DE3">
              <w:rPr>
                <w:rFonts w:eastAsia="Calibri" w:cs="Calibri"/>
              </w:rPr>
              <w:t>p</w:t>
            </w:r>
            <w:r w:rsidR="000F3855" w:rsidRPr="00BA7DE3">
              <w:rPr>
                <w:rFonts w:eastAsia="Calibri" w:cs="Calibri"/>
              </w:rPr>
              <w:t>m</w:t>
            </w:r>
          </w:p>
        </w:tc>
        <w:tc>
          <w:tcPr>
            <w:tcW w:w="9468" w:type="dxa"/>
          </w:tcPr>
          <w:p w14:paraId="26B9D377" w14:textId="77777777" w:rsidR="000F3855" w:rsidRPr="00FE6AFA" w:rsidRDefault="000F3855" w:rsidP="00BA7DE3">
            <w:pPr>
              <w:jc w:val="center"/>
              <w:rPr>
                <w:rFonts w:eastAsia="Calibri" w:cs="Calibri"/>
              </w:rPr>
            </w:pPr>
          </w:p>
          <w:p w14:paraId="352B7519" w14:textId="3D752175" w:rsidR="00E926E1" w:rsidRDefault="00F83717" w:rsidP="00BA57E5">
            <w:pPr>
              <w:jc w:val="center"/>
              <w:rPr>
                <w:rFonts w:eastAsia="Calibri" w:cs="Calibri"/>
                <w:b/>
                <w:bCs/>
                <w:smallCaps/>
              </w:rPr>
            </w:pPr>
            <w:r>
              <w:rPr>
                <w:rFonts w:eastAsia="Calibri" w:cs="Calibri"/>
                <w:b/>
                <w:bCs/>
                <w:smallCaps/>
              </w:rPr>
              <w:t>Where is Medical Marijuana Going?</w:t>
            </w:r>
          </w:p>
          <w:p w14:paraId="5F6D7686" w14:textId="77777777" w:rsidR="00CD4334" w:rsidRPr="00CD4334" w:rsidRDefault="00CD4334" w:rsidP="00CD4334">
            <w:pPr>
              <w:pStyle w:val="ListParagraph"/>
              <w:numPr>
                <w:ilvl w:val="0"/>
                <w:numId w:val="19"/>
              </w:numPr>
              <w:jc w:val="center"/>
              <w:rPr>
                <w:rFonts w:cs="Diwan Thuluth"/>
                <w:b/>
                <w:bCs/>
                <w:smallCaps/>
                <w:color w:val="auto"/>
                <w:sz w:val="24"/>
                <w:szCs w:val="24"/>
              </w:rPr>
            </w:pPr>
            <w:r>
              <w:rPr>
                <w:rFonts w:eastAsia="Calibri" w:cs="Calibri"/>
                <w:b/>
                <w:bCs/>
                <w:smallCaps/>
                <w:color w:val="auto"/>
                <w:sz w:val="24"/>
                <w:szCs w:val="24"/>
              </w:rPr>
              <w:t>International Markets</w:t>
            </w:r>
          </w:p>
          <w:p w14:paraId="136DBAA2" w14:textId="285BA8F5" w:rsidR="00BA57E5" w:rsidRPr="00CD4334" w:rsidRDefault="00BA57E5" w:rsidP="00CD4334">
            <w:pPr>
              <w:pStyle w:val="ListParagraph"/>
              <w:numPr>
                <w:ilvl w:val="0"/>
                <w:numId w:val="19"/>
              </w:numPr>
              <w:jc w:val="center"/>
              <w:rPr>
                <w:rFonts w:cs="Diwan Thuluth"/>
                <w:b/>
                <w:bCs/>
                <w:smallCaps/>
                <w:color w:val="auto"/>
                <w:sz w:val="24"/>
                <w:szCs w:val="24"/>
              </w:rPr>
            </w:pPr>
            <w:r>
              <w:rPr>
                <w:rFonts w:eastAsia="Calibri" w:cs="Calibri"/>
                <w:b/>
                <w:bCs/>
                <w:smallCaps/>
                <w:color w:val="auto"/>
                <w:sz w:val="24"/>
                <w:szCs w:val="24"/>
              </w:rPr>
              <w:t>Latin America: The Next Frontier</w:t>
            </w:r>
          </w:p>
          <w:p w14:paraId="0B58FEA0" w14:textId="77777777" w:rsidR="00F83717" w:rsidRPr="00BA7DE3" w:rsidRDefault="00F83717" w:rsidP="00F83717">
            <w:pPr>
              <w:tabs>
                <w:tab w:val="left" w:pos="2790"/>
              </w:tabs>
              <w:jc w:val="center"/>
              <w:rPr>
                <w:rFonts w:cs="Diwan Thuluth"/>
                <w:b/>
                <w:bCs/>
                <w:smallCaps/>
              </w:rPr>
            </w:pPr>
          </w:p>
          <w:p w14:paraId="702D031C" w14:textId="77777777" w:rsidR="00F83717" w:rsidRDefault="00F83717" w:rsidP="00F83717">
            <w:pPr>
              <w:tabs>
                <w:tab w:val="left" w:pos="2790"/>
              </w:tabs>
              <w:jc w:val="center"/>
              <w:rPr>
                <w:rFonts w:cs="Diwan Thuluth"/>
              </w:rPr>
            </w:pPr>
            <w:r w:rsidRPr="00BA7DE3">
              <w:rPr>
                <w:rFonts w:eastAsia="Calibri" w:cs="Calibri"/>
              </w:rPr>
              <w:t>Moderator</w:t>
            </w:r>
            <w:r w:rsidRPr="00BA7DE3">
              <w:rPr>
                <w:rFonts w:cs="Diwan Thuluth"/>
              </w:rPr>
              <w:t>:</w:t>
            </w:r>
          </w:p>
          <w:p w14:paraId="09DD31DA" w14:textId="77777777" w:rsidR="00F83717" w:rsidRDefault="00F83717" w:rsidP="00F83717">
            <w:pPr>
              <w:jc w:val="center"/>
            </w:pPr>
            <w:r w:rsidRPr="0037190F">
              <w:t>Kevin McGovern, Chairman and CEO, McGovern Capital &amp; The Water Initiative</w:t>
            </w:r>
          </w:p>
          <w:p w14:paraId="595AF5BB" w14:textId="77777777" w:rsidR="00BA57E5" w:rsidRDefault="00BA57E5" w:rsidP="00F83717">
            <w:pPr>
              <w:jc w:val="center"/>
            </w:pPr>
          </w:p>
          <w:p w14:paraId="25D30D4F" w14:textId="77777777" w:rsidR="00BA57E5" w:rsidRDefault="00BA57E5" w:rsidP="00BA57E5">
            <w:pPr>
              <w:jc w:val="center"/>
              <w:rPr>
                <w:rFonts w:cs="Diwan Thuluth"/>
              </w:rPr>
            </w:pPr>
            <w:r w:rsidRPr="00BA7DE3">
              <w:rPr>
                <w:rFonts w:eastAsia="Calibri" w:cs="Calibri"/>
              </w:rPr>
              <w:t>Speakers</w:t>
            </w:r>
            <w:r w:rsidRPr="00BA7DE3">
              <w:rPr>
                <w:rFonts w:cs="Diwan Thuluth"/>
              </w:rPr>
              <w:t>:</w:t>
            </w:r>
          </w:p>
          <w:p w14:paraId="5FC8793C" w14:textId="2320FACB" w:rsidR="00FE6AFA" w:rsidRDefault="008236B1" w:rsidP="008236B1">
            <w:pPr>
              <w:jc w:val="center"/>
              <w:rPr>
                <w:rFonts w:cs="Diwan Thuluth"/>
              </w:rPr>
            </w:pPr>
            <w:r w:rsidRPr="008236B1">
              <w:rPr>
                <w:rFonts w:cs="Diwan Thuluth"/>
              </w:rPr>
              <w:t xml:space="preserve">Jose </w:t>
            </w:r>
            <w:proofErr w:type="spellStart"/>
            <w:r w:rsidRPr="008236B1">
              <w:rPr>
                <w:rFonts w:cs="Diwan Thuluth"/>
              </w:rPr>
              <w:t>Bacellar</w:t>
            </w:r>
            <w:proofErr w:type="spellEnd"/>
            <w:r>
              <w:rPr>
                <w:rFonts w:cs="Diwan Thuluth"/>
              </w:rPr>
              <w:t xml:space="preserve">, </w:t>
            </w:r>
            <w:r w:rsidR="00FD420D">
              <w:rPr>
                <w:rFonts w:cs="Diwan Thuluth"/>
              </w:rPr>
              <w:t xml:space="preserve">President &amp; </w:t>
            </w:r>
            <w:r>
              <w:rPr>
                <w:rFonts w:cs="Diwan Thuluth"/>
              </w:rPr>
              <w:t xml:space="preserve">CEO, </w:t>
            </w:r>
            <w:proofErr w:type="spellStart"/>
            <w:r w:rsidRPr="008236B1">
              <w:rPr>
                <w:rFonts w:cs="Diwan Thuluth"/>
              </w:rPr>
              <w:t>VerdeMed</w:t>
            </w:r>
            <w:proofErr w:type="spellEnd"/>
          </w:p>
          <w:p w14:paraId="4A6A7D96" w14:textId="7923151E" w:rsidR="0098773C" w:rsidRDefault="0033470B" w:rsidP="008236B1">
            <w:pPr>
              <w:jc w:val="center"/>
              <w:rPr>
                <w:rFonts w:cs="Diwan Thuluth"/>
              </w:rPr>
            </w:pPr>
            <w:r>
              <w:rPr>
                <w:rFonts w:cs="Diwan Thuluth"/>
              </w:rPr>
              <w:t xml:space="preserve">Benjamin </w:t>
            </w:r>
            <w:r w:rsidR="0098773C">
              <w:rPr>
                <w:rFonts w:cs="Diwan Thuluth"/>
              </w:rPr>
              <w:t xml:space="preserve">Caplan, </w:t>
            </w:r>
            <w:r>
              <w:rPr>
                <w:rFonts w:cs="Diwan Thuluth"/>
              </w:rPr>
              <w:t>MD, CED Clinic</w:t>
            </w:r>
          </w:p>
          <w:p w14:paraId="1DC9AA74" w14:textId="4C94BD0C" w:rsidR="00E02EDB" w:rsidRPr="00FE6AFA" w:rsidRDefault="00E02EDB" w:rsidP="00616ED7">
            <w:pPr>
              <w:jc w:val="center"/>
              <w:rPr>
                <w:rFonts w:eastAsia="Calibri" w:cs="Calibri"/>
              </w:rPr>
            </w:pPr>
          </w:p>
        </w:tc>
      </w:tr>
      <w:tr w:rsidR="00D31974" w:rsidRPr="00BA7DE3" w14:paraId="014F0DC7" w14:textId="77777777" w:rsidTr="00F01D71">
        <w:trPr>
          <w:trHeight w:val="791"/>
        </w:trPr>
        <w:tc>
          <w:tcPr>
            <w:tcW w:w="1548" w:type="dxa"/>
          </w:tcPr>
          <w:p w14:paraId="059E4369" w14:textId="0568E360" w:rsidR="007D78E8" w:rsidRDefault="007D78E8" w:rsidP="00DA1AF8">
            <w:pPr>
              <w:rPr>
                <w:rFonts w:cs="Diwan Thuluth"/>
              </w:rPr>
            </w:pPr>
          </w:p>
          <w:p w14:paraId="02380FDA" w14:textId="707DE0AB" w:rsidR="00D31974" w:rsidRPr="00BA7DE3" w:rsidRDefault="003F517A" w:rsidP="00DA1AF8">
            <w:pPr>
              <w:rPr>
                <w:rFonts w:cs="Diwan Thuluth"/>
              </w:rPr>
            </w:pPr>
            <w:r>
              <w:rPr>
                <w:rFonts w:cs="Diwan Thuluth"/>
              </w:rPr>
              <w:t>3:30-3:4</w:t>
            </w:r>
            <w:r w:rsidR="00CD4334">
              <w:rPr>
                <w:rFonts w:cs="Diwan Thuluth"/>
              </w:rPr>
              <w:t>5</w:t>
            </w:r>
            <w:r w:rsidR="00D31974" w:rsidRPr="00BA7DE3">
              <w:rPr>
                <w:rFonts w:eastAsia="Calibri" w:cs="Calibri"/>
              </w:rPr>
              <w:t>pm</w:t>
            </w:r>
            <w:r w:rsidR="00D31974" w:rsidRPr="00BA7DE3">
              <w:rPr>
                <w:rFonts w:cs="Diwan Thuluth"/>
              </w:rPr>
              <w:t xml:space="preserve"> </w:t>
            </w:r>
          </w:p>
        </w:tc>
        <w:tc>
          <w:tcPr>
            <w:tcW w:w="9468" w:type="dxa"/>
          </w:tcPr>
          <w:p w14:paraId="3BC4CBD4" w14:textId="77777777" w:rsidR="00D31974" w:rsidRPr="00BA7DE3" w:rsidRDefault="00D31974" w:rsidP="00DA1AF8">
            <w:pPr>
              <w:rPr>
                <w:rFonts w:cs="Diwan Thuluth"/>
                <w:i/>
              </w:rPr>
            </w:pPr>
          </w:p>
          <w:p w14:paraId="0E840FF0" w14:textId="77777777" w:rsidR="003B36D0" w:rsidRPr="00BA7DE3" w:rsidRDefault="003B36D0" w:rsidP="003B36D0">
            <w:pPr>
              <w:jc w:val="center"/>
              <w:rPr>
                <w:rFonts w:cs="Diwan Thuluth"/>
                <w:b/>
                <w:bCs/>
                <w:smallCaps/>
              </w:rPr>
            </w:pPr>
            <w:r w:rsidRPr="00BA7DE3">
              <w:rPr>
                <w:rFonts w:eastAsia="Calibri" w:cs="Calibri"/>
                <w:b/>
                <w:bCs/>
                <w:smallCaps/>
              </w:rPr>
              <w:t>Networking</w:t>
            </w:r>
            <w:r w:rsidRPr="00BA7DE3">
              <w:rPr>
                <w:rFonts w:cs="Diwan Thuluth"/>
                <w:b/>
                <w:bCs/>
                <w:smallCaps/>
              </w:rPr>
              <w:t xml:space="preserve"> </w:t>
            </w:r>
            <w:r w:rsidRPr="00BA7DE3">
              <w:rPr>
                <w:rFonts w:eastAsia="Calibri" w:cs="Calibri"/>
                <w:b/>
                <w:bCs/>
                <w:smallCaps/>
              </w:rPr>
              <w:t>Break</w:t>
            </w:r>
            <w:r w:rsidRPr="00BA7DE3">
              <w:rPr>
                <w:rFonts w:cs="Diwan Thuluth"/>
                <w:b/>
                <w:bCs/>
                <w:smallCaps/>
              </w:rPr>
              <w:t xml:space="preserve"> </w:t>
            </w:r>
          </w:p>
          <w:p w14:paraId="7B642707" w14:textId="77777777" w:rsidR="003B36D0" w:rsidRPr="00BA7DE3" w:rsidRDefault="003B36D0" w:rsidP="003B36D0">
            <w:pPr>
              <w:jc w:val="center"/>
              <w:rPr>
                <w:rFonts w:cs="Diwan Thuluth"/>
                <w:bCs/>
                <w:smallCaps/>
              </w:rPr>
            </w:pPr>
            <w:r w:rsidRPr="00BA7DE3">
              <w:rPr>
                <w:rFonts w:eastAsia="Calibri" w:cs="Calibri"/>
              </w:rPr>
              <w:t>Sponsored</w:t>
            </w:r>
            <w:r w:rsidRPr="00BA7DE3">
              <w:rPr>
                <w:rFonts w:cs="Diwan Thuluth"/>
              </w:rPr>
              <w:t xml:space="preserve"> </w:t>
            </w:r>
            <w:r w:rsidRPr="00BA7DE3">
              <w:rPr>
                <w:rFonts w:eastAsia="Calibri" w:cs="Calibri"/>
              </w:rPr>
              <w:t>by</w:t>
            </w:r>
            <w:r w:rsidRPr="00BA7DE3">
              <w:rPr>
                <w:rFonts w:cs="Diwan Thuluth"/>
              </w:rPr>
              <w:t xml:space="preserve"> </w:t>
            </w:r>
            <w:r w:rsidRPr="00BA7DE3">
              <w:rPr>
                <w:rFonts w:eastAsia="Calibri" w:cs="Calibri"/>
              </w:rPr>
              <w:t>Bennett</w:t>
            </w:r>
            <w:r w:rsidRPr="00BA7DE3">
              <w:rPr>
                <w:rFonts w:cs="Diwan Thuluth"/>
              </w:rPr>
              <w:t xml:space="preserve"> </w:t>
            </w:r>
            <w:r w:rsidRPr="00BA7DE3">
              <w:rPr>
                <w:rFonts w:eastAsia="Calibri" w:cs="Calibri"/>
              </w:rPr>
              <w:t>Jones</w:t>
            </w:r>
          </w:p>
          <w:p w14:paraId="27C9BC71" w14:textId="11AE75EE" w:rsidR="00044808" w:rsidRPr="00BA7DE3" w:rsidRDefault="00044808" w:rsidP="003B36D0">
            <w:pPr>
              <w:tabs>
                <w:tab w:val="left" w:pos="2790"/>
              </w:tabs>
              <w:jc w:val="center"/>
              <w:rPr>
                <w:rFonts w:cs="Diwan Thuluth"/>
              </w:rPr>
            </w:pPr>
          </w:p>
        </w:tc>
      </w:tr>
      <w:tr w:rsidR="005A4BCF" w:rsidRPr="00BA7DE3" w14:paraId="2B88B766" w14:textId="77777777" w:rsidTr="004672D5">
        <w:trPr>
          <w:trHeight w:val="791"/>
        </w:trPr>
        <w:tc>
          <w:tcPr>
            <w:tcW w:w="1548" w:type="dxa"/>
          </w:tcPr>
          <w:p w14:paraId="35E13A58" w14:textId="77777777" w:rsidR="005A4BCF" w:rsidRPr="00BA7DE3" w:rsidRDefault="005A4BCF" w:rsidP="004672D5">
            <w:pPr>
              <w:rPr>
                <w:rFonts w:cs="Diwan Thuluth"/>
              </w:rPr>
            </w:pPr>
          </w:p>
          <w:p w14:paraId="1C88179D" w14:textId="13D53054" w:rsidR="005A4BCF" w:rsidRPr="00BA7DE3" w:rsidRDefault="003F517A" w:rsidP="004672D5">
            <w:pPr>
              <w:rPr>
                <w:rFonts w:cs="Diwan Thuluth"/>
              </w:rPr>
            </w:pPr>
            <w:r>
              <w:rPr>
                <w:rFonts w:cs="Diwan Thuluth"/>
              </w:rPr>
              <w:t>3:45-4:0</w:t>
            </w:r>
            <w:r w:rsidR="00CD4334">
              <w:rPr>
                <w:rFonts w:cs="Diwan Thuluth"/>
              </w:rPr>
              <w:t>0</w:t>
            </w:r>
            <w:r w:rsidR="005A4BCF" w:rsidRPr="00BA7DE3">
              <w:rPr>
                <w:rFonts w:eastAsia="Calibri" w:cs="Calibri"/>
              </w:rPr>
              <w:t>pm</w:t>
            </w:r>
            <w:r w:rsidR="005A4BCF" w:rsidRPr="00BA7DE3">
              <w:rPr>
                <w:rFonts w:cs="Diwan Thuluth"/>
              </w:rPr>
              <w:t xml:space="preserve"> </w:t>
            </w:r>
          </w:p>
        </w:tc>
        <w:tc>
          <w:tcPr>
            <w:tcW w:w="9468" w:type="dxa"/>
          </w:tcPr>
          <w:p w14:paraId="2BFEAD1D" w14:textId="77777777" w:rsidR="005A4BCF" w:rsidRDefault="005A4BCF" w:rsidP="004672D5">
            <w:pPr>
              <w:rPr>
                <w:rFonts w:eastAsia="Calibri" w:cs="Calibri"/>
                <w:b/>
                <w:bCs/>
                <w:smallCaps/>
              </w:rPr>
            </w:pPr>
          </w:p>
          <w:p w14:paraId="5CAACA6E" w14:textId="77777777" w:rsidR="0033610C" w:rsidRPr="0033610C" w:rsidRDefault="0033610C" w:rsidP="0033610C">
            <w:pPr>
              <w:jc w:val="center"/>
              <w:rPr>
                <w:rFonts w:eastAsia="Calibri" w:cs="Calibri"/>
                <w:b/>
                <w:bCs/>
                <w:smallCaps/>
              </w:rPr>
            </w:pPr>
            <w:r w:rsidRPr="0033610C">
              <w:rPr>
                <w:rFonts w:eastAsia="Calibri" w:cs="Calibri"/>
                <w:b/>
                <w:bCs/>
                <w:smallCaps/>
              </w:rPr>
              <w:t>The rise of cannabis beverages and what this means for big alcohol</w:t>
            </w:r>
          </w:p>
          <w:p w14:paraId="217AF34A" w14:textId="77777777" w:rsidR="005A4BCF" w:rsidRDefault="005A4BCF" w:rsidP="004672D5">
            <w:pPr>
              <w:jc w:val="center"/>
              <w:rPr>
                <w:rFonts w:eastAsia="Calibri" w:cs="Calibri"/>
                <w:b/>
                <w:bCs/>
                <w:smallCaps/>
              </w:rPr>
            </w:pPr>
          </w:p>
          <w:p w14:paraId="1EBFA4EF" w14:textId="437324B5" w:rsidR="005A4BCF" w:rsidRDefault="003E5429" w:rsidP="003E5429">
            <w:pPr>
              <w:tabs>
                <w:tab w:val="left" w:pos="2790"/>
              </w:tabs>
              <w:jc w:val="center"/>
              <w:rPr>
                <w:rFonts w:cs="Diwan Thuluth"/>
              </w:rPr>
            </w:pPr>
            <w:r>
              <w:rPr>
                <w:rFonts w:eastAsia="Calibri" w:cs="Calibri"/>
              </w:rPr>
              <w:t>Speaker</w:t>
            </w:r>
            <w:r w:rsidR="005A4BCF" w:rsidRPr="00BA7DE3">
              <w:rPr>
                <w:rFonts w:cs="Diwan Thuluth"/>
              </w:rPr>
              <w:t>:</w:t>
            </w:r>
          </w:p>
          <w:p w14:paraId="1FF492CE" w14:textId="4B3AF7F7" w:rsidR="003E5429" w:rsidRPr="003E5429" w:rsidRDefault="003E5429" w:rsidP="003E5429">
            <w:pPr>
              <w:tabs>
                <w:tab w:val="left" w:pos="2790"/>
              </w:tabs>
              <w:jc w:val="center"/>
              <w:rPr>
                <w:rFonts w:cs="Diwan Thuluth"/>
              </w:rPr>
            </w:pPr>
            <w:proofErr w:type="spellStart"/>
            <w:r w:rsidRPr="003E5429">
              <w:rPr>
                <w:rFonts w:cs="Diwan Thuluth"/>
              </w:rPr>
              <w:t>Dooma</w:t>
            </w:r>
            <w:proofErr w:type="spellEnd"/>
            <w:r w:rsidRPr="003E5429">
              <w:rPr>
                <w:rFonts w:cs="Diwan Thuluth"/>
              </w:rPr>
              <w:t xml:space="preserve"> </w:t>
            </w:r>
            <w:proofErr w:type="spellStart"/>
            <w:r w:rsidRPr="003E5429">
              <w:rPr>
                <w:rFonts w:cs="Diwan Thuluth"/>
              </w:rPr>
              <w:t>Wendschuh</w:t>
            </w:r>
            <w:proofErr w:type="spellEnd"/>
            <w:r>
              <w:rPr>
                <w:rFonts w:cs="Diwan Thuluth"/>
              </w:rPr>
              <w:t>, Co-Founder, Province Brands</w:t>
            </w:r>
          </w:p>
          <w:p w14:paraId="39271621" w14:textId="77777777" w:rsidR="005A4BCF" w:rsidRPr="00BA7DE3" w:rsidRDefault="005A4BCF" w:rsidP="004672D5">
            <w:pPr>
              <w:tabs>
                <w:tab w:val="left" w:pos="2790"/>
              </w:tabs>
              <w:jc w:val="center"/>
              <w:rPr>
                <w:rFonts w:cs="Diwan Thuluth"/>
              </w:rPr>
            </w:pPr>
          </w:p>
        </w:tc>
      </w:tr>
      <w:tr w:rsidR="00334F07" w:rsidRPr="00BA7DE3" w14:paraId="7091F48B" w14:textId="77777777" w:rsidTr="00F01D71">
        <w:trPr>
          <w:trHeight w:val="719"/>
        </w:trPr>
        <w:tc>
          <w:tcPr>
            <w:tcW w:w="1548" w:type="dxa"/>
          </w:tcPr>
          <w:p w14:paraId="2E3605C1" w14:textId="77777777" w:rsidR="00334F07" w:rsidRPr="00BA7DE3" w:rsidRDefault="00334F07" w:rsidP="00BA7DE3">
            <w:pPr>
              <w:rPr>
                <w:rFonts w:cs="Diwan Thuluth"/>
              </w:rPr>
            </w:pPr>
          </w:p>
          <w:p w14:paraId="69878797" w14:textId="02DE2533" w:rsidR="00334F07" w:rsidRPr="00BA7DE3" w:rsidRDefault="003F517A" w:rsidP="00BA7DE3">
            <w:pPr>
              <w:rPr>
                <w:rFonts w:cs="Diwan Thuluth"/>
              </w:rPr>
            </w:pPr>
            <w:r>
              <w:rPr>
                <w:rFonts w:cs="Diwan Thuluth"/>
              </w:rPr>
              <w:t>4:0</w:t>
            </w:r>
            <w:r w:rsidR="00CD4334">
              <w:rPr>
                <w:rFonts w:cs="Diwan Thuluth"/>
              </w:rPr>
              <w:t>0</w:t>
            </w:r>
            <w:r w:rsidR="00334F07" w:rsidRPr="00BA7DE3">
              <w:rPr>
                <w:rFonts w:eastAsia="Calibri" w:cs="Calibri"/>
              </w:rPr>
              <w:t>pm</w:t>
            </w:r>
            <w:r w:rsidR="00FD7D8C">
              <w:rPr>
                <w:rFonts w:cs="Diwan Thuluth"/>
              </w:rPr>
              <w:t>-4:4</w:t>
            </w:r>
            <w:r w:rsidR="001956DA">
              <w:rPr>
                <w:rFonts w:cs="Diwan Thuluth"/>
              </w:rPr>
              <w:t>0</w:t>
            </w:r>
            <w:r w:rsidR="00334F07" w:rsidRPr="00BA7DE3">
              <w:rPr>
                <w:rFonts w:eastAsia="Calibri" w:cs="Calibri"/>
              </w:rPr>
              <w:t>pm</w:t>
            </w:r>
          </w:p>
        </w:tc>
        <w:tc>
          <w:tcPr>
            <w:tcW w:w="9468" w:type="dxa"/>
          </w:tcPr>
          <w:p w14:paraId="0F699AD4" w14:textId="77777777" w:rsidR="00334F07" w:rsidRPr="00BA7DE3" w:rsidRDefault="00334F07" w:rsidP="00BA7DE3">
            <w:pPr>
              <w:jc w:val="center"/>
              <w:rPr>
                <w:rFonts w:cs="Diwan Thuluth"/>
                <w:b/>
                <w:bCs/>
                <w:smallCaps/>
              </w:rPr>
            </w:pPr>
          </w:p>
          <w:p w14:paraId="074C6405" w14:textId="77777777" w:rsidR="00C55EDF" w:rsidRDefault="00C55EDF" w:rsidP="00C55EDF">
            <w:pPr>
              <w:jc w:val="center"/>
              <w:rPr>
                <w:rFonts w:eastAsia="Calibri" w:cs="Calibri"/>
                <w:b/>
                <w:bCs/>
                <w:smallCaps/>
              </w:rPr>
            </w:pPr>
            <w:r w:rsidRPr="00BA7DE3">
              <w:rPr>
                <w:rFonts w:eastAsia="Calibri" w:cs="Calibri"/>
                <w:b/>
                <w:bCs/>
                <w:smallCaps/>
              </w:rPr>
              <w:t>Investment</w:t>
            </w:r>
            <w:r w:rsidRPr="00BA7DE3">
              <w:rPr>
                <w:rFonts w:cs="Diwan Thuluth"/>
                <w:b/>
                <w:bCs/>
                <w:smallCaps/>
              </w:rPr>
              <w:t xml:space="preserve"> </w:t>
            </w:r>
            <w:r w:rsidRPr="00BA7DE3">
              <w:rPr>
                <w:rFonts w:eastAsia="Calibri" w:cs="Calibri"/>
                <w:b/>
                <w:bCs/>
                <w:smallCaps/>
              </w:rPr>
              <w:t>Opportunities</w:t>
            </w:r>
          </w:p>
          <w:p w14:paraId="63502D04" w14:textId="77777777" w:rsidR="00867B51" w:rsidRPr="00BA7DE3" w:rsidRDefault="00867B51" w:rsidP="00C55EDF">
            <w:pPr>
              <w:jc w:val="center"/>
              <w:rPr>
                <w:rFonts w:cs="Diwan Thuluth"/>
                <w:b/>
                <w:bCs/>
                <w:smallCaps/>
              </w:rPr>
            </w:pPr>
          </w:p>
          <w:p w14:paraId="18A5C040" w14:textId="77777777" w:rsidR="00C55EDF" w:rsidRPr="00BA7DE3" w:rsidRDefault="00C55EDF" w:rsidP="00C55EDF">
            <w:pPr>
              <w:tabs>
                <w:tab w:val="left" w:pos="2790"/>
              </w:tabs>
              <w:jc w:val="center"/>
              <w:rPr>
                <w:rFonts w:cs="Diwan Thuluth"/>
                <w:b/>
                <w:bCs/>
                <w:smallCaps/>
              </w:rPr>
            </w:pPr>
          </w:p>
          <w:p w14:paraId="29CD2614" w14:textId="77777777" w:rsidR="00C55EDF" w:rsidRDefault="00C55EDF" w:rsidP="00C55EDF">
            <w:pPr>
              <w:tabs>
                <w:tab w:val="left" w:pos="2790"/>
              </w:tabs>
              <w:jc w:val="center"/>
              <w:rPr>
                <w:rFonts w:cs="Diwan Thuluth"/>
              </w:rPr>
            </w:pPr>
            <w:r w:rsidRPr="00BA7DE3">
              <w:rPr>
                <w:rFonts w:eastAsia="Calibri" w:cs="Calibri"/>
              </w:rPr>
              <w:t>Moderator</w:t>
            </w:r>
            <w:r w:rsidRPr="00BA7DE3">
              <w:rPr>
                <w:rFonts w:cs="Diwan Thuluth"/>
              </w:rPr>
              <w:t>:</w:t>
            </w:r>
          </w:p>
          <w:p w14:paraId="766A9E15" w14:textId="6F84751B" w:rsidR="00D17F08" w:rsidRPr="00D17F08" w:rsidRDefault="00D17F08" w:rsidP="00D17F08">
            <w:pPr>
              <w:tabs>
                <w:tab w:val="left" w:pos="2790"/>
              </w:tabs>
              <w:jc w:val="center"/>
              <w:rPr>
                <w:rFonts w:cs="Diwan Thuluth"/>
              </w:rPr>
            </w:pPr>
            <w:r w:rsidRPr="00D17F08">
              <w:rPr>
                <w:rFonts w:cs="Diwan Thuluth"/>
              </w:rPr>
              <w:t>Douglas</w:t>
            </w:r>
            <w:r w:rsidR="00FF1E22">
              <w:rPr>
                <w:rFonts w:cs="Diwan Thuluth"/>
              </w:rPr>
              <w:t xml:space="preserve"> J. Hannah, Managing Director, </w:t>
            </w:r>
            <w:proofErr w:type="spellStart"/>
            <w:r w:rsidRPr="00D17F08">
              <w:rPr>
                <w:rFonts w:cs="Diwan Thuluth"/>
              </w:rPr>
              <w:t>Silverleaf</w:t>
            </w:r>
            <w:proofErr w:type="spellEnd"/>
            <w:r w:rsidRPr="00D17F08">
              <w:rPr>
                <w:rFonts w:cs="Diwan Thuluth"/>
              </w:rPr>
              <w:t xml:space="preserve"> Advisors </w:t>
            </w:r>
            <w:proofErr w:type="spellStart"/>
            <w:r w:rsidRPr="00D17F08">
              <w:rPr>
                <w:rFonts w:cs="Diwan Thuluth"/>
              </w:rPr>
              <w:t>llc</w:t>
            </w:r>
            <w:proofErr w:type="spellEnd"/>
          </w:p>
          <w:p w14:paraId="2FB9CD05" w14:textId="77777777" w:rsidR="00D17F08" w:rsidRPr="00BA7DE3" w:rsidRDefault="00D17F08" w:rsidP="00C55EDF">
            <w:pPr>
              <w:tabs>
                <w:tab w:val="left" w:pos="2790"/>
              </w:tabs>
              <w:jc w:val="center"/>
              <w:rPr>
                <w:rFonts w:cs="Diwan Thuluth"/>
              </w:rPr>
            </w:pPr>
          </w:p>
          <w:p w14:paraId="6DA26F29" w14:textId="77777777" w:rsidR="00EC2176" w:rsidRDefault="00EC2176" w:rsidP="00C55EDF">
            <w:pPr>
              <w:tabs>
                <w:tab w:val="left" w:pos="2790"/>
              </w:tabs>
              <w:jc w:val="center"/>
              <w:rPr>
                <w:rFonts w:eastAsia="Calibri" w:cs="Calibri"/>
              </w:rPr>
            </w:pPr>
          </w:p>
          <w:p w14:paraId="1AAC1B3F" w14:textId="77777777" w:rsidR="00C55EDF" w:rsidRPr="00BA7DE3" w:rsidRDefault="00C55EDF" w:rsidP="00C55EDF">
            <w:pPr>
              <w:tabs>
                <w:tab w:val="left" w:pos="2790"/>
              </w:tabs>
              <w:jc w:val="center"/>
              <w:rPr>
                <w:rFonts w:cs="Diwan Thuluth"/>
              </w:rPr>
            </w:pPr>
            <w:r w:rsidRPr="00BA7DE3">
              <w:rPr>
                <w:rFonts w:eastAsia="Calibri" w:cs="Calibri"/>
              </w:rPr>
              <w:t>Panelists</w:t>
            </w:r>
            <w:r w:rsidRPr="00BA7DE3">
              <w:rPr>
                <w:rFonts w:cs="Diwan Thuluth"/>
              </w:rPr>
              <w:t>:</w:t>
            </w:r>
          </w:p>
          <w:p w14:paraId="1C777F0B" w14:textId="77777777" w:rsidR="000F4830" w:rsidRDefault="000F4830" w:rsidP="000F4830">
            <w:pPr>
              <w:jc w:val="center"/>
              <w:rPr>
                <w:rFonts w:eastAsia="Calibri" w:cs="Calibri"/>
              </w:rPr>
            </w:pPr>
            <w:r w:rsidRPr="00BA7DE3">
              <w:rPr>
                <w:rFonts w:eastAsia="Calibri" w:cs="Calibri"/>
              </w:rPr>
              <w:t>Ryan</w:t>
            </w:r>
            <w:r w:rsidRPr="00BA7DE3">
              <w:rPr>
                <w:rFonts w:cs="Diwan Thuluth"/>
              </w:rPr>
              <w:t xml:space="preserve"> </w:t>
            </w:r>
            <w:proofErr w:type="spellStart"/>
            <w:r w:rsidRPr="00BA7DE3">
              <w:rPr>
                <w:rFonts w:eastAsia="Calibri" w:cs="Calibri"/>
              </w:rPr>
              <w:t>Ansin</w:t>
            </w:r>
            <w:proofErr w:type="spellEnd"/>
            <w:r w:rsidRPr="00BA7DE3">
              <w:rPr>
                <w:rFonts w:eastAsia="Calibri" w:cs="Calibri"/>
              </w:rPr>
              <w:t>,</w:t>
            </w:r>
            <w:r w:rsidRPr="00BA7DE3">
              <w:rPr>
                <w:rFonts w:cs="Diwan Thuluth"/>
              </w:rPr>
              <w:t xml:space="preserve"> </w:t>
            </w:r>
            <w:proofErr w:type="spellStart"/>
            <w:r w:rsidRPr="00BA7DE3">
              <w:rPr>
                <w:rFonts w:eastAsia="Calibri" w:cs="Calibri"/>
              </w:rPr>
              <w:t>Ansin</w:t>
            </w:r>
            <w:proofErr w:type="spellEnd"/>
            <w:r w:rsidRPr="00BA7DE3">
              <w:rPr>
                <w:rFonts w:cs="Diwan Thuluth"/>
              </w:rPr>
              <w:t xml:space="preserve"> </w:t>
            </w:r>
            <w:r w:rsidRPr="00BA7DE3">
              <w:rPr>
                <w:rFonts w:eastAsia="Calibri" w:cs="Calibri"/>
              </w:rPr>
              <w:t>Investments,</w:t>
            </w:r>
            <w:r w:rsidRPr="00BA7DE3">
              <w:rPr>
                <w:rFonts w:cs="Diwan Thuluth"/>
              </w:rPr>
              <w:t xml:space="preserve"> </w:t>
            </w:r>
            <w:r w:rsidRPr="00BA7DE3">
              <w:rPr>
                <w:rFonts w:eastAsia="Calibri" w:cs="Calibri"/>
              </w:rPr>
              <w:t>LLC</w:t>
            </w:r>
          </w:p>
          <w:p w14:paraId="572DC358" w14:textId="70E158A4" w:rsidR="00BB2B0C" w:rsidRDefault="00BB2B0C" w:rsidP="00BB2B0C">
            <w:pPr>
              <w:jc w:val="center"/>
              <w:rPr>
                <w:rFonts w:eastAsia="Calibri" w:cs="Calibri"/>
              </w:rPr>
            </w:pPr>
            <w:r>
              <w:rPr>
                <w:rFonts w:eastAsia="Calibri" w:cs="Calibri"/>
              </w:rPr>
              <w:t xml:space="preserve">Arthur H. Kwan, MBA, </w:t>
            </w:r>
            <w:r w:rsidRPr="00BB2B0C">
              <w:rPr>
                <w:rFonts w:eastAsia="Calibri" w:cs="Calibri"/>
              </w:rPr>
              <w:t>President &amp; CEO</w:t>
            </w:r>
            <w:r>
              <w:rPr>
                <w:rFonts w:eastAsia="Calibri" w:cs="Calibri"/>
              </w:rPr>
              <w:t xml:space="preserve">, </w:t>
            </w:r>
            <w:proofErr w:type="spellStart"/>
            <w:r w:rsidRPr="00BB2B0C">
              <w:rPr>
                <w:rFonts w:eastAsia="Calibri" w:cs="Calibri"/>
              </w:rPr>
              <w:t>CannaIncome</w:t>
            </w:r>
            <w:proofErr w:type="spellEnd"/>
            <w:r w:rsidRPr="00BB2B0C">
              <w:rPr>
                <w:rFonts w:eastAsia="Calibri" w:cs="Calibri"/>
              </w:rPr>
              <w:t xml:space="preserve"> Fund</w:t>
            </w:r>
          </w:p>
          <w:p w14:paraId="46B25019" w14:textId="41B7A4A6" w:rsidR="00136905" w:rsidRDefault="00136905" w:rsidP="00BB2B0C">
            <w:pPr>
              <w:jc w:val="center"/>
              <w:rPr>
                <w:rFonts w:eastAsia="Calibri" w:cs="Calibri"/>
              </w:rPr>
            </w:pPr>
            <w:r>
              <w:rPr>
                <w:rFonts w:eastAsia="Calibri" w:cs="Calibri"/>
              </w:rPr>
              <w:t xml:space="preserve">Sam </w:t>
            </w:r>
            <w:proofErr w:type="spellStart"/>
            <w:r>
              <w:rPr>
                <w:rFonts w:eastAsia="Calibri" w:cs="Calibri"/>
              </w:rPr>
              <w:t>Znaimer</w:t>
            </w:r>
            <w:proofErr w:type="spellEnd"/>
            <w:r>
              <w:rPr>
                <w:rFonts w:eastAsia="Calibri" w:cs="Calibri"/>
              </w:rPr>
              <w:t>, WGD Partners</w:t>
            </w:r>
          </w:p>
          <w:p w14:paraId="304B61EA" w14:textId="77777777" w:rsidR="00867B51" w:rsidRPr="00D5265F" w:rsidRDefault="00867B51" w:rsidP="00867B51">
            <w:pPr>
              <w:jc w:val="center"/>
            </w:pPr>
            <w:r w:rsidRPr="00D5265F">
              <w:t xml:space="preserve">Daniel Sax, Founder &amp; CEO, </w:t>
            </w:r>
            <w:proofErr w:type="spellStart"/>
            <w:r w:rsidRPr="00D5265F">
              <w:t>Sensi</w:t>
            </w:r>
            <w:proofErr w:type="spellEnd"/>
            <w:r w:rsidRPr="00D5265F">
              <w:t xml:space="preserve"> Properties</w:t>
            </w:r>
          </w:p>
          <w:p w14:paraId="7CF22B05" w14:textId="77777777" w:rsidR="00867B51" w:rsidRPr="00BB2B0C" w:rsidRDefault="00867B51" w:rsidP="00BB2B0C">
            <w:pPr>
              <w:jc w:val="center"/>
              <w:rPr>
                <w:rFonts w:eastAsia="Calibri" w:cs="Calibri"/>
              </w:rPr>
            </w:pPr>
          </w:p>
          <w:p w14:paraId="07700C3B" w14:textId="77777777" w:rsidR="00EC2176" w:rsidRPr="00BA7DE3" w:rsidRDefault="00EC2176" w:rsidP="00CF0D53">
            <w:pPr>
              <w:rPr>
                <w:rFonts w:cs="Diwan Thuluth"/>
              </w:rPr>
            </w:pPr>
          </w:p>
        </w:tc>
      </w:tr>
      <w:tr w:rsidR="000F3855" w:rsidRPr="00BA7DE3" w14:paraId="0F8020FF" w14:textId="77777777" w:rsidTr="00F01D71">
        <w:trPr>
          <w:trHeight w:val="620"/>
        </w:trPr>
        <w:tc>
          <w:tcPr>
            <w:tcW w:w="1548" w:type="dxa"/>
          </w:tcPr>
          <w:p w14:paraId="325B2217" w14:textId="3E174602" w:rsidR="000F3855" w:rsidRPr="00BA7DE3" w:rsidRDefault="000F3855" w:rsidP="00BA7DE3">
            <w:pPr>
              <w:rPr>
                <w:rFonts w:cs="Diwan Thuluth"/>
              </w:rPr>
            </w:pPr>
          </w:p>
          <w:p w14:paraId="6D378ED0" w14:textId="05051F15" w:rsidR="000F3855" w:rsidRPr="00BA7DE3" w:rsidRDefault="008D1C81" w:rsidP="00BA7DE3">
            <w:pPr>
              <w:rPr>
                <w:rFonts w:cs="Diwan Thuluth"/>
              </w:rPr>
            </w:pPr>
            <w:bookmarkStart w:id="18" w:name="OLE_LINK39"/>
            <w:bookmarkStart w:id="19" w:name="OLE_LINK40"/>
            <w:r>
              <w:rPr>
                <w:rFonts w:cs="Diwan Thuluth"/>
              </w:rPr>
              <w:t>4:4</w:t>
            </w:r>
            <w:r w:rsidR="001956DA">
              <w:rPr>
                <w:rFonts w:cs="Diwan Thuluth"/>
              </w:rPr>
              <w:t>0</w:t>
            </w:r>
            <w:r w:rsidR="00334F07" w:rsidRPr="00BA7DE3">
              <w:rPr>
                <w:rFonts w:eastAsia="Calibri" w:cs="Calibri"/>
              </w:rPr>
              <w:t>pm</w:t>
            </w:r>
            <w:r w:rsidR="00FD7D8C">
              <w:rPr>
                <w:rFonts w:cs="Diwan Thuluth"/>
              </w:rPr>
              <w:t>-5:40</w:t>
            </w:r>
            <w:r w:rsidR="000F3855" w:rsidRPr="00BA7DE3">
              <w:rPr>
                <w:rFonts w:eastAsia="Calibri" w:cs="Calibri"/>
              </w:rPr>
              <w:t>pm</w:t>
            </w:r>
            <w:bookmarkEnd w:id="18"/>
            <w:bookmarkEnd w:id="19"/>
          </w:p>
        </w:tc>
        <w:tc>
          <w:tcPr>
            <w:tcW w:w="9468" w:type="dxa"/>
          </w:tcPr>
          <w:p w14:paraId="076EC630" w14:textId="77777777" w:rsidR="000F3855" w:rsidRPr="00BA7DE3" w:rsidRDefault="000F3855" w:rsidP="00BA7DE3">
            <w:pPr>
              <w:jc w:val="center"/>
              <w:rPr>
                <w:rFonts w:cs="Diwan Thuluth"/>
              </w:rPr>
            </w:pPr>
          </w:p>
          <w:p w14:paraId="3FB5E665" w14:textId="77777777" w:rsidR="000F3855" w:rsidRPr="00BA7DE3" w:rsidRDefault="000F3855" w:rsidP="00BA7DE3">
            <w:pPr>
              <w:jc w:val="center"/>
              <w:rPr>
                <w:rFonts w:cs="Diwan Thuluth"/>
                <w:b/>
                <w:bCs/>
                <w:smallCaps/>
              </w:rPr>
            </w:pPr>
            <w:r w:rsidRPr="00BA7DE3">
              <w:rPr>
                <w:rFonts w:eastAsia="Calibri" w:cs="Calibri"/>
                <w:b/>
                <w:bCs/>
                <w:smallCaps/>
              </w:rPr>
              <w:t>Live</w:t>
            </w:r>
            <w:r w:rsidRPr="00BA7DE3">
              <w:rPr>
                <w:rFonts w:cs="Diwan Thuluth"/>
                <w:b/>
                <w:bCs/>
                <w:smallCaps/>
              </w:rPr>
              <w:t xml:space="preserve"> </w:t>
            </w:r>
            <w:r w:rsidRPr="00BA7DE3">
              <w:rPr>
                <w:rFonts w:eastAsia="Calibri" w:cs="Calibri"/>
                <w:b/>
                <w:bCs/>
                <w:smallCaps/>
              </w:rPr>
              <w:t>Pitch</w:t>
            </w:r>
            <w:r w:rsidRPr="00BA7DE3">
              <w:rPr>
                <w:rFonts w:cs="Diwan Thuluth"/>
                <w:b/>
                <w:bCs/>
                <w:smallCaps/>
              </w:rPr>
              <w:t xml:space="preserve"> </w:t>
            </w:r>
            <w:r w:rsidRPr="00BA7DE3">
              <w:rPr>
                <w:rFonts w:eastAsia="Calibri" w:cs="Calibri"/>
                <w:b/>
                <w:bCs/>
                <w:smallCaps/>
              </w:rPr>
              <w:t>Session</w:t>
            </w:r>
          </w:p>
          <w:p w14:paraId="40548B0E" w14:textId="05A21924" w:rsidR="000F3855" w:rsidRPr="00BA7DE3" w:rsidRDefault="000F3855" w:rsidP="00BA7DE3">
            <w:pPr>
              <w:jc w:val="center"/>
              <w:rPr>
                <w:rFonts w:cs="Diwan Thuluth"/>
              </w:rPr>
            </w:pPr>
            <w:r w:rsidRPr="00BA7DE3">
              <w:rPr>
                <w:rFonts w:cs="Diwan Thuluth"/>
                <w:b/>
              </w:rPr>
              <w:t xml:space="preserve"> </w:t>
            </w:r>
            <w:bookmarkStart w:id="20" w:name="OLE_LINK17"/>
            <w:bookmarkStart w:id="21" w:name="OLE_LINK18"/>
            <w:r w:rsidR="006E578E" w:rsidRPr="00BA7DE3">
              <w:rPr>
                <w:rFonts w:eastAsia="Calibri" w:cs="Calibri"/>
              </w:rPr>
              <w:t>Featuring</w:t>
            </w:r>
            <w:r w:rsidR="00F70A33">
              <w:rPr>
                <w:rFonts w:cs="Diwan Thuluth"/>
              </w:rPr>
              <w:t xml:space="preserve"> 5</w:t>
            </w:r>
            <w:r w:rsidRPr="00BA7DE3">
              <w:rPr>
                <w:rFonts w:cs="Diwan Thuluth"/>
              </w:rPr>
              <w:t xml:space="preserve"> </w:t>
            </w:r>
            <w:r w:rsidRPr="00BA7DE3">
              <w:rPr>
                <w:rFonts w:eastAsia="Calibri" w:cs="Calibri"/>
              </w:rPr>
              <w:t>companies</w:t>
            </w:r>
            <w:r w:rsidRPr="00BA7DE3">
              <w:rPr>
                <w:rFonts w:cs="Diwan Thuluth"/>
              </w:rPr>
              <w:t xml:space="preserve"> </w:t>
            </w:r>
            <w:r w:rsidRPr="00BA7DE3">
              <w:rPr>
                <w:rFonts w:eastAsia="Calibri" w:cs="Calibri"/>
              </w:rPr>
              <w:t>competing</w:t>
            </w:r>
            <w:r w:rsidRPr="00BA7DE3">
              <w:rPr>
                <w:rFonts w:cs="Diwan Thuluth"/>
              </w:rPr>
              <w:t xml:space="preserve"> </w:t>
            </w:r>
            <w:r w:rsidRPr="00BA7DE3">
              <w:rPr>
                <w:rFonts w:eastAsia="Calibri" w:cs="Calibri"/>
              </w:rPr>
              <w:t>before</w:t>
            </w:r>
            <w:r w:rsidRPr="00BA7DE3">
              <w:rPr>
                <w:rFonts w:cs="Diwan Thuluth"/>
              </w:rPr>
              <w:t xml:space="preserve"> </w:t>
            </w:r>
            <w:r w:rsidRPr="00BA7DE3">
              <w:rPr>
                <w:rFonts w:eastAsia="Calibri" w:cs="Calibri"/>
              </w:rPr>
              <w:t>a</w:t>
            </w:r>
            <w:r w:rsidRPr="00BA7DE3">
              <w:rPr>
                <w:rFonts w:cs="Diwan Thuluth"/>
              </w:rPr>
              <w:t xml:space="preserve"> </w:t>
            </w:r>
            <w:r w:rsidRPr="00BA7DE3">
              <w:rPr>
                <w:rFonts w:eastAsia="Calibri" w:cs="Calibri"/>
              </w:rPr>
              <w:t>panel</w:t>
            </w:r>
            <w:r w:rsidRPr="00BA7DE3">
              <w:rPr>
                <w:rFonts w:cs="Diwan Thuluth"/>
              </w:rPr>
              <w:t xml:space="preserve"> </w:t>
            </w:r>
            <w:r w:rsidRPr="00BA7DE3">
              <w:rPr>
                <w:rFonts w:eastAsia="Calibri" w:cs="Calibri"/>
              </w:rPr>
              <w:t>of</w:t>
            </w:r>
            <w:r w:rsidRPr="00BA7DE3">
              <w:rPr>
                <w:rFonts w:cs="Diwan Thuluth"/>
              </w:rPr>
              <w:t xml:space="preserve"> </w:t>
            </w:r>
            <w:r w:rsidRPr="00BA7DE3">
              <w:rPr>
                <w:rFonts w:eastAsia="Calibri" w:cs="Calibri"/>
              </w:rPr>
              <w:t>accredited</w:t>
            </w:r>
            <w:r w:rsidRPr="00BA7DE3">
              <w:rPr>
                <w:rFonts w:cs="Diwan Thuluth"/>
              </w:rPr>
              <w:t xml:space="preserve"> </w:t>
            </w:r>
            <w:r w:rsidRPr="00BA7DE3">
              <w:rPr>
                <w:rFonts w:eastAsia="Calibri" w:cs="Calibri"/>
              </w:rPr>
              <w:t>investors</w:t>
            </w:r>
            <w:bookmarkEnd w:id="20"/>
            <w:bookmarkEnd w:id="21"/>
            <w:r w:rsidRPr="00BA7DE3">
              <w:rPr>
                <w:rFonts w:cs="Diwan Thuluth"/>
              </w:rPr>
              <w:t xml:space="preserve">. </w:t>
            </w:r>
            <w:r w:rsidRPr="00BA7DE3">
              <w:rPr>
                <w:rFonts w:eastAsia="Calibri" w:cs="Calibri"/>
              </w:rPr>
              <w:t>E</w:t>
            </w:r>
            <w:r w:rsidR="004C1E5A" w:rsidRPr="00BA7DE3">
              <w:rPr>
                <w:rFonts w:eastAsia="Calibri" w:cs="Calibri"/>
              </w:rPr>
              <w:t>ach</w:t>
            </w:r>
            <w:r w:rsidR="004C1E5A" w:rsidRPr="00BA7DE3">
              <w:rPr>
                <w:rFonts w:cs="Diwan Thuluth"/>
              </w:rPr>
              <w:t xml:space="preserve"> </w:t>
            </w:r>
            <w:r w:rsidR="004C1E5A" w:rsidRPr="00BA7DE3">
              <w:rPr>
                <w:rFonts w:eastAsia="Calibri" w:cs="Calibri"/>
              </w:rPr>
              <w:t>company</w:t>
            </w:r>
            <w:r w:rsidR="004C1E5A" w:rsidRPr="00BA7DE3">
              <w:rPr>
                <w:rFonts w:cs="Diwan Thuluth"/>
              </w:rPr>
              <w:t xml:space="preserve"> </w:t>
            </w:r>
            <w:r w:rsidR="004C1E5A" w:rsidRPr="00BA7DE3">
              <w:rPr>
                <w:rFonts w:eastAsia="Calibri" w:cs="Calibri"/>
              </w:rPr>
              <w:t>will</w:t>
            </w:r>
            <w:r w:rsidR="004C1E5A" w:rsidRPr="00BA7DE3">
              <w:rPr>
                <w:rFonts w:cs="Diwan Thuluth"/>
              </w:rPr>
              <w:t xml:space="preserve"> </w:t>
            </w:r>
            <w:r w:rsidR="004C1E5A" w:rsidRPr="00BA7DE3">
              <w:rPr>
                <w:rFonts w:eastAsia="Calibri" w:cs="Calibri"/>
              </w:rPr>
              <w:t>present</w:t>
            </w:r>
            <w:r w:rsidR="004C1E5A" w:rsidRPr="00BA7DE3">
              <w:rPr>
                <w:rFonts w:cs="Diwan Thuluth"/>
              </w:rPr>
              <w:t xml:space="preserve"> </w:t>
            </w:r>
            <w:r w:rsidR="004C1E5A" w:rsidRPr="00BA7DE3">
              <w:rPr>
                <w:rFonts w:eastAsia="Calibri" w:cs="Calibri"/>
              </w:rPr>
              <w:t>for</w:t>
            </w:r>
            <w:r w:rsidR="006E578E" w:rsidRPr="00BA7DE3">
              <w:rPr>
                <w:rFonts w:cs="Diwan Thuluth"/>
              </w:rPr>
              <w:t xml:space="preserve"> 7</w:t>
            </w:r>
            <w:r w:rsidRPr="00BA7DE3">
              <w:rPr>
                <w:rFonts w:cs="Diwan Thuluth"/>
              </w:rPr>
              <w:t xml:space="preserve"> </w:t>
            </w:r>
            <w:r w:rsidRPr="00BA7DE3">
              <w:rPr>
                <w:rFonts w:eastAsia="Calibri" w:cs="Calibri"/>
              </w:rPr>
              <w:t>minutes,</w:t>
            </w:r>
            <w:r w:rsidRPr="00BA7DE3">
              <w:rPr>
                <w:rFonts w:cs="Diwan Thuluth"/>
              </w:rPr>
              <w:t xml:space="preserve"> </w:t>
            </w:r>
            <w:r w:rsidRPr="00BA7DE3">
              <w:rPr>
                <w:rFonts w:eastAsia="Calibri" w:cs="Calibri"/>
              </w:rPr>
              <w:t>followed</w:t>
            </w:r>
            <w:r w:rsidRPr="00BA7DE3">
              <w:rPr>
                <w:rFonts w:cs="Diwan Thuluth"/>
              </w:rPr>
              <w:t xml:space="preserve"> </w:t>
            </w:r>
            <w:r w:rsidRPr="00BA7DE3">
              <w:rPr>
                <w:rFonts w:eastAsia="Calibri" w:cs="Calibri"/>
              </w:rPr>
              <w:t>by</w:t>
            </w:r>
            <w:r w:rsidRPr="00BA7DE3">
              <w:rPr>
                <w:rFonts w:cs="Diwan Thuluth"/>
              </w:rPr>
              <w:t xml:space="preserve"> </w:t>
            </w:r>
            <w:r w:rsidRPr="00BA7DE3">
              <w:rPr>
                <w:rFonts w:eastAsia="Calibri" w:cs="Calibri"/>
              </w:rPr>
              <w:t>comments</w:t>
            </w:r>
            <w:r w:rsidRPr="00BA7DE3">
              <w:rPr>
                <w:rFonts w:cs="Diwan Thuluth"/>
              </w:rPr>
              <w:t>/</w:t>
            </w:r>
            <w:r w:rsidRPr="00BA7DE3">
              <w:rPr>
                <w:rFonts w:eastAsia="Calibri" w:cs="Calibri"/>
              </w:rPr>
              <w:t>questions</w:t>
            </w:r>
            <w:r w:rsidRPr="00BA7DE3">
              <w:rPr>
                <w:rFonts w:cs="Diwan Thuluth"/>
              </w:rPr>
              <w:t xml:space="preserve"> </w:t>
            </w:r>
            <w:r w:rsidRPr="00BA7DE3">
              <w:rPr>
                <w:rFonts w:eastAsia="Calibri" w:cs="Calibri"/>
              </w:rPr>
              <w:t>from</w:t>
            </w:r>
            <w:r w:rsidRPr="00BA7DE3">
              <w:rPr>
                <w:rFonts w:cs="Diwan Thuluth"/>
              </w:rPr>
              <w:t xml:space="preserve"> </w:t>
            </w:r>
            <w:r w:rsidRPr="00BA7DE3">
              <w:rPr>
                <w:rFonts w:eastAsia="Calibri" w:cs="Calibri"/>
              </w:rPr>
              <w:t>our</w:t>
            </w:r>
            <w:r w:rsidRPr="00BA7DE3">
              <w:rPr>
                <w:rFonts w:cs="Diwan Thuluth"/>
              </w:rPr>
              <w:t xml:space="preserve"> </w:t>
            </w:r>
            <w:r w:rsidRPr="00BA7DE3">
              <w:rPr>
                <w:rFonts w:eastAsia="Calibri" w:cs="Calibri"/>
              </w:rPr>
              <w:t>judges</w:t>
            </w:r>
            <w:r w:rsidRPr="00BA7DE3">
              <w:rPr>
                <w:rFonts w:cs="Diwan Thuluth"/>
              </w:rPr>
              <w:t>.</w:t>
            </w:r>
          </w:p>
          <w:p w14:paraId="0667742D" w14:textId="77777777" w:rsidR="000F3855" w:rsidRPr="00BA7DE3" w:rsidRDefault="000F3855" w:rsidP="00BA7DE3">
            <w:pPr>
              <w:jc w:val="center"/>
              <w:rPr>
                <w:rFonts w:cs="Diwan Thuluth"/>
                <w:smallCaps/>
              </w:rPr>
            </w:pPr>
            <w:bookmarkStart w:id="22" w:name="OLE_LINK15"/>
            <w:bookmarkStart w:id="23" w:name="OLE_LINK16"/>
            <w:bookmarkStart w:id="24" w:name="OLE_LINK19"/>
            <w:bookmarkStart w:id="25" w:name="OLE_LINK20"/>
          </w:p>
          <w:p w14:paraId="04D2C53B" w14:textId="77777777" w:rsidR="004C1E5A" w:rsidRPr="00BA7DE3" w:rsidRDefault="004C1E5A" w:rsidP="00BA7DE3">
            <w:pPr>
              <w:jc w:val="center"/>
              <w:rPr>
                <w:rFonts w:cs="Diwan Thuluth"/>
                <w:smallCaps/>
              </w:rPr>
            </w:pPr>
            <w:r w:rsidRPr="00BA7DE3">
              <w:rPr>
                <w:rFonts w:eastAsia="Calibri" w:cs="Calibri"/>
                <w:smallCaps/>
              </w:rPr>
              <w:t>Companies</w:t>
            </w:r>
            <w:r w:rsidRPr="00BA7DE3">
              <w:rPr>
                <w:rFonts w:cs="Diwan Thuluth"/>
                <w:smallCaps/>
              </w:rPr>
              <w:t>:</w:t>
            </w:r>
          </w:p>
          <w:p w14:paraId="77C53520" w14:textId="6923D199" w:rsidR="00F02359" w:rsidRDefault="00F02359" w:rsidP="00F02359">
            <w:pPr>
              <w:jc w:val="center"/>
              <w:rPr>
                <w:rFonts w:cs="Diwan Thuluth"/>
              </w:rPr>
            </w:pPr>
            <w:bookmarkStart w:id="26" w:name="OLE_LINK57"/>
            <w:bookmarkStart w:id="27" w:name="OLE_LINK58"/>
            <w:proofErr w:type="spellStart"/>
            <w:r w:rsidRPr="00F02359">
              <w:rPr>
                <w:rFonts w:cs="Diwan Thuluth"/>
              </w:rPr>
              <w:t>MediPharm</w:t>
            </w:r>
            <w:proofErr w:type="spellEnd"/>
            <w:r w:rsidRPr="00F02359">
              <w:rPr>
                <w:rFonts w:cs="Diwan Thuluth"/>
              </w:rPr>
              <w:t xml:space="preserve"> Labs</w:t>
            </w:r>
          </w:p>
          <w:p w14:paraId="6B3B0C95" w14:textId="535E9E33" w:rsidR="00D46019" w:rsidRDefault="00D46019" w:rsidP="004D4314">
            <w:pPr>
              <w:jc w:val="center"/>
              <w:rPr>
                <w:rFonts w:cs="Diwan Thuluth"/>
              </w:rPr>
            </w:pPr>
            <w:r>
              <w:rPr>
                <w:rFonts w:cs="Diwan Thuluth"/>
              </w:rPr>
              <w:t>Province Brands</w:t>
            </w:r>
          </w:p>
          <w:p w14:paraId="294DCF17" w14:textId="290E6160" w:rsidR="009A7C44" w:rsidRDefault="009A7C44" w:rsidP="004D4314">
            <w:pPr>
              <w:jc w:val="center"/>
              <w:rPr>
                <w:rFonts w:cs="Diwan Thuluth"/>
              </w:rPr>
            </w:pPr>
            <w:proofErr w:type="spellStart"/>
            <w:r>
              <w:rPr>
                <w:rFonts w:cs="Diwan Thuluth"/>
              </w:rPr>
              <w:t>Phylos</w:t>
            </w:r>
            <w:proofErr w:type="spellEnd"/>
          </w:p>
          <w:p w14:paraId="67C39A22" w14:textId="097ADD0C" w:rsidR="00842A67" w:rsidRDefault="00842A67" w:rsidP="00842A67">
            <w:pPr>
              <w:jc w:val="center"/>
              <w:rPr>
                <w:rFonts w:cs="Diwan Thuluth"/>
              </w:rPr>
            </w:pPr>
            <w:r w:rsidRPr="00842A67">
              <w:rPr>
                <w:rFonts w:cs="Diwan Thuluth"/>
              </w:rPr>
              <w:t>Next Frontier Biosciences</w:t>
            </w:r>
          </w:p>
          <w:p w14:paraId="33AC0118" w14:textId="0D41E849" w:rsidR="004D4314" w:rsidRPr="00F02359" w:rsidRDefault="00E60DB6" w:rsidP="00E60DB6">
            <w:pPr>
              <w:jc w:val="center"/>
              <w:rPr>
                <w:rFonts w:cs="Diwan Thuluth"/>
              </w:rPr>
            </w:pPr>
            <w:r w:rsidRPr="00E60DB6">
              <w:rPr>
                <w:rFonts w:cs="Diwan Thuluth"/>
              </w:rPr>
              <w:t>PISTIL</w:t>
            </w:r>
          </w:p>
          <w:p w14:paraId="7CEE45BF" w14:textId="77777777" w:rsidR="00011342" w:rsidRPr="00BA7DE3" w:rsidRDefault="00011342" w:rsidP="00BA7DE3">
            <w:pPr>
              <w:jc w:val="center"/>
              <w:rPr>
                <w:rFonts w:cs="Diwan Thuluth"/>
              </w:rPr>
            </w:pPr>
          </w:p>
          <w:p w14:paraId="66815068" w14:textId="77777777" w:rsidR="000F3855" w:rsidRDefault="000F3855" w:rsidP="00BA7DE3">
            <w:pPr>
              <w:jc w:val="center"/>
              <w:rPr>
                <w:rFonts w:cs="Diwan Thuluth"/>
              </w:rPr>
            </w:pPr>
            <w:r w:rsidRPr="00BA7DE3">
              <w:rPr>
                <w:rFonts w:eastAsia="Calibri" w:cs="Calibri"/>
              </w:rPr>
              <w:t>Judges</w:t>
            </w:r>
            <w:r w:rsidRPr="00BA7DE3">
              <w:rPr>
                <w:rFonts w:cs="Diwan Thuluth"/>
              </w:rPr>
              <w:t xml:space="preserve">: </w:t>
            </w:r>
          </w:p>
          <w:p w14:paraId="656B3C89" w14:textId="6C75C551" w:rsidR="0022633E" w:rsidRDefault="0022633E" w:rsidP="00BA7DE3">
            <w:pPr>
              <w:jc w:val="center"/>
              <w:rPr>
                <w:rFonts w:cs="Diwan Thuluth"/>
              </w:rPr>
            </w:pPr>
            <w:r>
              <w:rPr>
                <w:rFonts w:cs="Diwan Thuluth"/>
              </w:rPr>
              <w:t xml:space="preserve">Colin Webster, </w:t>
            </w:r>
            <w:r w:rsidR="005F79AE" w:rsidRPr="005F79AE">
              <w:rPr>
                <w:rFonts w:cs="Diwan Thuluth"/>
              </w:rPr>
              <w:t>Founder and the Chief Executive Officer, Hero Ventures Ltd.</w:t>
            </w:r>
          </w:p>
          <w:p w14:paraId="1A6FF65F" w14:textId="77777777" w:rsidR="00136905" w:rsidRDefault="00136905" w:rsidP="00136905">
            <w:pPr>
              <w:jc w:val="center"/>
              <w:rPr>
                <w:rFonts w:eastAsia="Calibri" w:cs="Calibri"/>
              </w:rPr>
            </w:pPr>
            <w:r>
              <w:rPr>
                <w:rFonts w:eastAsia="Calibri" w:cs="Calibri"/>
              </w:rPr>
              <w:t xml:space="preserve">Sam </w:t>
            </w:r>
            <w:proofErr w:type="spellStart"/>
            <w:r>
              <w:rPr>
                <w:rFonts w:eastAsia="Calibri" w:cs="Calibri"/>
              </w:rPr>
              <w:t>Znaimer</w:t>
            </w:r>
            <w:proofErr w:type="spellEnd"/>
            <w:r>
              <w:rPr>
                <w:rFonts w:eastAsia="Calibri" w:cs="Calibri"/>
              </w:rPr>
              <w:t>, WGD Partners</w:t>
            </w:r>
          </w:p>
          <w:p w14:paraId="13682C0A" w14:textId="0EB2A58A" w:rsidR="004E300F" w:rsidRPr="004E300F" w:rsidRDefault="004E300F" w:rsidP="004E300F">
            <w:pPr>
              <w:jc w:val="center"/>
              <w:rPr>
                <w:rFonts w:eastAsia="Calibri" w:cs="Calibri"/>
              </w:rPr>
            </w:pPr>
            <w:r w:rsidRPr="004E300F">
              <w:rPr>
                <w:rFonts w:eastAsia="Calibri" w:cs="Calibri"/>
                <w:bCs/>
              </w:rPr>
              <w:t xml:space="preserve">Malcolm Mansfield, </w:t>
            </w:r>
            <w:proofErr w:type="spellStart"/>
            <w:r w:rsidRPr="004E300F">
              <w:rPr>
                <w:rFonts w:eastAsia="Calibri" w:cs="Calibri"/>
                <w:bCs/>
              </w:rPr>
              <w:t>Wabana</w:t>
            </w:r>
            <w:proofErr w:type="spellEnd"/>
            <w:r w:rsidRPr="004E300F">
              <w:rPr>
                <w:rFonts w:eastAsia="Calibri" w:cs="Calibri"/>
                <w:bCs/>
              </w:rPr>
              <w:t xml:space="preserve"> Capital</w:t>
            </w:r>
          </w:p>
          <w:bookmarkEnd w:id="22"/>
          <w:bookmarkEnd w:id="23"/>
          <w:bookmarkEnd w:id="24"/>
          <w:bookmarkEnd w:id="25"/>
          <w:bookmarkEnd w:id="26"/>
          <w:bookmarkEnd w:id="27"/>
          <w:p w14:paraId="7221A33C" w14:textId="577DB548" w:rsidR="006539D7" w:rsidRPr="00BA7DE3" w:rsidRDefault="006539D7" w:rsidP="00340C82">
            <w:pPr>
              <w:jc w:val="center"/>
              <w:rPr>
                <w:rFonts w:cs="Diwan Thuluth"/>
              </w:rPr>
            </w:pPr>
          </w:p>
        </w:tc>
      </w:tr>
      <w:tr w:rsidR="009820D9" w:rsidRPr="00BA7DE3" w14:paraId="454BF5AC" w14:textId="77777777" w:rsidTr="004672D5">
        <w:trPr>
          <w:trHeight w:val="719"/>
        </w:trPr>
        <w:tc>
          <w:tcPr>
            <w:tcW w:w="1548" w:type="dxa"/>
          </w:tcPr>
          <w:p w14:paraId="2AB43CE5" w14:textId="77777777" w:rsidR="009820D9" w:rsidRPr="00BA7DE3" w:rsidRDefault="009820D9" w:rsidP="004672D5">
            <w:pPr>
              <w:rPr>
                <w:rFonts w:cs="Diwan Thuluth"/>
              </w:rPr>
            </w:pPr>
          </w:p>
          <w:p w14:paraId="5F90EE30" w14:textId="77777777" w:rsidR="009820D9" w:rsidRPr="00BA7DE3" w:rsidRDefault="009820D9" w:rsidP="004672D5">
            <w:pPr>
              <w:rPr>
                <w:rFonts w:cs="Diwan Thuluth"/>
              </w:rPr>
            </w:pPr>
            <w:r>
              <w:rPr>
                <w:rFonts w:cs="Diwan Thuluth"/>
              </w:rPr>
              <w:t>5:40-6:40</w:t>
            </w:r>
            <w:r w:rsidRPr="00BA7DE3">
              <w:rPr>
                <w:rFonts w:eastAsia="Calibri" w:cs="Calibri"/>
              </w:rPr>
              <w:t>pm</w:t>
            </w:r>
          </w:p>
        </w:tc>
        <w:tc>
          <w:tcPr>
            <w:tcW w:w="9468" w:type="dxa"/>
          </w:tcPr>
          <w:p w14:paraId="560E8ED6" w14:textId="77777777" w:rsidR="009820D9" w:rsidRPr="00BA7DE3" w:rsidRDefault="009820D9" w:rsidP="004672D5">
            <w:pPr>
              <w:jc w:val="center"/>
              <w:rPr>
                <w:rFonts w:cs="Diwan Thuluth"/>
                <w:b/>
              </w:rPr>
            </w:pPr>
          </w:p>
          <w:p w14:paraId="078A9B10" w14:textId="77777777" w:rsidR="009820D9" w:rsidRPr="00BA7DE3" w:rsidRDefault="009820D9" w:rsidP="004672D5">
            <w:pPr>
              <w:jc w:val="center"/>
              <w:rPr>
                <w:rFonts w:cs="Diwan Thuluth"/>
                <w:b/>
                <w:bCs/>
                <w:smallCaps/>
              </w:rPr>
            </w:pPr>
            <w:r w:rsidRPr="00BA7DE3">
              <w:rPr>
                <w:rFonts w:eastAsia="Calibri" w:cs="Calibri"/>
                <w:b/>
                <w:bCs/>
                <w:smallCaps/>
              </w:rPr>
              <w:t>Networking</w:t>
            </w:r>
            <w:r w:rsidRPr="00BA7DE3">
              <w:rPr>
                <w:rFonts w:cs="Diwan Thuluth"/>
                <w:b/>
                <w:bCs/>
                <w:smallCaps/>
              </w:rPr>
              <w:t xml:space="preserve"> </w:t>
            </w:r>
            <w:r w:rsidRPr="00BA7DE3">
              <w:rPr>
                <w:rFonts w:eastAsia="Calibri" w:cs="Calibri"/>
                <w:b/>
                <w:bCs/>
                <w:smallCaps/>
              </w:rPr>
              <w:t>Cocktail</w:t>
            </w:r>
          </w:p>
          <w:p w14:paraId="6B6B56D4" w14:textId="77777777" w:rsidR="009820D9" w:rsidRDefault="009820D9" w:rsidP="004672D5">
            <w:pPr>
              <w:jc w:val="center"/>
              <w:rPr>
                <w:rFonts w:eastAsia="Calibri" w:cs="Calibri"/>
              </w:rPr>
            </w:pPr>
            <w:r w:rsidRPr="00BA7DE3">
              <w:rPr>
                <w:rFonts w:eastAsia="Calibri" w:cs="Calibri"/>
              </w:rPr>
              <w:t>Sponsored</w:t>
            </w:r>
            <w:r w:rsidRPr="00BA7DE3">
              <w:rPr>
                <w:rFonts w:cs="Diwan Thuluth"/>
              </w:rPr>
              <w:t xml:space="preserve"> </w:t>
            </w:r>
            <w:r w:rsidRPr="00BA7DE3">
              <w:rPr>
                <w:rFonts w:eastAsia="Calibri" w:cs="Calibri"/>
              </w:rPr>
              <w:t>by</w:t>
            </w:r>
            <w:r w:rsidRPr="00BA7DE3">
              <w:rPr>
                <w:rFonts w:cs="Diwan Thuluth"/>
              </w:rPr>
              <w:t xml:space="preserve"> </w:t>
            </w:r>
            <w:r w:rsidRPr="00BA7DE3">
              <w:rPr>
                <w:rFonts w:eastAsia="Calibri" w:cs="Calibri"/>
              </w:rPr>
              <w:t>Bennett</w:t>
            </w:r>
            <w:r w:rsidRPr="00BA7DE3">
              <w:rPr>
                <w:rFonts w:cs="Diwan Thuluth"/>
              </w:rPr>
              <w:t xml:space="preserve"> </w:t>
            </w:r>
            <w:r w:rsidRPr="00BA7DE3">
              <w:rPr>
                <w:rFonts w:eastAsia="Calibri" w:cs="Calibri"/>
              </w:rPr>
              <w:t>Jones</w:t>
            </w:r>
          </w:p>
          <w:p w14:paraId="0FEEEEB1" w14:textId="77777777" w:rsidR="009820D9" w:rsidRPr="00044808" w:rsidRDefault="009820D9" w:rsidP="004672D5">
            <w:pPr>
              <w:jc w:val="center"/>
              <w:rPr>
                <w:rFonts w:cs="Diwan Thuluth"/>
              </w:rPr>
            </w:pPr>
            <w:r w:rsidRPr="0075337F">
              <w:rPr>
                <w:rFonts w:eastAsia="Calibri" w:cs="Calibri"/>
                <w:b/>
                <w:bCs/>
              </w:rPr>
              <w:t>Winner of pitch contest announced</w:t>
            </w:r>
          </w:p>
          <w:p w14:paraId="5C47B086" w14:textId="77777777" w:rsidR="009820D9" w:rsidRPr="00BA7DE3" w:rsidRDefault="009820D9" w:rsidP="004672D5">
            <w:pPr>
              <w:jc w:val="center"/>
              <w:rPr>
                <w:rFonts w:cs="Diwan Thuluth"/>
                <w:bCs/>
                <w:smallCaps/>
              </w:rPr>
            </w:pPr>
          </w:p>
        </w:tc>
      </w:tr>
      <w:tr w:rsidR="000F3855" w:rsidRPr="00BA7DE3" w14:paraId="66762BEF" w14:textId="77777777" w:rsidTr="00F01D71">
        <w:trPr>
          <w:trHeight w:val="719"/>
        </w:trPr>
        <w:tc>
          <w:tcPr>
            <w:tcW w:w="1548" w:type="dxa"/>
          </w:tcPr>
          <w:p w14:paraId="417E9534" w14:textId="20E1D04F" w:rsidR="000F3855" w:rsidRPr="00BA7DE3" w:rsidRDefault="000F3855" w:rsidP="00BA7DE3">
            <w:pPr>
              <w:rPr>
                <w:rFonts w:cs="Diwan Thuluth"/>
              </w:rPr>
            </w:pPr>
          </w:p>
          <w:p w14:paraId="302EB911" w14:textId="6C8124F7" w:rsidR="000F3855" w:rsidRPr="00BA7DE3" w:rsidRDefault="009820D9" w:rsidP="00BA7DE3">
            <w:pPr>
              <w:rPr>
                <w:rFonts w:cs="Diwan Thuluth"/>
              </w:rPr>
            </w:pPr>
            <w:r>
              <w:rPr>
                <w:rFonts w:cs="Diwan Thuluth"/>
              </w:rPr>
              <w:t>7:00-9:00</w:t>
            </w:r>
            <w:r w:rsidR="000F3855" w:rsidRPr="00BA7DE3">
              <w:rPr>
                <w:rFonts w:eastAsia="Calibri" w:cs="Calibri"/>
              </w:rPr>
              <w:t>pm</w:t>
            </w:r>
          </w:p>
        </w:tc>
        <w:tc>
          <w:tcPr>
            <w:tcW w:w="9468" w:type="dxa"/>
          </w:tcPr>
          <w:p w14:paraId="0B7E9E77" w14:textId="77777777" w:rsidR="000F3855" w:rsidRPr="00BA7DE3" w:rsidRDefault="000F3855" w:rsidP="00BA7DE3">
            <w:pPr>
              <w:jc w:val="center"/>
              <w:rPr>
                <w:rFonts w:cs="Diwan Thuluth"/>
                <w:b/>
              </w:rPr>
            </w:pPr>
          </w:p>
          <w:p w14:paraId="1391F42E" w14:textId="0B3EBE7E" w:rsidR="000F3855" w:rsidRDefault="005F24F9" w:rsidP="00BA7DE3">
            <w:pPr>
              <w:jc w:val="center"/>
              <w:rPr>
                <w:rFonts w:eastAsia="Calibri" w:cs="Calibri"/>
                <w:b/>
                <w:bCs/>
                <w:smallCaps/>
              </w:rPr>
            </w:pPr>
            <w:r>
              <w:rPr>
                <w:rFonts w:eastAsia="Calibri" w:cs="Calibri"/>
                <w:b/>
                <w:bCs/>
                <w:smallCaps/>
              </w:rPr>
              <w:t xml:space="preserve">Dinner &amp; </w:t>
            </w:r>
            <w:r w:rsidR="009820D9">
              <w:rPr>
                <w:rFonts w:eastAsia="Calibri" w:cs="Calibri"/>
                <w:b/>
                <w:bCs/>
                <w:smallCaps/>
              </w:rPr>
              <w:t>After Party</w:t>
            </w:r>
          </w:p>
          <w:p w14:paraId="1ACB5F6E" w14:textId="77777777" w:rsidR="00AC3535" w:rsidRPr="00BA7DE3" w:rsidRDefault="00AC3535" w:rsidP="00A46F83">
            <w:pPr>
              <w:rPr>
                <w:rFonts w:cs="Diwan Thuluth"/>
                <w:b/>
                <w:bCs/>
                <w:smallCaps/>
              </w:rPr>
            </w:pPr>
            <w:bookmarkStart w:id="28" w:name="_GoBack"/>
            <w:bookmarkEnd w:id="28"/>
          </w:p>
          <w:p w14:paraId="2BE145B0" w14:textId="31A75CBB" w:rsidR="00DD5639" w:rsidRDefault="00904AEB" w:rsidP="00DD5639">
            <w:pPr>
              <w:jc w:val="center"/>
              <w:rPr>
                <w:rFonts w:eastAsia="Calibri" w:cs="Calibri"/>
              </w:rPr>
            </w:pPr>
            <w:r w:rsidRPr="00BA7DE3">
              <w:rPr>
                <w:rFonts w:eastAsia="Calibri" w:cs="Calibri"/>
              </w:rPr>
              <w:t>Sponsored</w:t>
            </w:r>
            <w:r w:rsidRPr="00BA7DE3">
              <w:rPr>
                <w:rFonts w:cs="Diwan Thuluth"/>
              </w:rPr>
              <w:t xml:space="preserve"> </w:t>
            </w:r>
            <w:r w:rsidRPr="00BA7DE3">
              <w:rPr>
                <w:rFonts w:eastAsia="Calibri" w:cs="Calibri"/>
              </w:rPr>
              <w:t>by</w:t>
            </w:r>
            <w:r w:rsidRPr="00BA7DE3">
              <w:rPr>
                <w:rFonts w:cs="Diwan Thuluth"/>
              </w:rPr>
              <w:t xml:space="preserve"> </w:t>
            </w:r>
            <w:proofErr w:type="spellStart"/>
            <w:r w:rsidR="004A48FF">
              <w:rPr>
                <w:rFonts w:eastAsia="Calibri" w:cs="Calibri"/>
              </w:rPr>
              <w:t>Vencanna</w:t>
            </w:r>
            <w:proofErr w:type="spellEnd"/>
            <w:r w:rsidR="00864704">
              <w:rPr>
                <w:rFonts w:eastAsia="Calibri" w:cs="Calibri"/>
              </w:rPr>
              <w:t xml:space="preserve"> Ventures</w:t>
            </w:r>
            <w:r w:rsidR="00DD5639">
              <w:rPr>
                <w:rFonts w:eastAsia="Calibri" w:cs="Calibri"/>
              </w:rPr>
              <w:t xml:space="preserve">. </w:t>
            </w:r>
          </w:p>
          <w:p w14:paraId="04C3CC02" w14:textId="1E20D144" w:rsidR="003C57AA" w:rsidRPr="003C57AA" w:rsidRDefault="003C57AA" w:rsidP="003C57AA">
            <w:pPr>
              <w:jc w:val="center"/>
              <w:rPr>
                <w:rFonts w:eastAsia="Calibri" w:cs="Calibri"/>
              </w:rPr>
            </w:pPr>
          </w:p>
        </w:tc>
      </w:tr>
    </w:tbl>
    <w:p w14:paraId="162F0F40" w14:textId="07FDBA50" w:rsidR="00717C75" w:rsidRPr="00BA7DE3" w:rsidRDefault="00717C75" w:rsidP="004D7A21">
      <w:pPr>
        <w:rPr>
          <w:rFonts w:cs="Diwan Thuluth"/>
        </w:rPr>
      </w:pPr>
    </w:p>
    <w:p w14:paraId="2FDC92BE" w14:textId="77777777" w:rsidR="00A17E29" w:rsidRPr="00BA7DE3" w:rsidRDefault="00A17E29" w:rsidP="004D7A21">
      <w:pPr>
        <w:rPr>
          <w:rFonts w:cs="Diwan Thuluth"/>
        </w:rPr>
      </w:pPr>
    </w:p>
    <w:p w14:paraId="6B35D6BF" w14:textId="7BBC24C4" w:rsidR="00755404" w:rsidRPr="00BA7DE3" w:rsidRDefault="00B934EE" w:rsidP="00755404">
      <w:pPr>
        <w:jc w:val="center"/>
        <w:rPr>
          <w:rFonts w:cs="Diwan Thuluth"/>
          <w:b/>
          <w:bCs/>
          <w:smallCaps/>
          <w:u w:val="single"/>
        </w:rPr>
      </w:pPr>
      <w:r w:rsidRPr="00BA7DE3">
        <w:rPr>
          <w:rFonts w:eastAsia="Calibri" w:cs="Calibri"/>
          <w:b/>
          <w:bCs/>
          <w:smallCaps/>
          <w:u w:val="single"/>
        </w:rPr>
        <w:t>Past</w:t>
      </w:r>
      <w:r w:rsidRPr="00BA7DE3">
        <w:rPr>
          <w:rFonts w:cs="Diwan Thuluth"/>
          <w:b/>
          <w:bCs/>
          <w:smallCaps/>
          <w:u w:val="single"/>
        </w:rPr>
        <w:t xml:space="preserve"> </w:t>
      </w:r>
      <w:r w:rsidRPr="00BA7DE3">
        <w:rPr>
          <w:rFonts w:eastAsia="Calibri" w:cs="Calibri"/>
          <w:b/>
          <w:bCs/>
          <w:smallCaps/>
          <w:u w:val="single"/>
        </w:rPr>
        <w:t>Participants</w:t>
      </w:r>
      <w:r w:rsidR="00282E06" w:rsidRPr="00BA7DE3">
        <w:rPr>
          <w:rFonts w:cs="Diwan Thuluth"/>
          <w:b/>
          <w:bCs/>
          <w:smallCaps/>
          <w:u w:val="single"/>
        </w:rPr>
        <w:t xml:space="preserve"> </w:t>
      </w:r>
      <w:r w:rsidR="00282E06" w:rsidRPr="00BA7DE3">
        <w:rPr>
          <w:rFonts w:eastAsia="Calibri" w:cs="Calibri"/>
          <w:b/>
          <w:bCs/>
          <w:smallCaps/>
          <w:u w:val="single"/>
        </w:rPr>
        <w:t>Include</w:t>
      </w:r>
      <w:r w:rsidR="00282E06" w:rsidRPr="00BA7DE3">
        <w:rPr>
          <w:rFonts w:cs="Diwan Thuluth"/>
          <w:b/>
          <w:bCs/>
          <w:smallCaps/>
          <w:u w:val="single"/>
        </w:rPr>
        <w:t>:</w:t>
      </w:r>
    </w:p>
    <w:p w14:paraId="55B3CDA2" w14:textId="77777777" w:rsidR="007D2D45" w:rsidRPr="00BA7DE3" w:rsidRDefault="007D2D45" w:rsidP="00755404">
      <w:pPr>
        <w:jc w:val="center"/>
        <w:rPr>
          <w:rFonts w:cs="Diwan Thuluth"/>
          <w:b/>
          <w:bCs/>
          <w:smallCaps/>
          <w:u w:val="single"/>
        </w:rPr>
      </w:pPr>
    </w:p>
    <w:tbl>
      <w:tblPr>
        <w:tblW w:w="3180" w:type="dxa"/>
        <w:jc w:val="center"/>
        <w:tblLook w:val="04A0" w:firstRow="1" w:lastRow="0" w:firstColumn="1" w:lastColumn="0" w:noHBand="0" w:noVBand="1"/>
      </w:tblPr>
      <w:tblGrid>
        <w:gridCol w:w="3180"/>
      </w:tblGrid>
      <w:tr w:rsidR="006B5D11" w:rsidRPr="00BA7DE3" w14:paraId="064B15D6" w14:textId="77777777" w:rsidTr="006B5D11">
        <w:trPr>
          <w:trHeight w:val="300"/>
          <w:jc w:val="center"/>
        </w:trPr>
        <w:tc>
          <w:tcPr>
            <w:tcW w:w="3180" w:type="dxa"/>
            <w:tcBorders>
              <w:top w:val="nil"/>
              <w:left w:val="nil"/>
              <w:bottom w:val="nil"/>
              <w:right w:val="nil"/>
            </w:tcBorders>
            <w:shd w:val="clear" w:color="auto" w:fill="auto"/>
            <w:noWrap/>
            <w:vAlign w:val="bottom"/>
            <w:hideMark/>
          </w:tcPr>
          <w:p w14:paraId="65624702" w14:textId="37CB3A79" w:rsidR="006B5D11" w:rsidRPr="00BA7DE3" w:rsidRDefault="006B5D11" w:rsidP="006B5D11">
            <w:pPr>
              <w:jc w:val="center"/>
              <w:rPr>
                <w:rFonts w:cs="Diwan Thuluth"/>
                <w:b/>
                <w:bCs/>
                <w:smallCaps/>
              </w:rPr>
            </w:pPr>
            <w:proofErr w:type="spellStart"/>
            <w:r w:rsidRPr="00BA7DE3">
              <w:rPr>
                <w:rFonts w:eastAsia="Calibri" w:cs="Calibri"/>
                <w:b/>
                <w:bCs/>
                <w:smallCaps/>
              </w:rPr>
              <w:t>Agrima</w:t>
            </w:r>
            <w:proofErr w:type="spellEnd"/>
            <w:r w:rsidRPr="00BA7DE3">
              <w:rPr>
                <w:rFonts w:cs="Diwan Thuluth"/>
                <w:b/>
                <w:bCs/>
                <w:smallCaps/>
              </w:rPr>
              <w:t xml:space="preserve"> </w:t>
            </w:r>
            <w:r w:rsidRPr="00BA7DE3">
              <w:rPr>
                <w:rFonts w:eastAsia="Calibri" w:cs="Calibri"/>
                <w:b/>
                <w:bCs/>
                <w:smallCaps/>
              </w:rPr>
              <w:t>Botanicals</w:t>
            </w:r>
          </w:p>
        </w:tc>
      </w:tr>
      <w:tr w:rsidR="006B5D11" w:rsidRPr="00BA7DE3" w14:paraId="285377CE" w14:textId="77777777" w:rsidTr="006B5D11">
        <w:trPr>
          <w:trHeight w:val="300"/>
          <w:jc w:val="center"/>
        </w:trPr>
        <w:tc>
          <w:tcPr>
            <w:tcW w:w="3180" w:type="dxa"/>
            <w:tcBorders>
              <w:top w:val="nil"/>
              <w:left w:val="nil"/>
              <w:bottom w:val="nil"/>
              <w:right w:val="nil"/>
            </w:tcBorders>
            <w:shd w:val="clear" w:color="auto" w:fill="auto"/>
            <w:noWrap/>
            <w:vAlign w:val="bottom"/>
            <w:hideMark/>
          </w:tcPr>
          <w:p w14:paraId="09915AC2" w14:textId="77777777" w:rsidR="006B5D11" w:rsidRPr="00BA7DE3" w:rsidRDefault="006B5D11" w:rsidP="006B5D11">
            <w:pPr>
              <w:jc w:val="center"/>
              <w:rPr>
                <w:rFonts w:cs="Diwan Thuluth"/>
                <w:b/>
                <w:bCs/>
                <w:smallCaps/>
              </w:rPr>
            </w:pPr>
            <w:proofErr w:type="spellStart"/>
            <w:r w:rsidRPr="00BA7DE3">
              <w:rPr>
                <w:rFonts w:eastAsia="Calibri" w:cs="Calibri"/>
                <w:b/>
                <w:bCs/>
                <w:smallCaps/>
              </w:rPr>
              <w:t>Aerecura</w:t>
            </w:r>
            <w:proofErr w:type="spellEnd"/>
            <w:r w:rsidRPr="00BA7DE3">
              <w:rPr>
                <w:rFonts w:cs="Diwan Thuluth"/>
                <w:b/>
                <w:bCs/>
                <w:smallCaps/>
              </w:rPr>
              <w:t xml:space="preserve"> </w:t>
            </w:r>
            <w:r w:rsidRPr="00BA7DE3">
              <w:rPr>
                <w:rFonts w:eastAsia="Calibri" w:cs="Calibri"/>
                <w:b/>
                <w:bCs/>
                <w:smallCaps/>
              </w:rPr>
              <w:t>Capital</w:t>
            </w:r>
          </w:p>
        </w:tc>
      </w:tr>
      <w:tr w:rsidR="006B5D11" w:rsidRPr="00BA7DE3" w14:paraId="056C0BAD" w14:textId="77777777" w:rsidTr="006B5D11">
        <w:trPr>
          <w:trHeight w:val="300"/>
          <w:jc w:val="center"/>
        </w:trPr>
        <w:tc>
          <w:tcPr>
            <w:tcW w:w="3180" w:type="dxa"/>
            <w:tcBorders>
              <w:top w:val="nil"/>
              <w:left w:val="nil"/>
              <w:bottom w:val="nil"/>
              <w:right w:val="nil"/>
            </w:tcBorders>
            <w:shd w:val="clear" w:color="auto" w:fill="auto"/>
            <w:noWrap/>
            <w:vAlign w:val="bottom"/>
            <w:hideMark/>
          </w:tcPr>
          <w:p w14:paraId="2527DD93" w14:textId="77777777" w:rsidR="006B5D11" w:rsidRPr="00BA7DE3" w:rsidRDefault="006B5D11" w:rsidP="006B5D11">
            <w:pPr>
              <w:jc w:val="center"/>
              <w:rPr>
                <w:rFonts w:cs="Diwan Thuluth"/>
                <w:b/>
                <w:bCs/>
                <w:smallCaps/>
              </w:rPr>
            </w:pPr>
            <w:proofErr w:type="spellStart"/>
            <w:r w:rsidRPr="00BA7DE3">
              <w:rPr>
                <w:rFonts w:eastAsia="Calibri" w:cs="Calibri"/>
                <w:b/>
                <w:bCs/>
                <w:smallCaps/>
              </w:rPr>
              <w:t>Agrima</w:t>
            </w:r>
            <w:proofErr w:type="spellEnd"/>
            <w:r w:rsidRPr="00BA7DE3">
              <w:rPr>
                <w:rFonts w:cs="Diwan Thuluth"/>
                <w:b/>
                <w:bCs/>
                <w:smallCaps/>
              </w:rPr>
              <w:t xml:space="preserve"> </w:t>
            </w:r>
            <w:r w:rsidRPr="00BA7DE3">
              <w:rPr>
                <w:rFonts w:eastAsia="Calibri" w:cs="Calibri"/>
                <w:b/>
                <w:bCs/>
                <w:smallCaps/>
              </w:rPr>
              <w:t>Botanicals</w:t>
            </w:r>
          </w:p>
        </w:tc>
      </w:tr>
      <w:tr w:rsidR="006B5D11" w:rsidRPr="00BA7DE3" w14:paraId="6CFABA29" w14:textId="77777777" w:rsidTr="006B5D11">
        <w:trPr>
          <w:trHeight w:val="300"/>
          <w:jc w:val="center"/>
        </w:trPr>
        <w:tc>
          <w:tcPr>
            <w:tcW w:w="3180" w:type="dxa"/>
            <w:tcBorders>
              <w:top w:val="nil"/>
              <w:left w:val="nil"/>
              <w:bottom w:val="nil"/>
              <w:right w:val="nil"/>
            </w:tcBorders>
            <w:shd w:val="clear" w:color="auto" w:fill="auto"/>
            <w:noWrap/>
            <w:vAlign w:val="bottom"/>
            <w:hideMark/>
          </w:tcPr>
          <w:p w14:paraId="1D0892F6" w14:textId="77777777" w:rsidR="006B5D11" w:rsidRPr="00BA7DE3" w:rsidRDefault="006B5D11" w:rsidP="006B5D11">
            <w:pPr>
              <w:jc w:val="center"/>
              <w:rPr>
                <w:rFonts w:cs="Diwan Thuluth"/>
                <w:b/>
                <w:bCs/>
                <w:smallCaps/>
              </w:rPr>
            </w:pPr>
            <w:r w:rsidRPr="00BA7DE3">
              <w:rPr>
                <w:rFonts w:eastAsia="Calibri" w:cs="Calibri"/>
                <w:b/>
                <w:bCs/>
                <w:smallCaps/>
              </w:rPr>
              <w:t>Alchemy</w:t>
            </w:r>
            <w:r w:rsidRPr="00BA7DE3">
              <w:rPr>
                <w:rFonts w:cs="Diwan Thuluth"/>
                <w:b/>
                <w:bCs/>
                <w:smallCaps/>
              </w:rPr>
              <w:t xml:space="preserve"> </w:t>
            </w:r>
            <w:r w:rsidRPr="00BA7DE3">
              <w:rPr>
                <w:rFonts w:eastAsia="Calibri" w:cs="Calibri"/>
                <w:b/>
                <w:bCs/>
                <w:smallCaps/>
              </w:rPr>
              <w:t>Capital</w:t>
            </w:r>
            <w:r w:rsidRPr="00BA7DE3">
              <w:rPr>
                <w:rFonts w:cs="Diwan Thuluth"/>
                <w:b/>
                <w:bCs/>
                <w:smallCaps/>
              </w:rPr>
              <w:t xml:space="preserve"> </w:t>
            </w:r>
            <w:r w:rsidRPr="00BA7DE3">
              <w:rPr>
                <w:rFonts w:eastAsia="Calibri" w:cs="Calibri"/>
                <w:b/>
                <w:bCs/>
                <w:smallCaps/>
              </w:rPr>
              <w:t>Partners</w:t>
            </w:r>
          </w:p>
        </w:tc>
      </w:tr>
      <w:tr w:rsidR="006B5D11" w:rsidRPr="00BA7DE3" w14:paraId="390A7EC4" w14:textId="77777777" w:rsidTr="006B5D11">
        <w:trPr>
          <w:trHeight w:val="300"/>
          <w:jc w:val="center"/>
        </w:trPr>
        <w:tc>
          <w:tcPr>
            <w:tcW w:w="3180" w:type="dxa"/>
            <w:tcBorders>
              <w:top w:val="nil"/>
              <w:left w:val="nil"/>
              <w:bottom w:val="nil"/>
              <w:right w:val="nil"/>
            </w:tcBorders>
            <w:shd w:val="clear" w:color="auto" w:fill="auto"/>
            <w:noWrap/>
            <w:vAlign w:val="bottom"/>
            <w:hideMark/>
          </w:tcPr>
          <w:p w14:paraId="69C4AC15" w14:textId="77777777" w:rsidR="006B5D11" w:rsidRPr="00BA7DE3" w:rsidRDefault="006B5D11" w:rsidP="006B5D11">
            <w:pPr>
              <w:jc w:val="center"/>
              <w:rPr>
                <w:rFonts w:cs="Diwan Thuluth"/>
                <w:b/>
                <w:bCs/>
                <w:smallCaps/>
              </w:rPr>
            </w:pPr>
            <w:r w:rsidRPr="00BA7DE3">
              <w:rPr>
                <w:rFonts w:eastAsia="Calibri" w:cs="Calibri"/>
                <w:b/>
                <w:bCs/>
                <w:smallCaps/>
              </w:rPr>
              <w:t>All</w:t>
            </w:r>
            <w:r w:rsidRPr="00BA7DE3">
              <w:rPr>
                <w:rFonts w:cs="Diwan Thuluth"/>
                <w:b/>
                <w:bCs/>
                <w:smallCaps/>
              </w:rPr>
              <w:t xml:space="preserve"> </w:t>
            </w:r>
            <w:r w:rsidRPr="00BA7DE3">
              <w:rPr>
                <w:rFonts w:eastAsia="Calibri" w:cs="Calibri"/>
                <w:b/>
                <w:bCs/>
                <w:smallCaps/>
              </w:rPr>
              <w:t>Group</w:t>
            </w:r>
            <w:r w:rsidRPr="00BA7DE3">
              <w:rPr>
                <w:rFonts w:cs="Diwan Thuluth"/>
                <w:b/>
                <w:bCs/>
                <w:smallCaps/>
              </w:rPr>
              <w:t xml:space="preserve"> </w:t>
            </w:r>
            <w:r w:rsidRPr="00BA7DE3">
              <w:rPr>
                <w:rFonts w:eastAsia="Calibri" w:cs="Calibri"/>
                <w:b/>
                <w:bCs/>
                <w:smallCaps/>
              </w:rPr>
              <w:t>Financial</w:t>
            </w:r>
          </w:p>
        </w:tc>
      </w:tr>
      <w:tr w:rsidR="006B5D11" w:rsidRPr="00BA7DE3" w14:paraId="46D94948" w14:textId="77777777" w:rsidTr="006B5D11">
        <w:trPr>
          <w:trHeight w:val="300"/>
          <w:jc w:val="center"/>
        </w:trPr>
        <w:tc>
          <w:tcPr>
            <w:tcW w:w="3180" w:type="dxa"/>
            <w:tcBorders>
              <w:top w:val="nil"/>
              <w:left w:val="nil"/>
              <w:bottom w:val="nil"/>
              <w:right w:val="nil"/>
            </w:tcBorders>
            <w:shd w:val="clear" w:color="auto" w:fill="auto"/>
            <w:noWrap/>
            <w:vAlign w:val="bottom"/>
            <w:hideMark/>
          </w:tcPr>
          <w:p w14:paraId="62ADF693" w14:textId="0A8EFBC8" w:rsidR="006B5D11" w:rsidRPr="00BA7DE3" w:rsidRDefault="006B5D11" w:rsidP="006B5D11">
            <w:pPr>
              <w:jc w:val="center"/>
              <w:rPr>
                <w:rFonts w:cs="Diwan Thuluth"/>
                <w:b/>
                <w:bCs/>
                <w:smallCaps/>
              </w:rPr>
            </w:pPr>
            <w:r w:rsidRPr="00BA7DE3">
              <w:rPr>
                <w:rFonts w:eastAsia="Calibri" w:cs="Calibri"/>
                <w:b/>
                <w:bCs/>
                <w:smallCaps/>
              </w:rPr>
              <w:t>Services</w:t>
            </w:r>
          </w:p>
        </w:tc>
      </w:tr>
      <w:tr w:rsidR="006B5D11" w:rsidRPr="00BA7DE3" w14:paraId="783567E6" w14:textId="77777777" w:rsidTr="006B5D11">
        <w:trPr>
          <w:trHeight w:val="300"/>
          <w:jc w:val="center"/>
        </w:trPr>
        <w:tc>
          <w:tcPr>
            <w:tcW w:w="3180" w:type="dxa"/>
            <w:tcBorders>
              <w:top w:val="nil"/>
              <w:left w:val="nil"/>
              <w:bottom w:val="nil"/>
              <w:right w:val="nil"/>
            </w:tcBorders>
            <w:shd w:val="clear" w:color="auto" w:fill="auto"/>
            <w:noWrap/>
            <w:vAlign w:val="bottom"/>
            <w:hideMark/>
          </w:tcPr>
          <w:p w14:paraId="18DD2DDE" w14:textId="77777777" w:rsidR="006B5D11" w:rsidRPr="00BA7DE3" w:rsidRDefault="006B5D11" w:rsidP="006B5D11">
            <w:pPr>
              <w:jc w:val="center"/>
              <w:rPr>
                <w:rFonts w:cs="Diwan Thuluth"/>
                <w:b/>
                <w:bCs/>
                <w:smallCaps/>
              </w:rPr>
            </w:pPr>
            <w:r w:rsidRPr="00BA7DE3">
              <w:rPr>
                <w:rFonts w:eastAsia="Calibri" w:cs="Calibri"/>
                <w:b/>
                <w:bCs/>
                <w:smallCaps/>
              </w:rPr>
              <w:t>BAT</w:t>
            </w:r>
          </w:p>
        </w:tc>
      </w:tr>
      <w:tr w:rsidR="006B5D11" w:rsidRPr="00BA7DE3" w14:paraId="2F139DE9" w14:textId="77777777" w:rsidTr="006B5D11">
        <w:trPr>
          <w:trHeight w:val="99"/>
          <w:jc w:val="center"/>
        </w:trPr>
        <w:tc>
          <w:tcPr>
            <w:tcW w:w="3180" w:type="dxa"/>
            <w:tcBorders>
              <w:top w:val="nil"/>
              <w:left w:val="nil"/>
              <w:bottom w:val="nil"/>
              <w:right w:val="nil"/>
            </w:tcBorders>
            <w:shd w:val="clear" w:color="auto" w:fill="auto"/>
            <w:noWrap/>
            <w:vAlign w:val="bottom"/>
            <w:hideMark/>
          </w:tcPr>
          <w:p w14:paraId="33DFE2FC" w14:textId="2A5DCBEC" w:rsidR="006B5D11" w:rsidRPr="00BA7DE3" w:rsidRDefault="006B5D11" w:rsidP="006B5D11">
            <w:pPr>
              <w:jc w:val="center"/>
              <w:rPr>
                <w:rFonts w:cs="Diwan Thuluth"/>
                <w:b/>
                <w:bCs/>
                <w:smallCaps/>
              </w:rPr>
            </w:pPr>
          </w:p>
        </w:tc>
      </w:tr>
      <w:tr w:rsidR="006B5D11" w:rsidRPr="00BA7DE3" w14:paraId="270BFDC8" w14:textId="77777777" w:rsidTr="006B5D11">
        <w:trPr>
          <w:trHeight w:val="300"/>
          <w:jc w:val="center"/>
        </w:trPr>
        <w:tc>
          <w:tcPr>
            <w:tcW w:w="3180" w:type="dxa"/>
            <w:tcBorders>
              <w:top w:val="nil"/>
              <w:left w:val="nil"/>
              <w:bottom w:val="nil"/>
              <w:right w:val="nil"/>
            </w:tcBorders>
            <w:shd w:val="clear" w:color="auto" w:fill="auto"/>
            <w:noWrap/>
            <w:vAlign w:val="bottom"/>
            <w:hideMark/>
          </w:tcPr>
          <w:p w14:paraId="1E9DCE9C" w14:textId="77777777" w:rsidR="006B5D11" w:rsidRPr="00BA7DE3" w:rsidRDefault="006B5D11" w:rsidP="006B5D11">
            <w:pPr>
              <w:jc w:val="center"/>
              <w:rPr>
                <w:rFonts w:cs="Diwan Thuluth"/>
                <w:b/>
                <w:bCs/>
                <w:smallCaps/>
              </w:rPr>
            </w:pPr>
            <w:r w:rsidRPr="00BA7DE3">
              <w:rPr>
                <w:rFonts w:eastAsia="Calibri" w:cs="Calibri"/>
                <w:b/>
                <w:bCs/>
                <w:smallCaps/>
              </w:rPr>
              <w:t>Bennett</w:t>
            </w:r>
            <w:r w:rsidRPr="00BA7DE3">
              <w:rPr>
                <w:rFonts w:cs="Diwan Thuluth"/>
                <w:b/>
                <w:bCs/>
                <w:smallCaps/>
              </w:rPr>
              <w:t xml:space="preserve"> </w:t>
            </w:r>
            <w:r w:rsidRPr="00BA7DE3">
              <w:rPr>
                <w:rFonts w:eastAsia="Calibri" w:cs="Calibri"/>
                <w:b/>
                <w:bCs/>
                <w:smallCaps/>
              </w:rPr>
              <w:t>Jones</w:t>
            </w:r>
          </w:p>
        </w:tc>
      </w:tr>
      <w:tr w:rsidR="006B5D11" w:rsidRPr="00BA7DE3" w14:paraId="1677D211" w14:textId="77777777" w:rsidTr="006B5D11">
        <w:trPr>
          <w:trHeight w:val="300"/>
          <w:jc w:val="center"/>
        </w:trPr>
        <w:tc>
          <w:tcPr>
            <w:tcW w:w="3180" w:type="dxa"/>
            <w:tcBorders>
              <w:top w:val="nil"/>
              <w:left w:val="nil"/>
              <w:bottom w:val="nil"/>
              <w:right w:val="nil"/>
            </w:tcBorders>
            <w:shd w:val="clear" w:color="auto" w:fill="auto"/>
            <w:noWrap/>
            <w:vAlign w:val="bottom"/>
            <w:hideMark/>
          </w:tcPr>
          <w:p w14:paraId="1213A399" w14:textId="77777777" w:rsidR="006B5D11" w:rsidRPr="00BA7DE3" w:rsidRDefault="006B5D11" w:rsidP="006B5D11">
            <w:pPr>
              <w:jc w:val="center"/>
              <w:rPr>
                <w:rFonts w:cs="Diwan Thuluth"/>
                <w:b/>
                <w:bCs/>
                <w:smallCaps/>
              </w:rPr>
            </w:pPr>
            <w:r w:rsidRPr="00BA7DE3">
              <w:rPr>
                <w:rFonts w:eastAsia="Calibri" w:cs="Calibri"/>
                <w:b/>
                <w:bCs/>
                <w:smallCaps/>
              </w:rPr>
              <w:t>Borderline</w:t>
            </w:r>
            <w:r w:rsidRPr="00BA7DE3">
              <w:rPr>
                <w:rFonts w:cs="Diwan Thuluth"/>
                <w:b/>
                <w:bCs/>
                <w:smallCaps/>
              </w:rPr>
              <w:t xml:space="preserve"> </w:t>
            </w:r>
            <w:r w:rsidRPr="00BA7DE3">
              <w:rPr>
                <w:rFonts w:eastAsia="Calibri" w:cs="Calibri"/>
                <w:b/>
                <w:bCs/>
                <w:smallCaps/>
              </w:rPr>
              <w:t>Capital</w:t>
            </w:r>
          </w:p>
        </w:tc>
      </w:tr>
      <w:tr w:rsidR="006B5D11" w:rsidRPr="00BA7DE3" w14:paraId="7CA02C65" w14:textId="77777777" w:rsidTr="006B5D11">
        <w:trPr>
          <w:trHeight w:val="300"/>
          <w:jc w:val="center"/>
        </w:trPr>
        <w:tc>
          <w:tcPr>
            <w:tcW w:w="3180" w:type="dxa"/>
            <w:tcBorders>
              <w:top w:val="nil"/>
              <w:left w:val="nil"/>
              <w:bottom w:val="nil"/>
              <w:right w:val="nil"/>
            </w:tcBorders>
            <w:shd w:val="clear" w:color="auto" w:fill="auto"/>
            <w:noWrap/>
            <w:vAlign w:val="bottom"/>
            <w:hideMark/>
          </w:tcPr>
          <w:p w14:paraId="0DC29378" w14:textId="77777777" w:rsidR="006B5D11" w:rsidRPr="00BA7DE3" w:rsidRDefault="006B5D11" w:rsidP="006B5D11">
            <w:pPr>
              <w:jc w:val="center"/>
              <w:rPr>
                <w:rFonts w:cs="Diwan Thuluth"/>
                <w:b/>
                <w:bCs/>
                <w:smallCaps/>
              </w:rPr>
            </w:pPr>
            <w:r w:rsidRPr="00BA7DE3">
              <w:rPr>
                <w:rFonts w:eastAsia="Calibri" w:cs="Calibri"/>
                <w:b/>
                <w:bCs/>
                <w:smallCaps/>
              </w:rPr>
              <w:t>Burke</w:t>
            </w:r>
            <w:r w:rsidRPr="00BA7DE3">
              <w:rPr>
                <w:rFonts w:cs="Diwan Thuluth"/>
                <w:b/>
                <w:bCs/>
                <w:smallCaps/>
              </w:rPr>
              <w:t xml:space="preserve"> </w:t>
            </w:r>
            <w:r w:rsidRPr="00BA7DE3">
              <w:rPr>
                <w:rFonts w:eastAsia="Calibri" w:cs="Calibri"/>
                <w:b/>
                <w:bCs/>
                <w:smallCaps/>
              </w:rPr>
              <w:t>Norris</w:t>
            </w:r>
            <w:r w:rsidRPr="00BA7DE3">
              <w:rPr>
                <w:rFonts w:cs="Diwan Thuluth"/>
                <w:b/>
                <w:bCs/>
                <w:smallCaps/>
              </w:rPr>
              <w:t xml:space="preserve"> </w:t>
            </w:r>
            <w:r w:rsidRPr="00BA7DE3">
              <w:rPr>
                <w:rFonts w:eastAsia="Calibri" w:cs="Calibri"/>
                <w:b/>
                <w:bCs/>
                <w:smallCaps/>
              </w:rPr>
              <w:t>Investments</w:t>
            </w:r>
          </w:p>
        </w:tc>
      </w:tr>
      <w:tr w:rsidR="006B5D11" w:rsidRPr="00BA7DE3" w14:paraId="0F366E6D" w14:textId="77777777" w:rsidTr="006B5D11">
        <w:trPr>
          <w:trHeight w:val="300"/>
          <w:jc w:val="center"/>
        </w:trPr>
        <w:tc>
          <w:tcPr>
            <w:tcW w:w="3180" w:type="dxa"/>
            <w:tcBorders>
              <w:top w:val="nil"/>
              <w:left w:val="nil"/>
              <w:bottom w:val="nil"/>
              <w:right w:val="nil"/>
            </w:tcBorders>
            <w:shd w:val="clear" w:color="auto" w:fill="auto"/>
            <w:noWrap/>
            <w:vAlign w:val="bottom"/>
            <w:hideMark/>
          </w:tcPr>
          <w:p w14:paraId="27D41BAC" w14:textId="77777777" w:rsidR="006B5D11" w:rsidRPr="00BA7DE3" w:rsidRDefault="006B5D11" w:rsidP="006B5D11">
            <w:pPr>
              <w:jc w:val="center"/>
              <w:rPr>
                <w:rFonts w:cs="Diwan Thuluth"/>
                <w:b/>
                <w:bCs/>
                <w:smallCaps/>
              </w:rPr>
            </w:pPr>
            <w:proofErr w:type="spellStart"/>
            <w:r w:rsidRPr="00BA7DE3">
              <w:rPr>
                <w:rFonts w:eastAsia="Calibri" w:cs="Calibri"/>
                <w:b/>
                <w:bCs/>
                <w:smallCaps/>
              </w:rPr>
              <w:t>Clarus</w:t>
            </w:r>
            <w:proofErr w:type="spellEnd"/>
            <w:r w:rsidRPr="00BA7DE3">
              <w:rPr>
                <w:rFonts w:cs="Diwan Thuluth"/>
                <w:b/>
                <w:bCs/>
                <w:smallCaps/>
              </w:rPr>
              <w:t xml:space="preserve"> </w:t>
            </w:r>
            <w:r w:rsidRPr="00BA7DE3">
              <w:rPr>
                <w:rFonts w:eastAsia="Calibri" w:cs="Calibri"/>
                <w:b/>
                <w:bCs/>
                <w:smallCaps/>
              </w:rPr>
              <w:t>Securities</w:t>
            </w:r>
          </w:p>
        </w:tc>
      </w:tr>
      <w:tr w:rsidR="006B5D11" w:rsidRPr="00BA7DE3" w14:paraId="7EE57E07" w14:textId="77777777" w:rsidTr="006B5D11">
        <w:trPr>
          <w:trHeight w:val="320"/>
          <w:jc w:val="center"/>
        </w:trPr>
        <w:tc>
          <w:tcPr>
            <w:tcW w:w="3180" w:type="dxa"/>
            <w:tcBorders>
              <w:top w:val="nil"/>
              <w:left w:val="nil"/>
              <w:bottom w:val="nil"/>
              <w:right w:val="nil"/>
            </w:tcBorders>
            <w:shd w:val="clear" w:color="auto" w:fill="auto"/>
            <w:noWrap/>
            <w:vAlign w:val="bottom"/>
            <w:hideMark/>
          </w:tcPr>
          <w:p w14:paraId="270B7DCA" w14:textId="77777777" w:rsidR="006B5D11" w:rsidRPr="00BA7DE3" w:rsidRDefault="006B5D11" w:rsidP="006B5D11">
            <w:pPr>
              <w:jc w:val="center"/>
              <w:rPr>
                <w:rFonts w:cs="Diwan Thuluth"/>
                <w:b/>
                <w:bCs/>
                <w:smallCaps/>
              </w:rPr>
            </w:pPr>
            <w:r w:rsidRPr="00BA7DE3">
              <w:rPr>
                <w:rFonts w:eastAsia="Calibri" w:cs="Calibri"/>
                <w:b/>
                <w:bCs/>
                <w:smallCaps/>
              </w:rPr>
              <w:t>Collins</w:t>
            </w:r>
            <w:r w:rsidRPr="00BA7DE3">
              <w:rPr>
                <w:rFonts w:cs="Diwan Thuluth"/>
                <w:b/>
                <w:bCs/>
                <w:smallCaps/>
              </w:rPr>
              <w:t xml:space="preserve"> </w:t>
            </w:r>
            <w:r w:rsidRPr="00BA7DE3">
              <w:rPr>
                <w:rFonts w:eastAsia="Calibri" w:cs="Calibri"/>
                <w:b/>
                <w:bCs/>
                <w:smallCaps/>
              </w:rPr>
              <w:t>Barrow</w:t>
            </w:r>
          </w:p>
        </w:tc>
      </w:tr>
      <w:tr w:rsidR="006B5D11" w:rsidRPr="00BA7DE3" w14:paraId="17BD55A6" w14:textId="77777777" w:rsidTr="006B5D11">
        <w:trPr>
          <w:trHeight w:val="300"/>
          <w:jc w:val="center"/>
        </w:trPr>
        <w:tc>
          <w:tcPr>
            <w:tcW w:w="3180" w:type="dxa"/>
            <w:tcBorders>
              <w:top w:val="nil"/>
              <w:left w:val="nil"/>
              <w:bottom w:val="nil"/>
              <w:right w:val="nil"/>
            </w:tcBorders>
            <w:shd w:val="clear" w:color="auto" w:fill="auto"/>
            <w:noWrap/>
            <w:vAlign w:val="bottom"/>
            <w:hideMark/>
          </w:tcPr>
          <w:p w14:paraId="4520D5F8" w14:textId="77777777" w:rsidR="006B5D11" w:rsidRPr="00BA7DE3" w:rsidRDefault="006B5D11" w:rsidP="006B5D11">
            <w:pPr>
              <w:jc w:val="center"/>
              <w:rPr>
                <w:rFonts w:cs="Diwan Thuluth"/>
                <w:b/>
                <w:bCs/>
                <w:smallCaps/>
              </w:rPr>
            </w:pPr>
            <w:r w:rsidRPr="00BA7DE3">
              <w:rPr>
                <w:rFonts w:eastAsia="Calibri" w:cs="Calibri"/>
                <w:b/>
                <w:bCs/>
                <w:smallCaps/>
              </w:rPr>
              <w:t>Convoy</w:t>
            </w:r>
            <w:r w:rsidRPr="00BA7DE3">
              <w:rPr>
                <w:rFonts w:cs="Diwan Thuluth"/>
                <w:b/>
                <w:bCs/>
                <w:smallCaps/>
              </w:rPr>
              <w:t xml:space="preserve"> </w:t>
            </w:r>
            <w:r w:rsidRPr="00BA7DE3">
              <w:rPr>
                <w:rFonts w:eastAsia="Calibri" w:cs="Calibri"/>
                <w:b/>
                <w:bCs/>
                <w:smallCaps/>
              </w:rPr>
              <w:t>Capital</w:t>
            </w:r>
          </w:p>
        </w:tc>
      </w:tr>
      <w:tr w:rsidR="006B5D11" w:rsidRPr="00BA7DE3" w14:paraId="6641DDD4" w14:textId="77777777" w:rsidTr="006B5D11">
        <w:trPr>
          <w:trHeight w:val="300"/>
          <w:jc w:val="center"/>
        </w:trPr>
        <w:tc>
          <w:tcPr>
            <w:tcW w:w="3180" w:type="dxa"/>
            <w:tcBorders>
              <w:top w:val="nil"/>
              <w:left w:val="nil"/>
              <w:bottom w:val="nil"/>
              <w:right w:val="nil"/>
            </w:tcBorders>
            <w:shd w:val="clear" w:color="auto" w:fill="auto"/>
            <w:noWrap/>
            <w:vAlign w:val="bottom"/>
            <w:hideMark/>
          </w:tcPr>
          <w:p w14:paraId="558B90E1" w14:textId="77777777" w:rsidR="006B5D11" w:rsidRPr="00BA7DE3" w:rsidRDefault="006B5D11" w:rsidP="006B5D11">
            <w:pPr>
              <w:jc w:val="center"/>
              <w:rPr>
                <w:rFonts w:cs="Diwan Thuluth"/>
                <w:b/>
                <w:bCs/>
                <w:smallCaps/>
              </w:rPr>
            </w:pPr>
            <w:r w:rsidRPr="00BA7DE3">
              <w:rPr>
                <w:rFonts w:eastAsia="Calibri" w:cs="Calibri"/>
                <w:b/>
                <w:bCs/>
                <w:smallCaps/>
              </w:rPr>
              <w:t>Cornerstone</w:t>
            </w:r>
            <w:r w:rsidRPr="00BA7DE3">
              <w:rPr>
                <w:rFonts w:cs="Diwan Thuluth"/>
                <w:b/>
                <w:bCs/>
                <w:smallCaps/>
              </w:rPr>
              <w:t xml:space="preserve"> </w:t>
            </w:r>
            <w:r w:rsidRPr="00BA7DE3">
              <w:rPr>
                <w:rFonts w:eastAsia="Calibri" w:cs="Calibri"/>
                <w:b/>
                <w:bCs/>
                <w:smallCaps/>
              </w:rPr>
              <w:t>Group</w:t>
            </w:r>
          </w:p>
        </w:tc>
      </w:tr>
      <w:tr w:rsidR="006B5D11" w:rsidRPr="00BA7DE3" w14:paraId="2EF5F414" w14:textId="77777777" w:rsidTr="006B5D11">
        <w:trPr>
          <w:trHeight w:val="300"/>
          <w:jc w:val="center"/>
        </w:trPr>
        <w:tc>
          <w:tcPr>
            <w:tcW w:w="3180" w:type="dxa"/>
            <w:tcBorders>
              <w:top w:val="nil"/>
              <w:left w:val="nil"/>
              <w:bottom w:val="nil"/>
              <w:right w:val="nil"/>
            </w:tcBorders>
            <w:shd w:val="clear" w:color="auto" w:fill="auto"/>
            <w:noWrap/>
            <w:vAlign w:val="bottom"/>
            <w:hideMark/>
          </w:tcPr>
          <w:p w14:paraId="05C6995B" w14:textId="77777777" w:rsidR="006B5D11" w:rsidRPr="00BA7DE3" w:rsidRDefault="006B5D11" w:rsidP="006B5D11">
            <w:pPr>
              <w:jc w:val="center"/>
              <w:rPr>
                <w:rFonts w:cs="Diwan Thuluth"/>
                <w:b/>
                <w:bCs/>
                <w:smallCaps/>
              </w:rPr>
            </w:pPr>
            <w:proofErr w:type="spellStart"/>
            <w:r w:rsidRPr="00BA7DE3">
              <w:rPr>
                <w:rFonts w:eastAsia="Calibri" w:cs="Calibri"/>
                <w:b/>
                <w:bCs/>
                <w:smallCaps/>
              </w:rPr>
              <w:t>Dancap</w:t>
            </w:r>
            <w:proofErr w:type="spellEnd"/>
            <w:r w:rsidRPr="00BA7DE3">
              <w:rPr>
                <w:rFonts w:cs="Diwan Thuluth"/>
                <w:b/>
                <w:bCs/>
                <w:smallCaps/>
              </w:rPr>
              <w:t xml:space="preserve"> </w:t>
            </w:r>
            <w:r w:rsidRPr="00BA7DE3">
              <w:rPr>
                <w:rFonts w:eastAsia="Calibri" w:cs="Calibri"/>
                <w:b/>
                <w:bCs/>
                <w:smallCaps/>
              </w:rPr>
              <w:t>Family</w:t>
            </w:r>
            <w:r w:rsidRPr="00BA7DE3">
              <w:rPr>
                <w:rFonts w:cs="Diwan Thuluth"/>
                <w:b/>
                <w:bCs/>
                <w:smallCaps/>
              </w:rPr>
              <w:t xml:space="preserve"> </w:t>
            </w:r>
            <w:r w:rsidRPr="00BA7DE3">
              <w:rPr>
                <w:rFonts w:eastAsia="Calibri" w:cs="Calibri"/>
                <w:b/>
                <w:bCs/>
                <w:smallCaps/>
              </w:rPr>
              <w:t>Investment</w:t>
            </w:r>
            <w:r w:rsidRPr="00BA7DE3">
              <w:rPr>
                <w:rFonts w:cs="Diwan Thuluth"/>
                <w:b/>
                <w:bCs/>
                <w:smallCaps/>
              </w:rPr>
              <w:t xml:space="preserve"> </w:t>
            </w:r>
            <w:r w:rsidRPr="00BA7DE3">
              <w:rPr>
                <w:rFonts w:eastAsia="Calibri" w:cs="Calibri"/>
                <w:b/>
                <w:bCs/>
                <w:smallCaps/>
              </w:rPr>
              <w:t>Office</w:t>
            </w:r>
          </w:p>
        </w:tc>
      </w:tr>
      <w:tr w:rsidR="006B5D11" w:rsidRPr="00BA7DE3" w14:paraId="4760C7FA" w14:textId="77777777" w:rsidTr="006B5D11">
        <w:trPr>
          <w:trHeight w:val="300"/>
          <w:jc w:val="center"/>
        </w:trPr>
        <w:tc>
          <w:tcPr>
            <w:tcW w:w="3180" w:type="dxa"/>
            <w:tcBorders>
              <w:top w:val="nil"/>
              <w:left w:val="nil"/>
              <w:bottom w:val="nil"/>
              <w:right w:val="nil"/>
            </w:tcBorders>
            <w:shd w:val="clear" w:color="auto" w:fill="auto"/>
            <w:noWrap/>
            <w:vAlign w:val="bottom"/>
            <w:hideMark/>
          </w:tcPr>
          <w:p w14:paraId="2CA169B3" w14:textId="77777777" w:rsidR="006B5D11" w:rsidRPr="00BA7DE3" w:rsidRDefault="006B5D11" w:rsidP="006B5D11">
            <w:pPr>
              <w:jc w:val="center"/>
              <w:rPr>
                <w:rFonts w:cs="Diwan Thuluth"/>
                <w:b/>
                <w:bCs/>
                <w:smallCaps/>
              </w:rPr>
            </w:pPr>
            <w:proofErr w:type="spellStart"/>
            <w:r w:rsidRPr="00BA7DE3">
              <w:rPr>
                <w:rFonts w:eastAsia="Calibri" w:cs="Calibri"/>
                <w:b/>
                <w:bCs/>
                <w:smallCaps/>
              </w:rPr>
              <w:t>Davidev</w:t>
            </w:r>
            <w:proofErr w:type="spellEnd"/>
          </w:p>
        </w:tc>
      </w:tr>
      <w:tr w:rsidR="006B5D11" w:rsidRPr="00BA7DE3" w14:paraId="6A1DA09C" w14:textId="77777777" w:rsidTr="006B5D11">
        <w:trPr>
          <w:trHeight w:val="300"/>
          <w:jc w:val="center"/>
        </w:trPr>
        <w:tc>
          <w:tcPr>
            <w:tcW w:w="3180" w:type="dxa"/>
            <w:tcBorders>
              <w:top w:val="nil"/>
              <w:left w:val="nil"/>
              <w:bottom w:val="nil"/>
              <w:right w:val="nil"/>
            </w:tcBorders>
            <w:shd w:val="clear" w:color="auto" w:fill="auto"/>
            <w:noWrap/>
            <w:vAlign w:val="bottom"/>
            <w:hideMark/>
          </w:tcPr>
          <w:p w14:paraId="66E49464" w14:textId="77777777" w:rsidR="006B5D11" w:rsidRPr="00BA7DE3" w:rsidRDefault="006B5D11" w:rsidP="006B5D11">
            <w:pPr>
              <w:jc w:val="center"/>
              <w:rPr>
                <w:rFonts w:cs="Diwan Thuluth"/>
                <w:b/>
                <w:bCs/>
                <w:smallCaps/>
              </w:rPr>
            </w:pPr>
            <w:proofErr w:type="spellStart"/>
            <w:r w:rsidRPr="00BA7DE3">
              <w:rPr>
                <w:rFonts w:eastAsia="Calibri" w:cs="Calibri"/>
                <w:b/>
                <w:bCs/>
                <w:smallCaps/>
              </w:rPr>
              <w:t>DaVinci</w:t>
            </w:r>
            <w:proofErr w:type="spellEnd"/>
            <w:r w:rsidRPr="00BA7DE3">
              <w:rPr>
                <w:rFonts w:cs="Diwan Thuluth"/>
                <w:b/>
                <w:bCs/>
                <w:smallCaps/>
              </w:rPr>
              <w:t xml:space="preserve"> </w:t>
            </w:r>
            <w:r w:rsidRPr="00BA7DE3">
              <w:rPr>
                <w:rFonts w:eastAsia="Calibri" w:cs="Calibri"/>
                <w:b/>
                <w:bCs/>
                <w:smallCaps/>
              </w:rPr>
              <w:t>Capital</w:t>
            </w:r>
            <w:r w:rsidRPr="00BA7DE3">
              <w:rPr>
                <w:rFonts w:cs="Diwan Thuluth"/>
                <w:b/>
                <w:bCs/>
                <w:smallCaps/>
              </w:rPr>
              <w:t xml:space="preserve"> </w:t>
            </w:r>
            <w:r w:rsidRPr="00BA7DE3">
              <w:rPr>
                <w:rFonts w:eastAsia="Calibri" w:cs="Calibri"/>
                <w:b/>
                <w:bCs/>
                <w:smallCaps/>
              </w:rPr>
              <w:t>Partners</w:t>
            </w:r>
          </w:p>
        </w:tc>
      </w:tr>
      <w:tr w:rsidR="006B5D11" w:rsidRPr="00BA7DE3" w14:paraId="6AA0EA3B" w14:textId="77777777" w:rsidTr="006B5D11">
        <w:trPr>
          <w:trHeight w:val="300"/>
          <w:jc w:val="center"/>
        </w:trPr>
        <w:tc>
          <w:tcPr>
            <w:tcW w:w="3180" w:type="dxa"/>
            <w:tcBorders>
              <w:top w:val="nil"/>
              <w:left w:val="nil"/>
              <w:bottom w:val="nil"/>
              <w:right w:val="nil"/>
            </w:tcBorders>
            <w:shd w:val="clear" w:color="auto" w:fill="auto"/>
            <w:noWrap/>
            <w:vAlign w:val="bottom"/>
            <w:hideMark/>
          </w:tcPr>
          <w:p w14:paraId="0DA76A2D" w14:textId="77777777" w:rsidR="006B5D11" w:rsidRPr="00BA7DE3" w:rsidRDefault="006B5D11" w:rsidP="006B5D11">
            <w:pPr>
              <w:jc w:val="center"/>
              <w:rPr>
                <w:rFonts w:cs="Diwan Thuluth"/>
                <w:b/>
                <w:bCs/>
                <w:smallCaps/>
              </w:rPr>
            </w:pPr>
            <w:proofErr w:type="spellStart"/>
            <w:r w:rsidRPr="00BA7DE3">
              <w:rPr>
                <w:rFonts w:eastAsia="Calibri" w:cs="Calibri"/>
                <w:b/>
                <w:bCs/>
                <w:smallCaps/>
              </w:rPr>
              <w:t>Doventi</w:t>
            </w:r>
            <w:proofErr w:type="spellEnd"/>
            <w:r w:rsidRPr="00BA7DE3">
              <w:rPr>
                <w:rFonts w:cs="Diwan Thuluth"/>
                <w:b/>
                <w:bCs/>
                <w:smallCaps/>
              </w:rPr>
              <w:t xml:space="preserve"> </w:t>
            </w:r>
            <w:r w:rsidRPr="00BA7DE3">
              <w:rPr>
                <w:rFonts w:eastAsia="Calibri" w:cs="Calibri"/>
                <w:b/>
                <w:bCs/>
                <w:smallCaps/>
              </w:rPr>
              <w:t>Capital</w:t>
            </w:r>
          </w:p>
        </w:tc>
      </w:tr>
      <w:tr w:rsidR="006B5D11" w:rsidRPr="00BA7DE3" w14:paraId="6DE63E00" w14:textId="77777777" w:rsidTr="006B5D11">
        <w:trPr>
          <w:trHeight w:val="300"/>
          <w:jc w:val="center"/>
        </w:trPr>
        <w:tc>
          <w:tcPr>
            <w:tcW w:w="3180" w:type="dxa"/>
            <w:tcBorders>
              <w:top w:val="nil"/>
              <w:left w:val="nil"/>
              <w:bottom w:val="nil"/>
              <w:right w:val="nil"/>
            </w:tcBorders>
            <w:shd w:val="clear" w:color="auto" w:fill="auto"/>
            <w:noWrap/>
            <w:vAlign w:val="bottom"/>
            <w:hideMark/>
          </w:tcPr>
          <w:p w14:paraId="710BD48E" w14:textId="77777777" w:rsidR="006B5D11" w:rsidRPr="00BA7DE3" w:rsidRDefault="006B5D11" w:rsidP="006B5D11">
            <w:pPr>
              <w:jc w:val="center"/>
              <w:rPr>
                <w:rFonts w:cs="Diwan Thuluth"/>
                <w:b/>
                <w:bCs/>
                <w:smallCaps/>
              </w:rPr>
            </w:pPr>
            <w:r w:rsidRPr="00BA7DE3">
              <w:rPr>
                <w:rFonts w:eastAsia="Calibri" w:cs="Calibri"/>
                <w:b/>
                <w:bCs/>
                <w:smallCaps/>
              </w:rPr>
              <w:t>Dundee</w:t>
            </w:r>
            <w:r w:rsidRPr="00BA7DE3">
              <w:rPr>
                <w:rFonts w:cs="Diwan Thuluth"/>
                <w:b/>
                <w:bCs/>
                <w:smallCaps/>
              </w:rPr>
              <w:t xml:space="preserve"> </w:t>
            </w:r>
            <w:r w:rsidRPr="00BA7DE3">
              <w:rPr>
                <w:rFonts w:eastAsia="Calibri" w:cs="Calibri"/>
                <w:b/>
                <w:bCs/>
                <w:smallCaps/>
              </w:rPr>
              <w:t>Capital</w:t>
            </w:r>
            <w:r w:rsidRPr="00BA7DE3">
              <w:rPr>
                <w:rFonts w:cs="Diwan Thuluth"/>
                <w:b/>
                <w:bCs/>
                <w:smallCaps/>
              </w:rPr>
              <w:t xml:space="preserve"> </w:t>
            </w:r>
            <w:r w:rsidRPr="00BA7DE3">
              <w:rPr>
                <w:rFonts w:eastAsia="Calibri" w:cs="Calibri"/>
                <w:b/>
                <w:bCs/>
                <w:smallCaps/>
              </w:rPr>
              <w:t>Markets</w:t>
            </w:r>
          </w:p>
        </w:tc>
      </w:tr>
      <w:tr w:rsidR="006B5D11" w:rsidRPr="00BA7DE3" w14:paraId="7E0E62CF" w14:textId="77777777" w:rsidTr="006B5D11">
        <w:trPr>
          <w:trHeight w:val="320"/>
          <w:jc w:val="center"/>
        </w:trPr>
        <w:tc>
          <w:tcPr>
            <w:tcW w:w="3180" w:type="dxa"/>
            <w:tcBorders>
              <w:top w:val="nil"/>
              <w:left w:val="nil"/>
              <w:bottom w:val="nil"/>
              <w:right w:val="nil"/>
            </w:tcBorders>
            <w:shd w:val="clear" w:color="auto" w:fill="auto"/>
            <w:noWrap/>
            <w:vAlign w:val="bottom"/>
            <w:hideMark/>
          </w:tcPr>
          <w:p w14:paraId="65D02AFF" w14:textId="77777777" w:rsidR="006B5D11" w:rsidRPr="00BA7DE3" w:rsidRDefault="006B5D11" w:rsidP="006B5D11">
            <w:pPr>
              <w:jc w:val="center"/>
              <w:rPr>
                <w:rFonts w:cs="Diwan Thuluth"/>
                <w:b/>
                <w:bCs/>
                <w:smallCaps/>
              </w:rPr>
            </w:pPr>
            <w:r w:rsidRPr="00BA7DE3">
              <w:rPr>
                <w:rFonts w:eastAsia="Calibri" w:cs="Calibri"/>
                <w:b/>
                <w:bCs/>
                <w:smallCaps/>
              </w:rPr>
              <w:t>Emblem</w:t>
            </w:r>
            <w:r w:rsidRPr="00BA7DE3">
              <w:rPr>
                <w:rFonts w:cs="Diwan Thuluth"/>
                <w:b/>
                <w:bCs/>
                <w:smallCaps/>
              </w:rPr>
              <w:t xml:space="preserve"> </w:t>
            </w:r>
            <w:r w:rsidRPr="00BA7DE3">
              <w:rPr>
                <w:rFonts w:eastAsia="Calibri" w:cs="Calibri"/>
                <w:b/>
                <w:bCs/>
                <w:smallCaps/>
              </w:rPr>
              <w:t>Corp</w:t>
            </w:r>
          </w:p>
        </w:tc>
      </w:tr>
      <w:tr w:rsidR="006B5D11" w:rsidRPr="00BA7DE3" w14:paraId="34F38CD4" w14:textId="77777777" w:rsidTr="006B5D11">
        <w:trPr>
          <w:trHeight w:val="320"/>
          <w:jc w:val="center"/>
        </w:trPr>
        <w:tc>
          <w:tcPr>
            <w:tcW w:w="3180" w:type="dxa"/>
            <w:tcBorders>
              <w:top w:val="nil"/>
              <w:left w:val="nil"/>
              <w:bottom w:val="nil"/>
              <w:right w:val="nil"/>
            </w:tcBorders>
            <w:shd w:val="clear" w:color="auto" w:fill="auto"/>
            <w:noWrap/>
            <w:vAlign w:val="bottom"/>
            <w:hideMark/>
          </w:tcPr>
          <w:p w14:paraId="08F187CE" w14:textId="77777777" w:rsidR="006B5D11" w:rsidRPr="00BA7DE3" w:rsidRDefault="006B5D11" w:rsidP="006B5D11">
            <w:pPr>
              <w:jc w:val="center"/>
              <w:rPr>
                <w:rFonts w:cs="Diwan Thuluth"/>
                <w:b/>
                <w:bCs/>
                <w:smallCaps/>
              </w:rPr>
            </w:pPr>
            <w:r w:rsidRPr="00BA7DE3">
              <w:rPr>
                <w:rFonts w:eastAsia="Calibri" w:cs="Calibri"/>
                <w:b/>
                <w:bCs/>
                <w:smallCaps/>
              </w:rPr>
              <w:t>Emblem</w:t>
            </w:r>
            <w:r w:rsidRPr="00BA7DE3">
              <w:rPr>
                <w:rFonts w:cs="Diwan Thuluth"/>
                <w:b/>
                <w:bCs/>
                <w:smallCaps/>
              </w:rPr>
              <w:t xml:space="preserve"> </w:t>
            </w:r>
            <w:r w:rsidRPr="00BA7DE3">
              <w:rPr>
                <w:rFonts w:eastAsia="Calibri" w:cs="Calibri"/>
                <w:b/>
                <w:bCs/>
                <w:smallCaps/>
              </w:rPr>
              <w:t>Health</w:t>
            </w:r>
          </w:p>
        </w:tc>
      </w:tr>
      <w:tr w:rsidR="006B5D11" w:rsidRPr="00BA7DE3" w14:paraId="6E6C20BD" w14:textId="77777777" w:rsidTr="006B5D11">
        <w:trPr>
          <w:trHeight w:val="300"/>
          <w:jc w:val="center"/>
        </w:trPr>
        <w:tc>
          <w:tcPr>
            <w:tcW w:w="3180" w:type="dxa"/>
            <w:tcBorders>
              <w:top w:val="nil"/>
              <w:left w:val="nil"/>
              <w:bottom w:val="nil"/>
              <w:right w:val="nil"/>
            </w:tcBorders>
            <w:shd w:val="clear" w:color="auto" w:fill="auto"/>
            <w:noWrap/>
            <w:vAlign w:val="bottom"/>
            <w:hideMark/>
          </w:tcPr>
          <w:p w14:paraId="7E6E742F" w14:textId="77777777" w:rsidR="006B5D11" w:rsidRPr="00BA7DE3" w:rsidRDefault="006B5D11" w:rsidP="006B5D11">
            <w:pPr>
              <w:jc w:val="center"/>
              <w:rPr>
                <w:rFonts w:cs="Diwan Thuluth"/>
                <w:b/>
                <w:bCs/>
                <w:smallCaps/>
              </w:rPr>
            </w:pPr>
            <w:proofErr w:type="spellStart"/>
            <w:r w:rsidRPr="00BA7DE3">
              <w:rPr>
                <w:rFonts w:eastAsia="Calibri" w:cs="Calibri"/>
                <w:b/>
                <w:bCs/>
                <w:smallCaps/>
              </w:rPr>
              <w:t>Everline</w:t>
            </w:r>
            <w:proofErr w:type="spellEnd"/>
            <w:r w:rsidRPr="00BA7DE3">
              <w:rPr>
                <w:rFonts w:cs="Diwan Thuluth"/>
                <w:b/>
                <w:bCs/>
                <w:smallCaps/>
              </w:rPr>
              <w:t xml:space="preserve"> </w:t>
            </w:r>
            <w:r w:rsidRPr="00BA7DE3">
              <w:rPr>
                <w:rFonts w:eastAsia="Calibri" w:cs="Calibri"/>
                <w:b/>
                <w:bCs/>
                <w:smallCaps/>
              </w:rPr>
              <w:t>Group</w:t>
            </w:r>
          </w:p>
        </w:tc>
      </w:tr>
      <w:tr w:rsidR="006B5D11" w:rsidRPr="00BA7DE3" w14:paraId="6DBBFD2B" w14:textId="77777777" w:rsidTr="006B5D11">
        <w:trPr>
          <w:trHeight w:val="300"/>
          <w:jc w:val="center"/>
        </w:trPr>
        <w:tc>
          <w:tcPr>
            <w:tcW w:w="3180" w:type="dxa"/>
            <w:tcBorders>
              <w:top w:val="nil"/>
              <w:left w:val="nil"/>
              <w:bottom w:val="nil"/>
              <w:right w:val="nil"/>
            </w:tcBorders>
            <w:shd w:val="clear" w:color="auto" w:fill="auto"/>
            <w:noWrap/>
            <w:vAlign w:val="bottom"/>
            <w:hideMark/>
          </w:tcPr>
          <w:p w14:paraId="3D332269" w14:textId="77777777" w:rsidR="006B5D11" w:rsidRPr="00BA7DE3" w:rsidRDefault="006B5D11" w:rsidP="006B5D11">
            <w:pPr>
              <w:jc w:val="center"/>
              <w:rPr>
                <w:rFonts w:cs="Diwan Thuluth"/>
                <w:b/>
                <w:bCs/>
                <w:smallCaps/>
              </w:rPr>
            </w:pPr>
            <w:r w:rsidRPr="00BA7DE3">
              <w:rPr>
                <w:rFonts w:eastAsia="Calibri" w:cs="Calibri"/>
                <w:b/>
                <w:bCs/>
                <w:smallCaps/>
              </w:rPr>
              <w:t>First</w:t>
            </w:r>
            <w:r w:rsidRPr="00BA7DE3">
              <w:rPr>
                <w:rFonts w:cs="Diwan Thuluth"/>
                <w:b/>
                <w:bCs/>
                <w:smallCaps/>
              </w:rPr>
              <w:t xml:space="preserve"> </w:t>
            </w:r>
            <w:r w:rsidRPr="00BA7DE3">
              <w:rPr>
                <w:rFonts w:eastAsia="Calibri" w:cs="Calibri"/>
                <w:b/>
                <w:bCs/>
                <w:smallCaps/>
              </w:rPr>
              <w:t>Republic</w:t>
            </w:r>
            <w:r w:rsidRPr="00BA7DE3">
              <w:rPr>
                <w:rFonts w:cs="Diwan Thuluth"/>
                <w:b/>
                <w:bCs/>
                <w:smallCaps/>
              </w:rPr>
              <w:t xml:space="preserve"> </w:t>
            </w:r>
            <w:r w:rsidRPr="00BA7DE3">
              <w:rPr>
                <w:rFonts w:eastAsia="Calibri" w:cs="Calibri"/>
                <w:b/>
                <w:bCs/>
                <w:smallCaps/>
              </w:rPr>
              <w:t>Capital</w:t>
            </w:r>
          </w:p>
        </w:tc>
      </w:tr>
      <w:tr w:rsidR="006B5D11" w:rsidRPr="00BA7DE3" w14:paraId="07FDD2A5" w14:textId="77777777" w:rsidTr="006B5D11">
        <w:trPr>
          <w:trHeight w:val="300"/>
          <w:jc w:val="center"/>
        </w:trPr>
        <w:tc>
          <w:tcPr>
            <w:tcW w:w="3180" w:type="dxa"/>
            <w:tcBorders>
              <w:top w:val="nil"/>
              <w:left w:val="nil"/>
              <w:bottom w:val="nil"/>
              <w:right w:val="nil"/>
            </w:tcBorders>
            <w:shd w:val="clear" w:color="auto" w:fill="auto"/>
            <w:noWrap/>
            <w:vAlign w:val="bottom"/>
            <w:hideMark/>
          </w:tcPr>
          <w:p w14:paraId="5FEC5175" w14:textId="77777777" w:rsidR="006B5D11" w:rsidRPr="00BA7DE3" w:rsidRDefault="006B5D11" w:rsidP="006B5D11">
            <w:pPr>
              <w:jc w:val="center"/>
              <w:rPr>
                <w:rFonts w:cs="Diwan Thuluth"/>
                <w:b/>
                <w:bCs/>
                <w:smallCaps/>
              </w:rPr>
            </w:pPr>
            <w:proofErr w:type="spellStart"/>
            <w:r w:rsidRPr="00BA7DE3">
              <w:rPr>
                <w:rFonts w:eastAsia="Calibri" w:cs="Calibri"/>
                <w:b/>
                <w:bCs/>
                <w:smallCaps/>
              </w:rPr>
              <w:t>Gertner</w:t>
            </w:r>
            <w:proofErr w:type="spellEnd"/>
            <w:r w:rsidRPr="00BA7DE3">
              <w:rPr>
                <w:rFonts w:cs="Diwan Thuluth"/>
                <w:b/>
                <w:bCs/>
                <w:smallCaps/>
              </w:rPr>
              <w:t xml:space="preserve"> </w:t>
            </w:r>
            <w:r w:rsidRPr="00BA7DE3">
              <w:rPr>
                <w:rFonts w:eastAsia="Calibri" w:cs="Calibri"/>
                <w:b/>
                <w:bCs/>
                <w:smallCaps/>
              </w:rPr>
              <w:t>Capital</w:t>
            </w:r>
            <w:r w:rsidRPr="00BA7DE3">
              <w:rPr>
                <w:rFonts w:cs="Diwan Thuluth"/>
                <w:b/>
                <w:bCs/>
                <w:smallCaps/>
              </w:rPr>
              <w:t xml:space="preserve"> </w:t>
            </w:r>
            <w:r w:rsidRPr="00BA7DE3">
              <w:rPr>
                <w:rFonts w:eastAsia="Calibri" w:cs="Calibri"/>
                <w:b/>
                <w:bCs/>
                <w:smallCaps/>
              </w:rPr>
              <w:t>Corporation</w:t>
            </w:r>
          </w:p>
        </w:tc>
      </w:tr>
      <w:tr w:rsidR="006B5D11" w:rsidRPr="00BA7DE3" w14:paraId="5CF28428" w14:textId="77777777" w:rsidTr="006B5D11">
        <w:trPr>
          <w:trHeight w:val="300"/>
          <w:jc w:val="center"/>
        </w:trPr>
        <w:tc>
          <w:tcPr>
            <w:tcW w:w="3180" w:type="dxa"/>
            <w:tcBorders>
              <w:top w:val="nil"/>
              <w:left w:val="nil"/>
              <w:bottom w:val="nil"/>
              <w:right w:val="nil"/>
            </w:tcBorders>
            <w:shd w:val="clear" w:color="auto" w:fill="auto"/>
            <w:noWrap/>
            <w:vAlign w:val="bottom"/>
            <w:hideMark/>
          </w:tcPr>
          <w:p w14:paraId="2F86AEF4" w14:textId="77777777" w:rsidR="006B5D11" w:rsidRPr="00BA7DE3" w:rsidRDefault="006B5D11" w:rsidP="006B5D11">
            <w:pPr>
              <w:jc w:val="center"/>
              <w:rPr>
                <w:rFonts w:cs="Diwan Thuluth"/>
                <w:b/>
                <w:bCs/>
                <w:smallCaps/>
              </w:rPr>
            </w:pPr>
            <w:proofErr w:type="spellStart"/>
            <w:r w:rsidRPr="00BA7DE3">
              <w:rPr>
                <w:rFonts w:eastAsia="Calibri" w:cs="Calibri"/>
                <w:b/>
                <w:bCs/>
                <w:smallCaps/>
              </w:rPr>
              <w:t>Gluskin</w:t>
            </w:r>
            <w:proofErr w:type="spellEnd"/>
            <w:r w:rsidRPr="00BA7DE3">
              <w:rPr>
                <w:rFonts w:cs="Diwan Thuluth"/>
                <w:b/>
                <w:bCs/>
                <w:smallCaps/>
              </w:rPr>
              <w:t xml:space="preserve"> </w:t>
            </w:r>
            <w:r w:rsidRPr="00BA7DE3">
              <w:rPr>
                <w:rFonts w:eastAsia="Calibri" w:cs="Calibri"/>
                <w:b/>
                <w:bCs/>
                <w:smallCaps/>
              </w:rPr>
              <w:t>Family</w:t>
            </w:r>
            <w:r w:rsidRPr="00BA7DE3">
              <w:rPr>
                <w:rFonts w:cs="Diwan Thuluth"/>
                <w:b/>
                <w:bCs/>
                <w:smallCaps/>
              </w:rPr>
              <w:t xml:space="preserve"> </w:t>
            </w:r>
            <w:r w:rsidRPr="00BA7DE3">
              <w:rPr>
                <w:rFonts w:eastAsia="Calibri" w:cs="Calibri"/>
                <w:b/>
                <w:bCs/>
                <w:smallCaps/>
              </w:rPr>
              <w:t>Office</w:t>
            </w:r>
          </w:p>
        </w:tc>
      </w:tr>
      <w:tr w:rsidR="006B5D11" w:rsidRPr="00BA7DE3" w14:paraId="3F9C01C7" w14:textId="77777777" w:rsidTr="006B5D11">
        <w:trPr>
          <w:trHeight w:val="300"/>
          <w:jc w:val="center"/>
        </w:trPr>
        <w:tc>
          <w:tcPr>
            <w:tcW w:w="3180" w:type="dxa"/>
            <w:tcBorders>
              <w:top w:val="nil"/>
              <w:left w:val="nil"/>
              <w:bottom w:val="nil"/>
              <w:right w:val="nil"/>
            </w:tcBorders>
            <w:shd w:val="clear" w:color="auto" w:fill="auto"/>
            <w:noWrap/>
            <w:vAlign w:val="bottom"/>
            <w:hideMark/>
          </w:tcPr>
          <w:p w14:paraId="5EC4D13D" w14:textId="77777777" w:rsidR="006B5D11" w:rsidRPr="00BA7DE3" w:rsidRDefault="006B5D11" w:rsidP="006B5D11">
            <w:pPr>
              <w:jc w:val="center"/>
              <w:rPr>
                <w:rFonts w:cs="Diwan Thuluth"/>
                <w:b/>
                <w:bCs/>
                <w:smallCaps/>
              </w:rPr>
            </w:pPr>
            <w:r w:rsidRPr="00BA7DE3">
              <w:rPr>
                <w:rFonts w:eastAsia="Calibri" w:cs="Calibri"/>
                <w:b/>
                <w:bCs/>
                <w:smallCaps/>
              </w:rPr>
              <w:t>Green</w:t>
            </w:r>
            <w:r w:rsidRPr="00BA7DE3">
              <w:rPr>
                <w:rFonts w:cs="Diwan Thuluth"/>
                <w:b/>
                <w:bCs/>
                <w:smallCaps/>
              </w:rPr>
              <w:t xml:space="preserve"> </w:t>
            </w:r>
            <w:r w:rsidRPr="00BA7DE3">
              <w:rPr>
                <w:rFonts w:eastAsia="Calibri" w:cs="Calibri"/>
                <w:b/>
                <w:bCs/>
                <w:smallCaps/>
              </w:rPr>
              <w:t>Acre</w:t>
            </w:r>
            <w:r w:rsidRPr="00BA7DE3">
              <w:rPr>
                <w:rFonts w:cs="Diwan Thuluth"/>
                <w:b/>
                <w:bCs/>
                <w:smallCaps/>
              </w:rPr>
              <w:t xml:space="preserve"> </w:t>
            </w:r>
            <w:r w:rsidRPr="00BA7DE3">
              <w:rPr>
                <w:rFonts w:eastAsia="Calibri" w:cs="Calibri"/>
                <w:b/>
                <w:bCs/>
                <w:smallCaps/>
              </w:rPr>
              <w:t>Capital</w:t>
            </w:r>
          </w:p>
        </w:tc>
      </w:tr>
      <w:tr w:rsidR="006B5D11" w:rsidRPr="00BA7DE3" w14:paraId="57A04304" w14:textId="77777777" w:rsidTr="006B5D11">
        <w:trPr>
          <w:trHeight w:val="300"/>
          <w:jc w:val="center"/>
        </w:trPr>
        <w:tc>
          <w:tcPr>
            <w:tcW w:w="3180" w:type="dxa"/>
            <w:tcBorders>
              <w:top w:val="nil"/>
              <w:left w:val="nil"/>
              <w:bottom w:val="nil"/>
              <w:right w:val="nil"/>
            </w:tcBorders>
            <w:shd w:val="clear" w:color="auto" w:fill="auto"/>
            <w:noWrap/>
            <w:vAlign w:val="bottom"/>
            <w:hideMark/>
          </w:tcPr>
          <w:p w14:paraId="21F88F5A" w14:textId="77777777" w:rsidR="006B5D11" w:rsidRPr="00BA7DE3" w:rsidRDefault="006B5D11" w:rsidP="006B5D11">
            <w:pPr>
              <w:jc w:val="center"/>
              <w:rPr>
                <w:rFonts w:cs="Diwan Thuluth"/>
                <w:b/>
                <w:bCs/>
                <w:smallCaps/>
              </w:rPr>
            </w:pPr>
            <w:r w:rsidRPr="00BA7DE3">
              <w:rPr>
                <w:rFonts w:eastAsia="Calibri" w:cs="Calibri"/>
                <w:b/>
                <w:bCs/>
                <w:smallCaps/>
              </w:rPr>
              <w:t>Green</w:t>
            </w:r>
            <w:r w:rsidRPr="00BA7DE3">
              <w:rPr>
                <w:rFonts w:cs="Diwan Thuluth"/>
                <w:b/>
                <w:bCs/>
                <w:smallCaps/>
              </w:rPr>
              <w:t xml:space="preserve"> </w:t>
            </w:r>
            <w:r w:rsidRPr="00BA7DE3">
              <w:rPr>
                <w:rFonts w:eastAsia="Calibri" w:cs="Calibri"/>
                <w:b/>
                <w:bCs/>
                <w:smallCaps/>
              </w:rPr>
              <w:t>Sky</w:t>
            </w:r>
            <w:r w:rsidRPr="00BA7DE3">
              <w:rPr>
                <w:rFonts w:cs="Diwan Thuluth"/>
                <w:b/>
                <w:bCs/>
                <w:smallCaps/>
              </w:rPr>
              <w:t xml:space="preserve"> </w:t>
            </w:r>
            <w:r w:rsidRPr="00BA7DE3">
              <w:rPr>
                <w:rFonts w:eastAsia="Calibri" w:cs="Calibri"/>
                <w:b/>
                <w:bCs/>
                <w:smallCaps/>
              </w:rPr>
              <w:t>Labs</w:t>
            </w:r>
          </w:p>
        </w:tc>
      </w:tr>
      <w:tr w:rsidR="006B5D11" w:rsidRPr="00BA7DE3" w14:paraId="094171F5" w14:textId="77777777" w:rsidTr="006B5D11">
        <w:trPr>
          <w:trHeight w:val="300"/>
          <w:jc w:val="center"/>
        </w:trPr>
        <w:tc>
          <w:tcPr>
            <w:tcW w:w="3180" w:type="dxa"/>
            <w:tcBorders>
              <w:top w:val="nil"/>
              <w:left w:val="nil"/>
              <w:bottom w:val="nil"/>
              <w:right w:val="nil"/>
            </w:tcBorders>
            <w:shd w:val="clear" w:color="auto" w:fill="auto"/>
            <w:noWrap/>
            <w:vAlign w:val="bottom"/>
            <w:hideMark/>
          </w:tcPr>
          <w:p w14:paraId="3A37C9B2" w14:textId="77777777" w:rsidR="006B5D11" w:rsidRPr="00BA7DE3" w:rsidRDefault="006B5D11" w:rsidP="006B5D11">
            <w:pPr>
              <w:jc w:val="center"/>
              <w:rPr>
                <w:rFonts w:cs="Diwan Thuluth"/>
                <w:b/>
                <w:bCs/>
                <w:smallCaps/>
              </w:rPr>
            </w:pPr>
            <w:r w:rsidRPr="00BA7DE3">
              <w:rPr>
                <w:rFonts w:eastAsia="Calibri" w:cs="Calibri"/>
                <w:b/>
                <w:bCs/>
                <w:smallCaps/>
              </w:rPr>
              <w:t>Hero</w:t>
            </w:r>
            <w:r w:rsidRPr="00BA7DE3">
              <w:rPr>
                <w:rFonts w:cs="Diwan Thuluth"/>
                <w:b/>
                <w:bCs/>
                <w:smallCaps/>
              </w:rPr>
              <w:t xml:space="preserve"> </w:t>
            </w:r>
            <w:r w:rsidRPr="00BA7DE3">
              <w:rPr>
                <w:rFonts w:eastAsia="Calibri" w:cs="Calibri"/>
                <w:b/>
                <w:bCs/>
                <w:smallCaps/>
              </w:rPr>
              <w:t>Ventures</w:t>
            </w:r>
            <w:r w:rsidRPr="00BA7DE3">
              <w:rPr>
                <w:rFonts w:cs="Diwan Thuluth"/>
                <w:b/>
                <w:bCs/>
                <w:smallCaps/>
              </w:rPr>
              <w:t xml:space="preserve"> </w:t>
            </w:r>
            <w:r w:rsidRPr="00BA7DE3">
              <w:rPr>
                <w:rFonts w:eastAsia="Calibri" w:cs="Calibri"/>
                <w:b/>
                <w:bCs/>
                <w:smallCaps/>
              </w:rPr>
              <w:t>Ltd</w:t>
            </w:r>
          </w:p>
        </w:tc>
      </w:tr>
      <w:tr w:rsidR="006B5D11" w:rsidRPr="00BA7DE3" w14:paraId="34BD4572" w14:textId="77777777" w:rsidTr="006B5D11">
        <w:trPr>
          <w:trHeight w:val="300"/>
          <w:jc w:val="center"/>
        </w:trPr>
        <w:tc>
          <w:tcPr>
            <w:tcW w:w="3180" w:type="dxa"/>
            <w:tcBorders>
              <w:top w:val="nil"/>
              <w:left w:val="nil"/>
              <w:bottom w:val="nil"/>
              <w:right w:val="nil"/>
            </w:tcBorders>
            <w:shd w:val="clear" w:color="auto" w:fill="auto"/>
            <w:noWrap/>
            <w:vAlign w:val="bottom"/>
            <w:hideMark/>
          </w:tcPr>
          <w:p w14:paraId="2EBD71A3" w14:textId="77777777" w:rsidR="006B5D11" w:rsidRPr="00BA7DE3" w:rsidRDefault="006B5D11" w:rsidP="006B5D11">
            <w:pPr>
              <w:jc w:val="center"/>
              <w:rPr>
                <w:rFonts w:cs="Diwan Thuluth"/>
                <w:b/>
                <w:bCs/>
                <w:smallCaps/>
              </w:rPr>
            </w:pPr>
            <w:r w:rsidRPr="00BA7DE3">
              <w:rPr>
                <w:rFonts w:eastAsia="Calibri" w:cs="Calibri"/>
                <w:b/>
                <w:bCs/>
                <w:smallCaps/>
              </w:rPr>
              <w:t>Highline</w:t>
            </w:r>
            <w:r w:rsidRPr="00BA7DE3">
              <w:rPr>
                <w:rFonts w:cs="Diwan Thuluth"/>
                <w:b/>
                <w:bCs/>
                <w:smallCaps/>
              </w:rPr>
              <w:t xml:space="preserve"> </w:t>
            </w:r>
            <w:r w:rsidRPr="00BA7DE3">
              <w:rPr>
                <w:rFonts w:eastAsia="Calibri" w:cs="Calibri"/>
                <w:b/>
                <w:bCs/>
                <w:smallCaps/>
              </w:rPr>
              <w:t>Research</w:t>
            </w:r>
            <w:r w:rsidRPr="00BA7DE3">
              <w:rPr>
                <w:rFonts w:cs="Diwan Thuluth"/>
                <w:b/>
                <w:bCs/>
                <w:smallCaps/>
              </w:rPr>
              <w:t xml:space="preserve"> </w:t>
            </w:r>
            <w:r w:rsidRPr="00BA7DE3">
              <w:rPr>
                <w:rFonts w:eastAsia="Calibri" w:cs="Calibri"/>
                <w:b/>
                <w:bCs/>
                <w:smallCaps/>
              </w:rPr>
              <w:t>Advisors</w:t>
            </w:r>
          </w:p>
        </w:tc>
      </w:tr>
      <w:tr w:rsidR="006B5D11" w:rsidRPr="00BA7DE3" w14:paraId="02593931" w14:textId="77777777" w:rsidTr="006B5D11">
        <w:trPr>
          <w:trHeight w:val="300"/>
          <w:jc w:val="center"/>
        </w:trPr>
        <w:tc>
          <w:tcPr>
            <w:tcW w:w="3180" w:type="dxa"/>
            <w:tcBorders>
              <w:top w:val="nil"/>
              <w:left w:val="nil"/>
              <w:bottom w:val="nil"/>
              <w:right w:val="nil"/>
            </w:tcBorders>
            <w:shd w:val="clear" w:color="auto" w:fill="auto"/>
            <w:noWrap/>
            <w:vAlign w:val="bottom"/>
            <w:hideMark/>
          </w:tcPr>
          <w:p w14:paraId="5C1DE7FA" w14:textId="77777777" w:rsidR="006B5D11" w:rsidRPr="00BA7DE3" w:rsidRDefault="006B5D11" w:rsidP="006B5D11">
            <w:pPr>
              <w:jc w:val="center"/>
              <w:rPr>
                <w:rFonts w:cs="Diwan Thuluth"/>
                <w:b/>
                <w:bCs/>
                <w:smallCaps/>
              </w:rPr>
            </w:pPr>
            <w:r w:rsidRPr="00BA7DE3">
              <w:rPr>
                <w:rFonts w:eastAsia="Calibri" w:cs="Calibri"/>
                <w:b/>
                <w:bCs/>
                <w:smallCaps/>
              </w:rPr>
              <w:lastRenderedPageBreak/>
              <w:t>Hydra</w:t>
            </w:r>
            <w:r w:rsidRPr="00BA7DE3">
              <w:rPr>
                <w:rFonts w:cs="Diwan Thuluth"/>
                <w:b/>
                <w:bCs/>
                <w:smallCaps/>
              </w:rPr>
              <w:t xml:space="preserve"> </w:t>
            </w:r>
            <w:r w:rsidRPr="00BA7DE3">
              <w:rPr>
                <w:rFonts w:eastAsia="Calibri" w:cs="Calibri"/>
                <w:b/>
                <w:bCs/>
                <w:smallCaps/>
              </w:rPr>
              <w:t>Capital</w:t>
            </w:r>
          </w:p>
        </w:tc>
      </w:tr>
      <w:tr w:rsidR="006B5D11" w:rsidRPr="00BA7DE3" w14:paraId="27F3832D" w14:textId="77777777" w:rsidTr="006B5D11">
        <w:trPr>
          <w:trHeight w:val="300"/>
          <w:jc w:val="center"/>
        </w:trPr>
        <w:tc>
          <w:tcPr>
            <w:tcW w:w="3180" w:type="dxa"/>
            <w:tcBorders>
              <w:top w:val="nil"/>
              <w:left w:val="nil"/>
              <w:bottom w:val="nil"/>
              <w:right w:val="nil"/>
            </w:tcBorders>
            <w:shd w:val="clear" w:color="auto" w:fill="auto"/>
            <w:noWrap/>
            <w:vAlign w:val="bottom"/>
            <w:hideMark/>
          </w:tcPr>
          <w:p w14:paraId="33F3B856" w14:textId="77777777" w:rsidR="006B5D11" w:rsidRPr="00BA7DE3" w:rsidRDefault="006B5D11" w:rsidP="006B5D11">
            <w:pPr>
              <w:jc w:val="center"/>
              <w:rPr>
                <w:rFonts w:cs="Diwan Thuluth"/>
                <w:b/>
                <w:bCs/>
                <w:smallCaps/>
              </w:rPr>
            </w:pPr>
            <w:proofErr w:type="spellStart"/>
            <w:r w:rsidRPr="00BA7DE3">
              <w:rPr>
                <w:rFonts w:eastAsia="Calibri" w:cs="Calibri"/>
                <w:b/>
                <w:bCs/>
                <w:smallCaps/>
              </w:rPr>
              <w:t>Interward</w:t>
            </w:r>
            <w:proofErr w:type="spellEnd"/>
            <w:r w:rsidRPr="00BA7DE3">
              <w:rPr>
                <w:rFonts w:cs="Diwan Thuluth"/>
                <w:b/>
                <w:bCs/>
                <w:smallCaps/>
              </w:rPr>
              <w:t xml:space="preserve"> </w:t>
            </w:r>
            <w:r w:rsidRPr="00BA7DE3">
              <w:rPr>
                <w:rFonts w:eastAsia="Calibri" w:cs="Calibri"/>
                <w:b/>
                <w:bCs/>
                <w:smallCaps/>
              </w:rPr>
              <w:t>Asset</w:t>
            </w:r>
            <w:r w:rsidRPr="00BA7DE3">
              <w:rPr>
                <w:rFonts w:cs="Diwan Thuluth"/>
                <w:b/>
                <w:bCs/>
                <w:smallCaps/>
              </w:rPr>
              <w:t xml:space="preserve"> </w:t>
            </w:r>
            <w:r w:rsidRPr="00BA7DE3">
              <w:rPr>
                <w:rFonts w:eastAsia="Calibri" w:cs="Calibri"/>
                <w:b/>
                <w:bCs/>
                <w:smallCaps/>
              </w:rPr>
              <w:t>Management</w:t>
            </w:r>
            <w:r w:rsidRPr="00BA7DE3">
              <w:rPr>
                <w:rFonts w:cs="Diwan Thuluth"/>
                <w:b/>
                <w:bCs/>
                <w:smallCaps/>
              </w:rPr>
              <w:t xml:space="preserve"> </w:t>
            </w:r>
            <w:r w:rsidRPr="00BA7DE3">
              <w:rPr>
                <w:rFonts w:eastAsia="Calibri" w:cs="Calibri"/>
                <w:b/>
                <w:bCs/>
                <w:smallCaps/>
              </w:rPr>
              <w:t>Ltd</w:t>
            </w:r>
            <w:r w:rsidRPr="00BA7DE3">
              <w:rPr>
                <w:rFonts w:cs="Diwan Thuluth"/>
                <w:b/>
                <w:bCs/>
                <w:smallCaps/>
              </w:rPr>
              <w:t>.</w:t>
            </w:r>
          </w:p>
        </w:tc>
      </w:tr>
      <w:tr w:rsidR="006B5D11" w:rsidRPr="00BA7DE3" w14:paraId="3C85B7CB" w14:textId="77777777" w:rsidTr="006B5D11">
        <w:trPr>
          <w:trHeight w:val="300"/>
          <w:jc w:val="center"/>
        </w:trPr>
        <w:tc>
          <w:tcPr>
            <w:tcW w:w="3180" w:type="dxa"/>
            <w:tcBorders>
              <w:top w:val="nil"/>
              <w:left w:val="nil"/>
              <w:bottom w:val="nil"/>
              <w:right w:val="nil"/>
            </w:tcBorders>
            <w:shd w:val="clear" w:color="auto" w:fill="auto"/>
            <w:noWrap/>
            <w:vAlign w:val="bottom"/>
            <w:hideMark/>
          </w:tcPr>
          <w:p w14:paraId="43FC2E36" w14:textId="2A3B26B7" w:rsidR="006B5D11" w:rsidRPr="00BA7DE3" w:rsidRDefault="005B4035" w:rsidP="006B5D11">
            <w:pPr>
              <w:jc w:val="center"/>
              <w:rPr>
                <w:rFonts w:cs="Diwan Thuluth"/>
                <w:b/>
                <w:bCs/>
                <w:smallCaps/>
              </w:rPr>
            </w:pPr>
            <w:proofErr w:type="spellStart"/>
            <w:r w:rsidRPr="00BA7DE3">
              <w:rPr>
                <w:rFonts w:eastAsia="Calibri" w:cs="Calibri"/>
                <w:b/>
                <w:bCs/>
                <w:smallCaps/>
              </w:rPr>
              <w:t>Invest</w:t>
            </w:r>
            <w:r w:rsidR="006B5D11" w:rsidRPr="00BA7DE3">
              <w:rPr>
                <w:rFonts w:eastAsia="Calibri" w:cs="Calibri"/>
                <w:b/>
                <w:bCs/>
                <w:smallCaps/>
              </w:rPr>
              <w:t>co</w:t>
            </w:r>
            <w:proofErr w:type="spellEnd"/>
            <w:r w:rsidR="006B5D11" w:rsidRPr="00BA7DE3">
              <w:rPr>
                <w:rFonts w:cs="Diwan Thuluth"/>
                <w:b/>
                <w:bCs/>
                <w:smallCaps/>
              </w:rPr>
              <w:t xml:space="preserve"> </w:t>
            </w:r>
            <w:r w:rsidR="006B5D11" w:rsidRPr="00BA7DE3">
              <w:rPr>
                <w:rFonts w:eastAsia="Calibri" w:cs="Calibri"/>
                <w:b/>
                <w:bCs/>
                <w:smallCaps/>
              </w:rPr>
              <w:t>Capital</w:t>
            </w:r>
          </w:p>
        </w:tc>
      </w:tr>
      <w:tr w:rsidR="006B5D11" w:rsidRPr="00BA7DE3" w14:paraId="3BB0648C" w14:textId="77777777" w:rsidTr="006B5D11">
        <w:trPr>
          <w:trHeight w:val="300"/>
          <w:jc w:val="center"/>
        </w:trPr>
        <w:tc>
          <w:tcPr>
            <w:tcW w:w="3180" w:type="dxa"/>
            <w:tcBorders>
              <w:top w:val="nil"/>
              <w:left w:val="nil"/>
              <w:bottom w:val="nil"/>
              <w:right w:val="nil"/>
            </w:tcBorders>
            <w:shd w:val="clear" w:color="auto" w:fill="auto"/>
            <w:noWrap/>
            <w:vAlign w:val="bottom"/>
            <w:hideMark/>
          </w:tcPr>
          <w:p w14:paraId="27F34BD1" w14:textId="77777777" w:rsidR="006B5D11" w:rsidRPr="00BA7DE3" w:rsidRDefault="006B5D11" w:rsidP="006B5D11">
            <w:pPr>
              <w:jc w:val="center"/>
              <w:rPr>
                <w:rFonts w:cs="Diwan Thuluth"/>
                <w:b/>
                <w:bCs/>
                <w:smallCaps/>
              </w:rPr>
            </w:pPr>
            <w:r w:rsidRPr="00BA7DE3">
              <w:rPr>
                <w:rFonts w:eastAsia="Calibri" w:cs="Calibri"/>
                <w:b/>
                <w:bCs/>
                <w:smallCaps/>
              </w:rPr>
              <w:t>Jacob</w:t>
            </w:r>
            <w:r w:rsidRPr="00BA7DE3">
              <w:rPr>
                <w:rFonts w:cs="Diwan Thuluth"/>
                <w:b/>
                <w:bCs/>
                <w:smallCaps/>
              </w:rPr>
              <w:t xml:space="preserve"> </w:t>
            </w:r>
            <w:r w:rsidRPr="00BA7DE3">
              <w:rPr>
                <w:rFonts w:eastAsia="Calibri" w:cs="Calibri"/>
                <w:b/>
                <w:bCs/>
                <w:smallCaps/>
              </w:rPr>
              <w:t>Securities</w:t>
            </w:r>
          </w:p>
        </w:tc>
      </w:tr>
      <w:tr w:rsidR="006B5D11" w:rsidRPr="00BA7DE3" w14:paraId="5D7DEEB0" w14:textId="77777777" w:rsidTr="006B5D11">
        <w:trPr>
          <w:trHeight w:val="300"/>
          <w:jc w:val="center"/>
        </w:trPr>
        <w:tc>
          <w:tcPr>
            <w:tcW w:w="3180" w:type="dxa"/>
            <w:tcBorders>
              <w:top w:val="nil"/>
              <w:left w:val="nil"/>
              <w:bottom w:val="nil"/>
              <w:right w:val="nil"/>
            </w:tcBorders>
            <w:shd w:val="clear" w:color="auto" w:fill="auto"/>
            <w:noWrap/>
            <w:vAlign w:val="bottom"/>
            <w:hideMark/>
          </w:tcPr>
          <w:p w14:paraId="0A14DD64" w14:textId="77777777" w:rsidR="006B5D11" w:rsidRPr="00BA7DE3" w:rsidRDefault="006B5D11" w:rsidP="006B5D11">
            <w:pPr>
              <w:jc w:val="center"/>
              <w:rPr>
                <w:rFonts w:cs="Diwan Thuluth"/>
                <w:b/>
                <w:bCs/>
                <w:smallCaps/>
              </w:rPr>
            </w:pPr>
            <w:r w:rsidRPr="00BA7DE3">
              <w:rPr>
                <w:rFonts w:eastAsia="Calibri" w:cs="Calibri"/>
                <w:b/>
                <w:bCs/>
                <w:smallCaps/>
              </w:rPr>
              <w:t>Lift</w:t>
            </w:r>
          </w:p>
        </w:tc>
      </w:tr>
      <w:tr w:rsidR="006B5D11" w:rsidRPr="00BA7DE3" w14:paraId="3EFD2560" w14:textId="77777777" w:rsidTr="006B5D11">
        <w:trPr>
          <w:trHeight w:val="300"/>
          <w:jc w:val="center"/>
        </w:trPr>
        <w:tc>
          <w:tcPr>
            <w:tcW w:w="3180" w:type="dxa"/>
            <w:tcBorders>
              <w:top w:val="nil"/>
              <w:left w:val="nil"/>
              <w:bottom w:val="nil"/>
              <w:right w:val="nil"/>
            </w:tcBorders>
            <w:shd w:val="clear" w:color="auto" w:fill="auto"/>
            <w:noWrap/>
            <w:vAlign w:val="bottom"/>
            <w:hideMark/>
          </w:tcPr>
          <w:p w14:paraId="433AB9F8" w14:textId="77777777" w:rsidR="006B5D11" w:rsidRPr="00BA7DE3" w:rsidRDefault="006B5D11" w:rsidP="006B5D11">
            <w:pPr>
              <w:jc w:val="center"/>
              <w:rPr>
                <w:rFonts w:cs="Diwan Thuluth"/>
                <w:b/>
                <w:bCs/>
                <w:smallCaps/>
              </w:rPr>
            </w:pPr>
            <w:proofErr w:type="spellStart"/>
            <w:r w:rsidRPr="00BA7DE3">
              <w:rPr>
                <w:rFonts w:eastAsia="Calibri" w:cs="Calibri"/>
                <w:b/>
                <w:bCs/>
                <w:smallCaps/>
              </w:rPr>
              <w:t>linvestment</w:t>
            </w:r>
            <w:proofErr w:type="spellEnd"/>
          </w:p>
        </w:tc>
      </w:tr>
      <w:tr w:rsidR="006B5D11" w:rsidRPr="00BA7DE3" w14:paraId="7535BE0F" w14:textId="77777777" w:rsidTr="006B5D11">
        <w:trPr>
          <w:trHeight w:val="300"/>
          <w:jc w:val="center"/>
        </w:trPr>
        <w:tc>
          <w:tcPr>
            <w:tcW w:w="3180" w:type="dxa"/>
            <w:tcBorders>
              <w:top w:val="nil"/>
              <w:left w:val="nil"/>
              <w:bottom w:val="nil"/>
              <w:right w:val="nil"/>
            </w:tcBorders>
            <w:shd w:val="clear" w:color="auto" w:fill="auto"/>
            <w:noWrap/>
            <w:vAlign w:val="bottom"/>
            <w:hideMark/>
          </w:tcPr>
          <w:p w14:paraId="108FBC41" w14:textId="77777777" w:rsidR="006B5D11" w:rsidRPr="00BA7DE3" w:rsidRDefault="006B5D11" w:rsidP="006B5D11">
            <w:pPr>
              <w:jc w:val="center"/>
              <w:rPr>
                <w:rFonts w:cs="Diwan Thuluth"/>
                <w:b/>
                <w:bCs/>
                <w:smallCaps/>
              </w:rPr>
            </w:pPr>
            <w:proofErr w:type="spellStart"/>
            <w:r w:rsidRPr="00BA7DE3">
              <w:rPr>
                <w:rFonts w:eastAsia="Calibri" w:cs="Calibri"/>
                <w:b/>
                <w:bCs/>
                <w:smallCaps/>
              </w:rPr>
              <w:t>MacNicol</w:t>
            </w:r>
            <w:proofErr w:type="spellEnd"/>
            <w:r w:rsidRPr="00BA7DE3">
              <w:rPr>
                <w:rFonts w:cs="Diwan Thuluth"/>
                <w:b/>
                <w:bCs/>
                <w:smallCaps/>
              </w:rPr>
              <w:t xml:space="preserve"> &amp; </w:t>
            </w:r>
            <w:r w:rsidRPr="00BA7DE3">
              <w:rPr>
                <w:rFonts w:eastAsia="Calibri" w:cs="Calibri"/>
                <w:b/>
                <w:bCs/>
                <w:smallCaps/>
              </w:rPr>
              <w:t>Associates</w:t>
            </w:r>
          </w:p>
        </w:tc>
      </w:tr>
      <w:tr w:rsidR="006B5D11" w:rsidRPr="00BA7DE3" w14:paraId="2A5C5F96" w14:textId="77777777" w:rsidTr="006B5D11">
        <w:trPr>
          <w:trHeight w:val="300"/>
          <w:jc w:val="center"/>
        </w:trPr>
        <w:tc>
          <w:tcPr>
            <w:tcW w:w="3180" w:type="dxa"/>
            <w:tcBorders>
              <w:top w:val="nil"/>
              <w:left w:val="nil"/>
              <w:bottom w:val="nil"/>
              <w:right w:val="nil"/>
            </w:tcBorders>
            <w:shd w:val="clear" w:color="auto" w:fill="auto"/>
            <w:noWrap/>
            <w:vAlign w:val="bottom"/>
            <w:hideMark/>
          </w:tcPr>
          <w:p w14:paraId="29C94B59" w14:textId="77777777" w:rsidR="006B5D11" w:rsidRPr="00BA7DE3" w:rsidRDefault="006B5D11" w:rsidP="006B5D11">
            <w:pPr>
              <w:jc w:val="center"/>
              <w:rPr>
                <w:rFonts w:cs="Diwan Thuluth"/>
                <w:b/>
                <w:bCs/>
                <w:smallCaps/>
              </w:rPr>
            </w:pPr>
            <w:r w:rsidRPr="00BA7DE3">
              <w:rPr>
                <w:rFonts w:eastAsia="Calibri" w:cs="Calibri"/>
                <w:b/>
                <w:bCs/>
                <w:smallCaps/>
              </w:rPr>
              <w:t>McGovern</w:t>
            </w:r>
            <w:r w:rsidRPr="00BA7DE3">
              <w:rPr>
                <w:rFonts w:cs="Diwan Thuluth"/>
                <w:b/>
                <w:bCs/>
                <w:smallCaps/>
              </w:rPr>
              <w:t xml:space="preserve"> </w:t>
            </w:r>
            <w:r w:rsidRPr="00BA7DE3">
              <w:rPr>
                <w:rFonts w:eastAsia="Calibri" w:cs="Calibri"/>
                <w:b/>
                <w:bCs/>
                <w:smallCaps/>
              </w:rPr>
              <w:t>Capital</w:t>
            </w:r>
          </w:p>
        </w:tc>
      </w:tr>
      <w:tr w:rsidR="006B5D11" w:rsidRPr="00BA7DE3" w14:paraId="0B19492B" w14:textId="77777777" w:rsidTr="006B5D11">
        <w:trPr>
          <w:trHeight w:val="300"/>
          <w:jc w:val="center"/>
        </w:trPr>
        <w:tc>
          <w:tcPr>
            <w:tcW w:w="3180" w:type="dxa"/>
            <w:tcBorders>
              <w:top w:val="nil"/>
              <w:left w:val="nil"/>
              <w:bottom w:val="nil"/>
              <w:right w:val="nil"/>
            </w:tcBorders>
            <w:shd w:val="clear" w:color="auto" w:fill="auto"/>
            <w:noWrap/>
            <w:vAlign w:val="bottom"/>
            <w:hideMark/>
          </w:tcPr>
          <w:p w14:paraId="34CBD78F" w14:textId="77777777" w:rsidR="006B5D11" w:rsidRPr="00BA7DE3" w:rsidRDefault="006B5D11" w:rsidP="006B5D11">
            <w:pPr>
              <w:jc w:val="center"/>
              <w:rPr>
                <w:rFonts w:cs="Diwan Thuluth"/>
                <w:b/>
                <w:bCs/>
                <w:smallCaps/>
              </w:rPr>
            </w:pPr>
            <w:r w:rsidRPr="00BA7DE3">
              <w:rPr>
                <w:rFonts w:eastAsia="Calibri" w:cs="Calibri"/>
                <w:b/>
                <w:bCs/>
                <w:smallCaps/>
              </w:rPr>
              <w:t>Medicinal</w:t>
            </w:r>
            <w:r w:rsidRPr="00BA7DE3">
              <w:rPr>
                <w:rFonts w:cs="Diwan Thuluth"/>
                <w:b/>
                <w:bCs/>
                <w:smallCaps/>
              </w:rPr>
              <w:t xml:space="preserve"> </w:t>
            </w:r>
            <w:r w:rsidRPr="00BA7DE3">
              <w:rPr>
                <w:rFonts w:eastAsia="Calibri" w:cs="Calibri"/>
                <w:b/>
                <w:bCs/>
                <w:smallCaps/>
              </w:rPr>
              <w:t>Financing</w:t>
            </w:r>
            <w:r w:rsidRPr="00BA7DE3">
              <w:rPr>
                <w:rFonts w:cs="Diwan Thuluth"/>
                <w:b/>
                <w:bCs/>
                <w:smallCaps/>
              </w:rPr>
              <w:t xml:space="preserve"> / </w:t>
            </w:r>
            <w:proofErr w:type="spellStart"/>
            <w:r w:rsidRPr="00BA7DE3">
              <w:rPr>
                <w:rFonts w:eastAsia="Calibri" w:cs="Calibri"/>
                <w:b/>
                <w:bCs/>
                <w:smallCaps/>
              </w:rPr>
              <w:t>Venexo</w:t>
            </w:r>
            <w:proofErr w:type="spellEnd"/>
          </w:p>
        </w:tc>
      </w:tr>
      <w:tr w:rsidR="006B5D11" w:rsidRPr="00BA7DE3" w14:paraId="1F56C8DF" w14:textId="77777777" w:rsidTr="006B5D11">
        <w:trPr>
          <w:trHeight w:val="300"/>
          <w:jc w:val="center"/>
        </w:trPr>
        <w:tc>
          <w:tcPr>
            <w:tcW w:w="3180" w:type="dxa"/>
            <w:tcBorders>
              <w:top w:val="nil"/>
              <w:left w:val="nil"/>
              <w:bottom w:val="nil"/>
              <w:right w:val="nil"/>
            </w:tcBorders>
            <w:shd w:val="clear" w:color="auto" w:fill="auto"/>
            <w:noWrap/>
            <w:vAlign w:val="bottom"/>
            <w:hideMark/>
          </w:tcPr>
          <w:p w14:paraId="64189D48" w14:textId="77777777" w:rsidR="006B5D11" w:rsidRPr="00BA7DE3" w:rsidRDefault="006B5D11" w:rsidP="006B5D11">
            <w:pPr>
              <w:jc w:val="center"/>
              <w:rPr>
                <w:rFonts w:cs="Diwan Thuluth"/>
                <w:b/>
                <w:bCs/>
                <w:smallCaps/>
              </w:rPr>
            </w:pPr>
            <w:r w:rsidRPr="00BA7DE3">
              <w:rPr>
                <w:rFonts w:cs="Diwan Thuluth"/>
                <w:b/>
                <w:bCs/>
                <w:smallCaps/>
              </w:rPr>
              <w:t>​</w:t>
            </w:r>
            <w:r w:rsidRPr="00BA7DE3">
              <w:rPr>
                <w:rFonts w:eastAsia="Calibri" w:cs="Calibri"/>
                <w:b/>
                <w:bCs/>
                <w:smallCaps/>
              </w:rPr>
              <w:t>Middleton</w:t>
            </w:r>
            <w:r w:rsidRPr="00BA7DE3">
              <w:rPr>
                <w:rFonts w:cs="Diwan Thuluth"/>
                <w:b/>
                <w:bCs/>
                <w:smallCaps/>
              </w:rPr>
              <w:t xml:space="preserve"> </w:t>
            </w:r>
            <w:r w:rsidRPr="00BA7DE3">
              <w:rPr>
                <w:rFonts w:eastAsia="Calibri" w:cs="Calibri"/>
                <w:b/>
                <w:bCs/>
                <w:smallCaps/>
              </w:rPr>
              <w:t>Family</w:t>
            </w:r>
            <w:r w:rsidRPr="00BA7DE3">
              <w:rPr>
                <w:rFonts w:cs="Diwan Thuluth"/>
                <w:b/>
                <w:bCs/>
                <w:smallCaps/>
              </w:rPr>
              <w:t xml:space="preserve"> </w:t>
            </w:r>
            <w:r w:rsidRPr="00BA7DE3">
              <w:rPr>
                <w:rFonts w:eastAsia="Calibri" w:cs="Calibri"/>
                <w:b/>
                <w:bCs/>
                <w:smallCaps/>
              </w:rPr>
              <w:t>Office</w:t>
            </w:r>
            <w:r w:rsidRPr="00BA7DE3">
              <w:rPr>
                <w:rFonts w:cs="Diwan Thuluth"/>
                <w:b/>
                <w:bCs/>
                <w:smallCaps/>
              </w:rPr>
              <w:t>​</w:t>
            </w:r>
          </w:p>
        </w:tc>
      </w:tr>
      <w:tr w:rsidR="006B5D11" w:rsidRPr="00BA7DE3" w14:paraId="3A2D836B" w14:textId="77777777" w:rsidTr="006B5D11">
        <w:trPr>
          <w:trHeight w:val="300"/>
          <w:jc w:val="center"/>
        </w:trPr>
        <w:tc>
          <w:tcPr>
            <w:tcW w:w="3180" w:type="dxa"/>
            <w:tcBorders>
              <w:top w:val="nil"/>
              <w:left w:val="nil"/>
              <w:bottom w:val="nil"/>
              <w:right w:val="nil"/>
            </w:tcBorders>
            <w:shd w:val="clear" w:color="auto" w:fill="auto"/>
            <w:noWrap/>
            <w:vAlign w:val="bottom"/>
            <w:hideMark/>
          </w:tcPr>
          <w:p w14:paraId="5F64D433" w14:textId="77777777" w:rsidR="006B5D11" w:rsidRPr="00BA7DE3" w:rsidRDefault="006B5D11" w:rsidP="006B5D11">
            <w:pPr>
              <w:jc w:val="center"/>
              <w:rPr>
                <w:rFonts w:cs="Diwan Thuluth"/>
                <w:b/>
                <w:bCs/>
                <w:smallCaps/>
              </w:rPr>
            </w:pPr>
            <w:proofErr w:type="spellStart"/>
            <w:r w:rsidRPr="00BA7DE3">
              <w:rPr>
                <w:rFonts w:eastAsia="Calibri" w:cs="Calibri"/>
                <w:b/>
                <w:bCs/>
                <w:smallCaps/>
              </w:rPr>
              <w:t>Muskoka</w:t>
            </w:r>
            <w:proofErr w:type="spellEnd"/>
            <w:r w:rsidRPr="00BA7DE3">
              <w:rPr>
                <w:rFonts w:cs="Diwan Thuluth"/>
                <w:b/>
                <w:bCs/>
                <w:smallCaps/>
              </w:rPr>
              <w:t xml:space="preserve"> </w:t>
            </w:r>
            <w:r w:rsidRPr="00BA7DE3">
              <w:rPr>
                <w:rFonts w:eastAsia="Calibri" w:cs="Calibri"/>
                <w:b/>
                <w:bCs/>
                <w:smallCaps/>
              </w:rPr>
              <w:t>Medical</w:t>
            </w:r>
            <w:r w:rsidRPr="00BA7DE3">
              <w:rPr>
                <w:rFonts w:cs="Diwan Thuluth"/>
                <w:b/>
                <w:bCs/>
                <w:smallCaps/>
              </w:rPr>
              <w:t xml:space="preserve">/ </w:t>
            </w:r>
            <w:proofErr w:type="spellStart"/>
            <w:r w:rsidRPr="00BA7DE3">
              <w:rPr>
                <w:rFonts w:eastAsia="Calibri" w:cs="Calibri"/>
                <w:b/>
                <w:bCs/>
                <w:smallCaps/>
              </w:rPr>
              <w:t>GenCanna</w:t>
            </w:r>
            <w:proofErr w:type="spellEnd"/>
            <w:r w:rsidRPr="00BA7DE3">
              <w:rPr>
                <w:rFonts w:cs="Diwan Thuluth"/>
                <w:b/>
                <w:bCs/>
                <w:smallCaps/>
              </w:rPr>
              <w:t xml:space="preserve"> </w:t>
            </w:r>
            <w:r w:rsidRPr="00BA7DE3">
              <w:rPr>
                <w:rFonts w:eastAsia="Calibri" w:cs="Calibri"/>
                <w:b/>
                <w:bCs/>
                <w:smallCaps/>
              </w:rPr>
              <w:t>Global,</w:t>
            </w:r>
            <w:r w:rsidRPr="00BA7DE3">
              <w:rPr>
                <w:rFonts w:cs="Diwan Thuluth"/>
                <w:b/>
                <w:bCs/>
                <w:smallCaps/>
              </w:rPr>
              <w:t xml:space="preserve"> </w:t>
            </w:r>
            <w:proofErr w:type="spellStart"/>
            <w:r w:rsidRPr="00BA7DE3">
              <w:rPr>
                <w:rFonts w:eastAsia="Calibri" w:cs="Calibri"/>
                <w:b/>
                <w:bCs/>
                <w:smallCaps/>
              </w:rPr>
              <w:t>Inc</w:t>
            </w:r>
            <w:proofErr w:type="spellEnd"/>
          </w:p>
        </w:tc>
      </w:tr>
      <w:tr w:rsidR="006B5D11" w:rsidRPr="00BA7DE3" w14:paraId="3ECB1926" w14:textId="77777777" w:rsidTr="006B5D11">
        <w:trPr>
          <w:trHeight w:val="320"/>
          <w:jc w:val="center"/>
        </w:trPr>
        <w:tc>
          <w:tcPr>
            <w:tcW w:w="3180" w:type="dxa"/>
            <w:tcBorders>
              <w:top w:val="nil"/>
              <w:left w:val="nil"/>
              <w:bottom w:val="nil"/>
              <w:right w:val="nil"/>
            </w:tcBorders>
            <w:shd w:val="clear" w:color="auto" w:fill="auto"/>
            <w:noWrap/>
            <w:vAlign w:val="bottom"/>
            <w:hideMark/>
          </w:tcPr>
          <w:p w14:paraId="7F176002" w14:textId="77777777" w:rsidR="006B5D11" w:rsidRPr="00BA7DE3" w:rsidRDefault="006B5D11" w:rsidP="006B5D11">
            <w:pPr>
              <w:jc w:val="center"/>
              <w:rPr>
                <w:rFonts w:cs="Diwan Thuluth"/>
                <w:b/>
                <w:bCs/>
                <w:smallCaps/>
              </w:rPr>
            </w:pPr>
            <w:r w:rsidRPr="00BA7DE3">
              <w:rPr>
                <w:rFonts w:eastAsia="Calibri" w:cs="Calibri"/>
                <w:b/>
                <w:bCs/>
                <w:smallCaps/>
              </w:rPr>
              <w:t>MVC</w:t>
            </w:r>
            <w:r w:rsidRPr="00BA7DE3">
              <w:rPr>
                <w:rFonts w:cs="Diwan Thuluth"/>
                <w:b/>
                <w:bCs/>
                <w:smallCaps/>
              </w:rPr>
              <w:t xml:space="preserve"> </w:t>
            </w:r>
            <w:r w:rsidRPr="00BA7DE3">
              <w:rPr>
                <w:rFonts w:eastAsia="Calibri" w:cs="Calibri"/>
                <w:b/>
                <w:bCs/>
                <w:smallCaps/>
              </w:rPr>
              <w:t>Tech</w:t>
            </w:r>
          </w:p>
        </w:tc>
      </w:tr>
      <w:tr w:rsidR="006B5D11" w:rsidRPr="00BA7DE3" w14:paraId="167E367B" w14:textId="77777777" w:rsidTr="006B5D11">
        <w:trPr>
          <w:trHeight w:val="300"/>
          <w:jc w:val="center"/>
        </w:trPr>
        <w:tc>
          <w:tcPr>
            <w:tcW w:w="3180" w:type="dxa"/>
            <w:tcBorders>
              <w:top w:val="nil"/>
              <w:left w:val="nil"/>
              <w:bottom w:val="nil"/>
              <w:right w:val="nil"/>
            </w:tcBorders>
            <w:shd w:val="clear" w:color="auto" w:fill="auto"/>
            <w:noWrap/>
            <w:vAlign w:val="bottom"/>
            <w:hideMark/>
          </w:tcPr>
          <w:p w14:paraId="10909A5A" w14:textId="77777777" w:rsidR="006B5D11" w:rsidRPr="00BA7DE3" w:rsidRDefault="006B5D11" w:rsidP="006B5D11">
            <w:pPr>
              <w:jc w:val="center"/>
              <w:rPr>
                <w:rFonts w:cs="Diwan Thuluth"/>
                <w:b/>
                <w:bCs/>
                <w:smallCaps/>
              </w:rPr>
            </w:pPr>
            <w:r w:rsidRPr="00BA7DE3">
              <w:rPr>
                <w:rFonts w:eastAsia="Calibri" w:cs="Calibri"/>
                <w:b/>
                <w:bCs/>
                <w:smallCaps/>
              </w:rPr>
              <w:t>MVC</w:t>
            </w:r>
            <w:r w:rsidRPr="00BA7DE3">
              <w:rPr>
                <w:rFonts w:cs="Diwan Thuluth"/>
                <w:b/>
                <w:bCs/>
                <w:smallCaps/>
              </w:rPr>
              <w:t xml:space="preserve"> </w:t>
            </w:r>
            <w:r w:rsidRPr="00BA7DE3">
              <w:rPr>
                <w:rFonts w:eastAsia="Calibri" w:cs="Calibri"/>
                <w:b/>
                <w:bCs/>
                <w:smallCaps/>
              </w:rPr>
              <w:t>Technologies</w:t>
            </w:r>
          </w:p>
        </w:tc>
      </w:tr>
      <w:tr w:rsidR="006B5D11" w:rsidRPr="00BA7DE3" w14:paraId="3CD1FC9F" w14:textId="77777777" w:rsidTr="006B5D11">
        <w:trPr>
          <w:trHeight w:val="300"/>
          <w:jc w:val="center"/>
        </w:trPr>
        <w:tc>
          <w:tcPr>
            <w:tcW w:w="3180" w:type="dxa"/>
            <w:tcBorders>
              <w:top w:val="nil"/>
              <w:left w:val="nil"/>
              <w:bottom w:val="nil"/>
              <w:right w:val="nil"/>
            </w:tcBorders>
            <w:shd w:val="clear" w:color="auto" w:fill="auto"/>
            <w:noWrap/>
            <w:vAlign w:val="bottom"/>
            <w:hideMark/>
          </w:tcPr>
          <w:p w14:paraId="09632D6A" w14:textId="77777777" w:rsidR="006B5D11" w:rsidRPr="00BA7DE3" w:rsidRDefault="006B5D11" w:rsidP="006B5D11">
            <w:pPr>
              <w:jc w:val="center"/>
              <w:rPr>
                <w:rFonts w:cs="Diwan Thuluth"/>
                <w:b/>
                <w:bCs/>
                <w:smallCaps/>
              </w:rPr>
            </w:pPr>
            <w:proofErr w:type="spellStart"/>
            <w:r w:rsidRPr="00BA7DE3">
              <w:rPr>
                <w:rFonts w:eastAsia="Calibri" w:cs="Calibri"/>
                <w:b/>
                <w:bCs/>
                <w:smallCaps/>
              </w:rPr>
              <w:t>Nesta</w:t>
            </w:r>
            <w:proofErr w:type="spellEnd"/>
            <w:r w:rsidRPr="00BA7DE3">
              <w:rPr>
                <w:rFonts w:cs="Diwan Thuluth"/>
                <w:b/>
                <w:bCs/>
                <w:smallCaps/>
              </w:rPr>
              <w:t xml:space="preserve"> </w:t>
            </w:r>
            <w:r w:rsidRPr="00BA7DE3">
              <w:rPr>
                <w:rFonts w:eastAsia="Calibri" w:cs="Calibri"/>
                <w:b/>
                <w:bCs/>
                <w:smallCaps/>
              </w:rPr>
              <w:t>Holdings</w:t>
            </w:r>
          </w:p>
        </w:tc>
      </w:tr>
      <w:tr w:rsidR="006B5D11" w:rsidRPr="00BA7DE3" w14:paraId="342C84D6" w14:textId="77777777" w:rsidTr="006B5D11">
        <w:trPr>
          <w:trHeight w:val="300"/>
          <w:jc w:val="center"/>
        </w:trPr>
        <w:tc>
          <w:tcPr>
            <w:tcW w:w="3180" w:type="dxa"/>
            <w:tcBorders>
              <w:top w:val="nil"/>
              <w:left w:val="nil"/>
              <w:bottom w:val="nil"/>
              <w:right w:val="nil"/>
            </w:tcBorders>
            <w:shd w:val="clear" w:color="auto" w:fill="auto"/>
            <w:noWrap/>
            <w:vAlign w:val="bottom"/>
            <w:hideMark/>
          </w:tcPr>
          <w:p w14:paraId="5ED533AE" w14:textId="77777777" w:rsidR="006B5D11" w:rsidRPr="00BA7DE3" w:rsidRDefault="006B5D11" w:rsidP="006B5D11">
            <w:pPr>
              <w:jc w:val="center"/>
              <w:rPr>
                <w:rFonts w:cs="Diwan Thuluth"/>
                <w:b/>
                <w:bCs/>
                <w:smallCaps/>
              </w:rPr>
            </w:pPr>
            <w:r w:rsidRPr="00BA7DE3">
              <w:rPr>
                <w:rFonts w:eastAsia="Calibri" w:cs="Calibri"/>
                <w:b/>
                <w:bCs/>
                <w:smallCaps/>
              </w:rPr>
              <w:t>Paige</w:t>
            </w:r>
            <w:r w:rsidRPr="00BA7DE3">
              <w:rPr>
                <w:rFonts w:cs="Diwan Thuluth"/>
                <w:b/>
                <w:bCs/>
                <w:smallCaps/>
              </w:rPr>
              <w:t xml:space="preserve"> </w:t>
            </w:r>
            <w:r w:rsidRPr="00BA7DE3">
              <w:rPr>
                <w:rFonts w:eastAsia="Calibri" w:cs="Calibri"/>
                <w:b/>
                <w:bCs/>
                <w:smallCaps/>
              </w:rPr>
              <w:t>Capital</w:t>
            </w:r>
          </w:p>
        </w:tc>
      </w:tr>
      <w:tr w:rsidR="006B5D11" w:rsidRPr="00BA7DE3" w14:paraId="72B8EB96" w14:textId="77777777" w:rsidTr="006B5D11">
        <w:trPr>
          <w:trHeight w:val="300"/>
          <w:jc w:val="center"/>
        </w:trPr>
        <w:tc>
          <w:tcPr>
            <w:tcW w:w="3180" w:type="dxa"/>
            <w:tcBorders>
              <w:top w:val="nil"/>
              <w:left w:val="nil"/>
              <w:bottom w:val="nil"/>
              <w:right w:val="nil"/>
            </w:tcBorders>
            <w:shd w:val="clear" w:color="auto" w:fill="auto"/>
            <w:noWrap/>
            <w:vAlign w:val="bottom"/>
            <w:hideMark/>
          </w:tcPr>
          <w:p w14:paraId="2AF0CB6D" w14:textId="77777777" w:rsidR="006B5D11" w:rsidRPr="00BA7DE3" w:rsidRDefault="006B5D11" w:rsidP="006B5D11">
            <w:pPr>
              <w:jc w:val="center"/>
              <w:rPr>
                <w:rFonts w:cs="Diwan Thuluth"/>
                <w:b/>
                <w:bCs/>
                <w:smallCaps/>
              </w:rPr>
            </w:pPr>
            <w:r w:rsidRPr="00BA7DE3">
              <w:rPr>
                <w:rFonts w:eastAsia="Calibri" w:cs="Calibri"/>
                <w:b/>
                <w:bCs/>
                <w:smallCaps/>
              </w:rPr>
              <w:t>Paragon</w:t>
            </w:r>
            <w:r w:rsidRPr="00BA7DE3">
              <w:rPr>
                <w:rFonts w:cs="Diwan Thuluth"/>
                <w:b/>
                <w:bCs/>
                <w:smallCaps/>
              </w:rPr>
              <w:t xml:space="preserve"> </w:t>
            </w:r>
            <w:r w:rsidRPr="00BA7DE3">
              <w:rPr>
                <w:rFonts w:eastAsia="Calibri" w:cs="Calibri"/>
                <w:b/>
                <w:bCs/>
                <w:smallCaps/>
              </w:rPr>
              <w:t>Capital</w:t>
            </w:r>
            <w:r w:rsidRPr="00BA7DE3">
              <w:rPr>
                <w:rFonts w:cs="Diwan Thuluth"/>
                <w:b/>
                <w:bCs/>
                <w:smallCaps/>
              </w:rPr>
              <w:t xml:space="preserve"> </w:t>
            </w:r>
            <w:r w:rsidRPr="00BA7DE3">
              <w:rPr>
                <w:rFonts w:eastAsia="Calibri" w:cs="Calibri"/>
                <w:b/>
                <w:bCs/>
                <w:smallCaps/>
              </w:rPr>
              <w:t>Corp</w:t>
            </w:r>
          </w:p>
        </w:tc>
      </w:tr>
      <w:tr w:rsidR="006B5D11" w:rsidRPr="00BA7DE3" w14:paraId="74AD1CB1" w14:textId="77777777" w:rsidTr="006B5D11">
        <w:trPr>
          <w:trHeight w:val="320"/>
          <w:jc w:val="center"/>
        </w:trPr>
        <w:tc>
          <w:tcPr>
            <w:tcW w:w="3180" w:type="dxa"/>
            <w:tcBorders>
              <w:top w:val="nil"/>
              <w:left w:val="nil"/>
              <w:bottom w:val="nil"/>
              <w:right w:val="nil"/>
            </w:tcBorders>
            <w:shd w:val="clear" w:color="auto" w:fill="auto"/>
            <w:noWrap/>
            <w:vAlign w:val="bottom"/>
            <w:hideMark/>
          </w:tcPr>
          <w:p w14:paraId="585CA184" w14:textId="77777777" w:rsidR="006B5D11" w:rsidRPr="00BA7DE3" w:rsidRDefault="006B5D11" w:rsidP="006B5D11">
            <w:pPr>
              <w:jc w:val="center"/>
              <w:rPr>
                <w:rFonts w:cs="Diwan Thuluth"/>
                <w:b/>
                <w:bCs/>
                <w:smallCaps/>
              </w:rPr>
            </w:pPr>
            <w:r w:rsidRPr="00BA7DE3">
              <w:rPr>
                <w:rFonts w:eastAsia="Calibri" w:cs="Calibri"/>
                <w:b/>
                <w:bCs/>
                <w:smallCaps/>
              </w:rPr>
              <w:t>Province</w:t>
            </w:r>
          </w:p>
        </w:tc>
      </w:tr>
      <w:tr w:rsidR="006B5D11" w:rsidRPr="00BA7DE3" w14:paraId="223F0479" w14:textId="77777777" w:rsidTr="006B5D11">
        <w:trPr>
          <w:trHeight w:val="300"/>
          <w:jc w:val="center"/>
        </w:trPr>
        <w:tc>
          <w:tcPr>
            <w:tcW w:w="3180" w:type="dxa"/>
            <w:tcBorders>
              <w:top w:val="nil"/>
              <w:left w:val="nil"/>
              <w:bottom w:val="nil"/>
              <w:right w:val="nil"/>
            </w:tcBorders>
            <w:shd w:val="clear" w:color="auto" w:fill="auto"/>
            <w:noWrap/>
            <w:vAlign w:val="bottom"/>
            <w:hideMark/>
          </w:tcPr>
          <w:p w14:paraId="3032A70A" w14:textId="77777777" w:rsidR="006B5D11" w:rsidRPr="00BA7DE3" w:rsidRDefault="006B5D11" w:rsidP="006B5D11">
            <w:pPr>
              <w:jc w:val="center"/>
              <w:rPr>
                <w:rFonts w:cs="Diwan Thuluth"/>
                <w:b/>
                <w:bCs/>
                <w:smallCaps/>
              </w:rPr>
            </w:pPr>
            <w:proofErr w:type="spellStart"/>
            <w:r w:rsidRPr="00BA7DE3">
              <w:rPr>
                <w:rFonts w:eastAsia="Calibri" w:cs="Calibri"/>
                <w:b/>
                <w:bCs/>
                <w:smallCaps/>
              </w:rPr>
              <w:t>Revol</w:t>
            </w:r>
            <w:proofErr w:type="spellEnd"/>
            <w:r w:rsidRPr="00BA7DE3">
              <w:rPr>
                <w:rFonts w:cs="Diwan Thuluth"/>
                <w:b/>
                <w:bCs/>
                <w:smallCaps/>
              </w:rPr>
              <w:t xml:space="preserve"> </w:t>
            </w:r>
            <w:r w:rsidRPr="00BA7DE3">
              <w:rPr>
                <w:rFonts w:eastAsia="Calibri" w:cs="Calibri"/>
                <w:b/>
                <w:bCs/>
                <w:smallCaps/>
              </w:rPr>
              <w:t>Holdings</w:t>
            </w:r>
          </w:p>
        </w:tc>
      </w:tr>
      <w:tr w:rsidR="006B5D11" w:rsidRPr="00BA7DE3" w14:paraId="72E364E0" w14:textId="77777777" w:rsidTr="006B5D11">
        <w:trPr>
          <w:trHeight w:val="300"/>
          <w:jc w:val="center"/>
        </w:trPr>
        <w:tc>
          <w:tcPr>
            <w:tcW w:w="3180" w:type="dxa"/>
            <w:tcBorders>
              <w:top w:val="nil"/>
              <w:left w:val="nil"/>
              <w:bottom w:val="nil"/>
              <w:right w:val="nil"/>
            </w:tcBorders>
            <w:shd w:val="clear" w:color="auto" w:fill="auto"/>
            <w:noWrap/>
            <w:vAlign w:val="bottom"/>
            <w:hideMark/>
          </w:tcPr>
          <w:p w14:paraId="669B67A0" w14:textId="77777777" w:rsidR="006B5D11" w:rsidRPr="00BA7DE3" w:rsidRDefault="006B5D11" w:rsidP="006B5D11">
            <w:pPr>
              <w:jc w:val="center"/>
              <w:rPr>
                <w:rFonts w:cs="Diwan Thuluth"/>
                <w:b/>
                <w:bCs/>
                <w:smallCaps/>
              </w:rPr>
            </w:pPr>
            <w:r w:rsidRPr="00BA7DE3">
              <w:rPr>
                <w:rFonts w:eastAsia="Calibri" w:cs="Calibri"/>
                <w:b/>
                <w:bCs/>
                <w:smallCaps/>
              </w:rPr>
              <w:t>Richardson</w:t>
            </w:r>
            <w:r w:rsidRPr="00BA7DE3">
              <w:rPr>
                <w:rFonts w:cs="Diwan Thuluth"/>
                <w:b/>
                <w:bCs/>
                <w:smallCaps/>
              </w:rPr>
              <w:t xml:space="preserve"> </w:t>
            </w:r>
            <w:r w:rsidRPr="00BA7DE3">
              <w:rPr>
                <w:rFonts w:eastAsia="Calibri" w:cs="Calibri"/>
                <w:b/>
                <w:bCs/>
                <w:smallCaps/>
              </w:rPr>
              <w:t>GMP</w:t>
            </w:r>
            <w:r w:rsidRPr="00BA7DE3">
              <w:rPr>
                <w:rFonts w:cs="Diwan Thuluth"/>
                <w:b/>
                <w:bCs/>
                <w:smallCaps/>
              </w:rPr>
              <w:t xml:space="preserve"> </w:t>
            </w:r>
            <w:r w:rsidRPr="00BA7DE3">
              <w:rPr>
                <w:rFonts w:eastAsia="Calibri" w:cs="Calibri"/>
                <w:b/>
                <w:bCs/>
                <w:smallCaps/>
              </w:rPr>
              <w:t>Limited</w:t>
            </w:r>
          </w:p>
        </w:tc>
      </w:tr>
      <w:tr w:rsidR="006B5D11" w:rsidRPr="00BA7DE3" w14:paraId="1433A47C" w14:textId="77777777" w:rsidTr="006B5D11">
        <w:trPr>
          <w:trHeight w:val="300"/>
          <w:jc w:val="center"/>
        </w:trPr>
        <w:tc>
          <w:tcPr>
            <w:tcW w:w="3180" w:type="dxa"/>
            <w:tcBorders>
              <w:top w:val="nil"/>
              <w:left w:val="nil"/>
              <w:bottom w:val="nil"/>
              <w:right w:val="nil"/>
            </w:tcBorders>
            <w:shd w:val="clear" w:color="auto" w:fill="auto"/>
            <w:noWrap/>
            <w:vAlign w:val="bottom"/>
            <w:hideMark/>
          </w:tcPr>
          <w:p w14:paraId="18A1D9F7" w14:textId="77777777" w:rsidR="006B5D11" w:rsidRPr="00BA7DE3" w:rsidRDefault="006B5D11" w:rsidP="006B5D11">
            <w:pPr>
              <w:jc w:val="center"/>
              <w:rPr>
                <w:rFonts w:cs="Diwan Thuluth"/>
                <w:b/>
                <w:bCs/>
                <w:smallCaps/>
              </w:rPr>
            </w:pPr>
            <w:r w:rsidRPr="00BA7DE3">
              <w:rPr>
                <w:rFonts w:eastAsia="Calibri" w:cs="Calibri"/>
                <w:b/>
                <w:bCs/>
                <w:smallCaps/>
              </w:rPr>
              <w:t>Robson</w:t>
            </w:r>
            <w:r w:rsidRPr="00BA7DE3">
              <w:rPr>
                <w:rFonts w:cs="Diwan Thuluth"/>
                <w:b/>
                <w:bCs/>
                <w:smallCaps/>
              </w:rPr>
              <w:t xml:space="preserve"> </w:t>
            </w:r>
            <w:r w:rsidRPr="00BA7DE3">
              <w:rPr>
                <w:rFonts w:eastAsia="Calibri" w:cs="Calibri"/>
                <w:b/>
                <w:bCs/>
                <w:smallCaps/>
              </w:rPr>
              <w:t>Capital</w:t>
            </w:r>
          </w:p>
        </w:tc>
      </w:tr>
      <w:tr w:rsidR="006B5D11" w:rsidRPr="00BA7DE3" w14:paraId="7679C80F" w14:textId="77777777" w:rsidTr="006B5D11">
        <w:trPr>
          <w:trHeight w:val="300"/>
          <w:jc w:val="center"/>
        </w:trPr>
        <w:tc>
          <w:tcPr>
            <w:tcW w:w="3180" w:type="dxa"/>
            <w:tcBorders>
              <w:top w:val="nil"/>
              <w:left w:val="nil"/>
              <w:bottom w:val="nil"/>
              <w:right w:val="nil"/>
            </w:tcBorders>
            <w:shd w:val="clear" w:color="auto" w:fill="auto"/>
            <w:noWrap/>
            <w:vAlign w:val="bottom"/>
            <w:hideMark/>
          </w:tcPr>
          <w:p w14:paraId="1C39F507" w14:textId="77777777" w:rsidR="006B5D11" w:rsidRPr="00BA7DE3" w:rsidRDefault="006B5D11" w:rsidP="006B5D11">
            <w:pPr>
              <w:jc w:val="center"/>
              <w:rPr>
                <w:rFonts w:cs="Diwan Thuluth"/>
                <w:b/>
                <w:bCs/>
                <w:smallCaps/>
              </w:rPr>
            </w:pPr>
            <w:r w:rsidRPr="00BA7DE3">
              <w:rPr>
                <w:rFonts w:eastAsia="Calibri" w:cs="Calibri"/>
                <w:b/>
                <w:bCs/>
                <w:smallCaps/>
              </w:rPr>
              <w:t>ROQ</w:t>
            </w:r>
            <w:r w:rsidRPr="00BA7DE3">
              <w:rPr>
                <w:rFonts w:cs="Diwan Thuluth"/>
                <w:b/>
                <w:bCs/>
                <w:smallCaps/>
              </w:rPr>
              <w:t xml:space="preserve"> </w:t>
            </w:r>
            <w:r w:rsidRPr="00BA7DE3">
              <w:rPr>
                <w:rFonts w:eastAsia="Calibri" w:cs="Calibri"/>
                <w:b/>
                <w:bCs/>
                <w:smallCaps/>
              </w:rPr>
              <w:t>Capital</w:t>
            </w:r>
            <w:r w:rsidRPr="00BA7DE3">
              <w:rPr>
                <w:rFonts w:cs="Diwan Thuluth"/>
                <w:b/>
                <w:bCs/>
                <w:smallCaps/>
              </w:rPr>
              <w:t xml:space="preserve"> </w:t>
            </w:r>
            <w:r w:rsidRPr="00BA7DE3">
              <w:rPr>
                <w:rFonts w:eastAsia="Calibri" w:cs="Calibri"/>
                <w:b/>
                <w:bCs/>
                <w:smallCaps/>
              </w:rPr>
              <w:t>Partners</w:t>
            </w:r>
            <w:r w:rsidRPr="00BA7DE3">
              <w:rPr>
                <w:rFonts w:cs="Diwan Thuluth"/>
                <w:b/>
                <w:bCs/>
                <w:smallCaps/>
              </w:rPr>
              <w:t xml:space="preserve"> </w:t>
            </w:r>
            <w:r w:rsidRPr="00BA7DE3">
              <w:rPr>
                <w:rFonts w:eastAsia="Calibri" w:cs="Calibri"/>
                <w:b/>
                <w:bCs/>
                <w:smallCaps/>
              </w:rPr>
              <w:t>Ltd</w:t>
            </w:r>
            <w:r w:rsidRPr="00BA7DE3">
              <w:rPr>
                <w:rFonts w:cs="Diwan Thuluth"/>
                <w:b/>
                <w:bCs/>
                <w:smallCaps/>
              </w:rPr>
              <w:t>.</w:t>
            </w:r>
          </w:p>
        </w:tc>
      </w:tr>
      <w:tr w:rsidR="006B5D11" w:rsidRPr="00BA7DE3" w14:paraId="5883AC85" w14:textId="77777777" w:rsidTr="006B5D11">
        <w:trPr>
          <w:trHeight w:val="300"/>
          <w:jc w:val="center"/>
        </w:trPr>
        <w:tc>
          <w:tcPr>
            <w:tcW w:w="3180" w:type="dxa"/>
            <w:tcBorders>
              <w:top w:val="nil"/>
              <w:left w:val="nil"/>
              <w:bottom w:val="nil"/>
              <w:right w:val="nil"/>
            </w:tcBorders>
            <w:shd w:val="clear" w:color="auto" w:fill="auto"/>
            <w:noWrap/>
            <w:vAlign w:val="bottom"/>
            <w:hideMark/>
          </w:tcPr>
          <w:p w14:paraId="38FCE255" w14:textId="77777777" w:rsidR="006B5D11" w:rsidRPr="00BA7DE3" w:rsidRDefault="006B5D11" w:rsidP="006B5D11">
            <w:pPr>
              <w:jc w:val="center"/>
              <w:rPr>
                <w:rFonts w:cs="Diwan Thuluth"/>
                <w:b/>
                <w:bCs/>
                <w:smallCaps/>
              </w:rPr>
            </w:pPr>
            <w:r w:rsidRPr="00BA7DE3">
              <w:rPr>
                <w:rFonts w:eastAsia="Calibri" w:cs="Calibri"/>
                <w:b/>
                <w:bCs/>
                <w:smallCaps/>
              </w:rPr>
              <w:t>Strategic</w:t>
            </w:r>
            <w:r w:rsidRPr="00BA7DE3">
              <w:rPr>
                <w:rFonts w:cs="Diwan Thuluth"/>
                <w:b/>
                <w:bCs/>
                <w:smallCaps/>
              </w:rPr>
              <w:t xml:space="preserve"> </w:t>
            </w:r>
            <w:r w:rsidRPr="00BA7DE3">
              <w:rPr>
                <w:rFonts w:eastAsia="Calibri" w:cs="Calibri"/>
                <w:b/>
                <w:bCs/>
                <w:smallCaps/>
              </w:rPr>
              <w:t>Wealth</w:t>
            </w:r>
            <w:r w:rsidRPr="00BA7DE3">
              <w:rPr>
                <w:rFonts w:cs="Diwan Thuluth"/>
                <w:b/>
                <w:bCs/>
                <w:smallCaps/>
              </w:rPr>
              <w:t xml:space="preserve"> </w:t>
            </w:r>
            <w:r w:rsidRPr="00BA7DE3">
              <w:rPr>
                <w:rFonts w:eastAsia="Calibri" w:cs="Calibri"/>
                <w:b/>
                <w:bCs/>
                <w:smallCaps/>
              </w:rPr>
              <w:t>Management</w:t>
            </w:r>
          </w:p>
        </w:tc>
      </w:tr>
      <w:tr w:rsidR="006B5D11" w:rsidRPr="00BA7DE3" w14:paraId="6092FB77" w14:textId="77777777" w:rsidTr="006B5D11">
        <w:trPr>
          <w:trHeight w:val="300"/>
          <w:jc w:val="center"/>
        </w:trPr>
        <w:tc>
          <w:tcPr>
            <w:tcW w:w="3180" w:type="dxa"/>
            <w:tcBorders>
              <w:top w:val="nil"/>
              <w:left w:val="nil"/>
              <w:bottom w:val="nil"/>
              <w:right w:val="nil"/>
            </w:tcBorders>
            <w:shd w:val="clear" w:color="auto" w:fill="auto"/>
            <w:noWrap/>
            <w:vAlign w:val="bottom"/>
            <w:hideMark/>
          </w:tcPr>
          <w:p w14:paraId="4E7E5BC2" w14:textId="77777777" w:rsidR="006B5D11" w:rsidRPr="00BA7DE3" w:rsidRDefault="006B5D11" w:rsidP="006B5D11">
            <w:pPr>
              <w:jc w:val="center"/>
              <w:rPr>
                <w:rFonts w:cs="Diwan Thuluth"/>
                <w:b/>
                <w:bCs/>
                <w:smallCaps/>
              </w:rPr>
            </w:pPr>
            <w:r w:rsidRPr="00BA7DE3">
              <w:rPr>
                <w:rFonts w:eastAsia="Calibri" w:cs="Calibri"/>
                <w:b/>
                <w:bCs/>
                <w:smallCaps/>
              </w:rPr>
              <w:t>The</w:t>
            </w:r>
            <w:r w:rsidRPr="00BA7DE3">
              <w:rPr>
                <w:rFonts w:cs="Diwan Thuluth"/>
                <w:b/>
                <w:bCs/>
                <w:smallCaps/>
              </w:rPr>
              <w:t xml:space="preserve"> </w:t>
            </w:r>
            <w:r w:rsidRPr="00BA7DE3">
              <w:rPr>
                <w:rFonts w:eastAsia="Calibri" w:cs="Calibri"/>
                <w:b/>
                <w:bCs/>
                <w:smallCaps/>
              </w:rPr>
              <w:t>Fresh</w:t>
            </w:r>
            <w:r w:rsidRPr="00BA7DE3">
              <w:rPr>
                <w:rFonts w:cs="Diwan Thuluth"/>
                <w:b/>
                <w:bCs/>
                <w:smallCaps/>
              </w:rPr>
              <w:t xml:space="preserve"> </w:t>
            </w:r>
            <w:r w:rsidRPr="00BA7DE3">
              <w:rPr>
                <w:rFonts w:eastAsia="Calibri" w:cs="Calibri"/>
                <w:b/>
                <w:bCs/>
                <w:smallCaps/>
              </w:rPr>
              <w:t>Toast</w:t>
            </w:r>
          </w:p>
        </w:tc>
      </w:tr>
      <w:tr w:rsidR="006B5D11" w:rsidRPr="00BA7DE3" w14:paraId="1FC28041" w14:textId="77777777" w:rsidTr="006B5D11">
        <w:trPr>
          <w:trHeight w:val="300"/>
          <w:jc w:val="center"/>
        </w:trPr>
        <w:tc>
          <w:tcPr>
            <w:tcW w:w="3180" w:type="dxa"/>
            <w:tcBorders>
              <w:top w:val="nil"/>
              <w:left w:val="nil"/>
              <w:bottom w:val="nil"/>
              <w:right w:val="nil"/>
            </w:tcBorders>
            <w:shd w:val="clear" w:color="auto" w:fill="auto"/>
            <w:noWrap/>
            <w:vAlign w:val="bottom"/>
            <w:hideMark/>
          </w:tcPr>
          <w:p w14:paraId="01C5E3D8" w14:textId="77777777" w:rsidR="006B5D11" w:rsidRPr="00BA7DE3" w:rsidRDefault="006B5D11" w:rsidP="006B5D11">
            <w:pPr>
              <w:jc w:val="center"/>
              <w:rPr>
                <w:rFonts w:cs="Diwan Thuluth"/>
                <w:b/>
                <w:bCs/>
                <w:smallCaps/>
              </w:rPr>
            </w:pPr>
            <w:r w:rsidRPr="00BA7DE3">
              <w:rPr>
                <w:rFonts w:eastAsia="Calibri" w:cs="Calibri"/>
                <w:b/>
                <w:bCs/>
                <w:smallCaps/>
              </w:rPr>
              <w:t>The</w:t>
            </w:r>
            <w:r w:rsidRPr="00BA7DE3">
              <w:rPr>
                <w:rFonts w:cs="Diwan Thuluth"/>
                <w:b/>
                <w:bCs/>
                <w:smallCaps/>
              </w:rPr>
              <w:t xml:space="preserve"> </w:t>
            </w:r>
            <w:proofErr w:type="spellStart"/>
            <w:r w:rsidRPr="00BA7DE3">
              <w:rPr>
                <w:rFonts w:eastAsia="Calibri" w:cs="Calibri"/>
                <w:b/>
                <w:bCs/>
                <w:smallCaps/>
              </w:rPr>
              <w:t>Kerbel</w:t>
            </w:r>
            <w:proofErr w:type="spellEnd"/>
            <w:r w:rsidRPr="00BA7DE3">
              <w:rPr>
                <w:rFonts w:cs="Diwan Thuluth"/>
                <w:b/>
                <w:bCs/>
                <w:smallCaps/>
              </w:rPr>
              <w:t xml:space="preserve"> </w:t>
            </w:r>
            <w:r w:rsidRPr="00BA7DE3">
              <w:rPr>
                <w:rFonts w:eastAsia="Calibri" w:cs="Calibri"/>
                <w:b/>
                <w:bCs/>
                <w:smallCaps/>
              </w:rPr>
              <w:t>Group</w:t>
            </w:r>
          </w:p>
        </w:tc>
      </w:tr>
      <w:tr w:rsidR="006B5D11" w:rsidRPr="00BA7DE3" w14:paraId="5352D891" w14:textId="77777777" w:rsidTr="006B5D11">
        <w:trPr>
          <w:trHeight w:val="300"/>
          <w:jc w:val="center"/>
        </w:trPr>
        <w:tc>
          <w:tcPr>
            <w:tcW w:w="3180" w:type="dxa"/>
            <w:tcBorders>
              <w:top w:val="nil"/>
              <w:left w:val="nil"/>
              <w:bottom w:val="nil"/>
              <w:right w:val="nil"/>
            </w:tcBorders>
            <w:shd w:val="clear" w:color="auto" w:fill="auto"/>
            <w:noWrap/>
            <w:vAlign w:val="bottom"/>
            <w:hideMark/>
          </w:tcPr>
          <w:p w14:paraId="03BF0C98" w14:textId="77777777" w:rsidR="006B5D11" w:rsidRPr="00BA7DE3" w:rsidRDefault="006B5D11" w:rsidP="006B5D11">
            <w:pPr>
              <w:jc w:val="center"/>
              <w:rPr>
                <w:rFonts w:cs="Diwan Thuluth"/>
                <w:b/>
                <w:bCs/>
                <w:smallCaps/>
              </w:rPr>
            </w:pPr>
            <w:proofErr w:type="spellStart"/>
            <w:r w:rsidRPr="00BA7DE3">
              <w:rPr>
                <w:rFonts w:eastAsia="Calibri" w:cs="Calibri"/>
                <w:b/>
                <w:bCs/>
                <w:smallCaps/>
              </w:rPr>
              <w:t>TheAppLabb</w:t>
            </w:r>
            <w:proofErr w:type="spellEnd"/>
          </w:p>
        </w:tc>
      </w:tr>
      <w:tr w:rsidR="006B5D11" w:rsidRPr="00BA7DE3" w14:paraId="004C3C3F" w14:textId="77777777" w:rsidTr="006B5D11">
        <w:trPr>
          <w:trHeight w:val="300"/>
          <w:jc w:val="center"/>
        </w:trPr>
        <w:tc>
          <w:tcPr>
            <w:tcW w:w="3180" w:type="dxa"/>
            <w:tcBorders>
              <w:top w:val="nil"/>
              <w:left w:val="nil"/>
              <w:bottom w:val="nil"/>
              <w:right w:val="nil"/>
            </w:tcBorders>
            <w:shd w:val="clear" w:color="auto" w:fill="auto"/>
            <w:noWrap/>
            <w:vAlign w:val="bottom"/>
            <w:hideMark/>
          </w:tcPr>
          <w:p w14:paraId="4DB05225" w14:textId="77777777" w:rsidR="006B5D11" w:rsidRPr="00BA7DE3" w:rsidRDefault="006B5D11" w:rsidP="006B5D11">
            <w:pPr>
              <w:jc w:val="center"/>
              <w:rPr>
                <w:rFonts w:cs="Diwan Thuluth"/>
                <w:b/>
                <w:bCs/>
                <w:smallCaps/>
              </w:rPr>
            </w:pPr>
            <w:r w:rsidRPr="00BA7DE3">
              <w:rPr>
                <w:rFonts w:eastAsia="Calibri" w:cs="Calibri"/>
                <w:b/>
                <w:bCs/>
                <w:smallCaps/>
              </w:rPr>
              <w:t>Thinking</w:t>
            </w:r>
            <w:r w:rsidRPr="00BA7DE3">
              <w:rPr>
                <w:rFonts w:cs="Diwan Thuluth"/>
                <w:b/>
                <w:bCs/>
                <w:smallCaps/>
              </w:rPr>
              <w:t xml:space="preserve"> </w:t>
            </w:r>
            <w:r w:rsidRPr="00BA7DE3">
              <w:rPr>
                <w:rFonts w:eastAsia="Calibri" w:cs="Calibri"/>
                <w:b/>
                <w:bCs/>
                <w:smallCaps/>
              </w:rPr>
              <w:t>North</w:t>
            </w:r>
          </w:p>
        </w:tc>
      </w:tr>
      <w:tr w:rsidR="006B5D11" w:rsidRPr="00BA7DE3" w14:paraId="5FF1D9C2" w14:textId="77777777" w:rsidTr="006B5D11">
        <w:trPr>
          <w:trHeight w:val="300"/>
          <w:jc w:val="center"/>
        </w:trPr>
        <w:tc>
          <w:tcPr>
            <w:tcW w:w="3180" w:type="dxa"/>
            <w:tcBorders>
              <w:top w:val="nil"/>
              <w:left w:val="nil"/>
              <w:bottom w:val="nil"/>
              <w:right w:val="nil"/>
            </w:tcBorders>
            <w:shd w:val="clear" w:color="auto" w:fill="auto"/>
            <w:noWrap/>
            <w:vAlign w:val="bottom"/>
            <w:hideMark/>
          </w:tcPr>
          <w:p w14:paraId="15AE6F55" w14:textId="77777777" w:rsidR="006B5D11" w:rsidRPr="00BA7DE3" w:rsidRDefault="006B5D11" w:rsidP="006B5D11">
            <w:pPr>
              <w:jc w:val="center"/>
              <w:rPr>
                <w:rFonts w:cs="Diwan Thuluth"/>
                <w:b/>
                <w:bCs/>
                <w:smallCaps/>
              </w:rPr>
            </w:pPr>
            <w:r w:rsidRPr="00BA7DE3">
              <w:rPr>
                <w:rFonts w:eastAsia="Calibri" w:cs="Calibri"/>
                <w:b/>
                <w:bCs/>
                <w:smallCaps/>
              </w:rPr>
              <w:t>Tokyo</w:t>
            </w:r>
            <w:r w:rsidRPr="00BA7DE3">
              <w:rPr>
                <w:rFonts w:cs="Diwan Thuluth"/>
                <w:b/>
                <w:bCs/>
                <w:smallCaps/>
              </w:rPr>
              <w:t xml:space="preserve"> </w:t>
            </w:r>
            <w:r w:rsidRPr="00BA7DE3">
              <w:rPr>
                <w:rFonts w:eastAsia="Calibri" w:cs="Calibri"/>
                <w:b/>
                <w:bCs/>
                <w:smallCaps/>
              </w:rPr>
              <w:t>Smoke</w:t>
            </w:r>
          </w:p>
        </w:tc>
      </w:tr>
      <w:tr w:rsidR="006B5D11" w:rsidRPr="00BA7DE3" w14:paraId="7C03CBA1" w14:textId="77777777" w:rsidTr="006B5D11">
        <w:trPr>
          <w:trHeight w:val="300"/>
          <w:jc w:val="center"/>
        </w:trPr>
        <w:tc>
          <w:tcPr>
            <w:tcW w:w="3180" w:type="dxa"/>
            <w:tcBorders>
              <w:top w:val="nil"/>
              <w:left w:val="nil"/>
              <w:bottom w:val="nil"/>
              <w:right w:val="nil"/>
            </w:tcBorders>
            <w:shd w:val="clear" w:color="auto" w:fill="auto"/>
            <w:noWrap/>
            <w:vAlign w:val="bottom"/>
            <w:hideMark/>
          </w:tcPr>
          <w:p w14:paraId="5C3BC510" w14:textId="77777777" w:rsidR="006B5D11" w:rsidRPr="00BA7DE3" w:rsidRDefault="006B5D11" w:rsidP="006B5D11">
            <w:pPr>
              <w:jc w:val="center"/>
              <w:rPr>
                <w:rFonts w:cs="Diwan Thuluth"/>
                <w:b/>
                <w:bCs/>
                <w:smallCaps/>
              </w:rPr>
            </w:pPr>
            <w:r w:rsidRPr="00BA7DE3">
              <w:rPr>
                <w:rFonts w:eastAsia="Calibri" w:cs="Calibri"/>
                <w:b/>
                <w:bCs/>
                <w:smallCaps/>
              </w:rPr>
              <w:t>VC</w:t>
            </w:r>
            <w:r w:rsidRPr="00BA7DE3">
              <w:rPr>
                <w:rFonts w:cs="Diwan Thuluth"/>
                <w:b/>
                <w:bCs/>
                <w:smallCaps/>
              </w:rPr>
              <w:t xml:space="preserve"> </w:t>
            </w:r>
            <w:r w:rsidRPr="00BA7DE3">
              <w:rPr>
                <w:rFonts w:eastAsia="Calibri" w:cs="Calibri"/>
                <w:b/>
                <w:bCs/>
                <w:smallCaps/>
              </w:rPr>
              <w:t>Fund</w:t>
            </w:r>
          </w:p>
        </w:tc>
      </w:tr>
      <w:tr w:rsidR="006B5D11" w:rsidRPr="00BA7DE3" w14:paraId="1909F466" w14:textId="77777777" w:rsidTr="006B5D11">
        <w:trPr>
          <w:trHeight w:val="300"/>
          <w:jc w:val="center"/>
        </w:trPr>
        <w:tc>
          <w:tcPr>
            <w:tcW w:w="3180" w:type="dxa"/>
            <w:tcBorders>
              <w:top w:val="nil"/>
              <w:left w:val="nil"/>
              <w:bottom w:val="nil"/>
              <w:right w:val="nil"/>
            </w:tcBorders>
            <w:shd w:val="clear" w:color="auto" w:fill="auto"/>
            <w:noWrap/>
            <w:vAlign w:val="bottom"/>
            <w:hideMark/>
          </w:tcPr>
          <w:p w14:paraId="38A7D101" w14:textId="77777777" w:rsidR="006B5D11" w:rsidRPr="00BA7DE3" w:rsidRDefault="006B5D11" w:rsidP="006B5D11">
            <w:pPr>
              <w:jc w:val="center"/>
              <w:rPr>
                <w:rFonts w:cs="Diwan Thuluth"/>
                <w:b/>
                <w:bCs/>
                <w:smallCaps/>
              </w:rPr>
            </w:pPr>
            <w:r w:rsidRPr="00BA7DE3">
              <w:rPr>
                <w:rFonts w:eastAsia="Calibri" w:cs="Calibri"/>
                <w:b/>
                <w:bCs/>
                <w:smallCaps/>
              </w:rPr>
              <w:t>WGD</w:t>
            </w:r>
            <w:r w:rsidRPr="00BA7DE3">
              <w:rPr>
                <w:rFonts w:cs="Diwan Thuluth"/>
                <w:b/>
                <w:bCs/>
                <w:smallCaps/>
              </w:rPr>
              <w:t xml:space="preserve"> </w:t>
            </w:r>
            <w:r w:rsidRPr="00BA7DE3">
              <w:rPr>
                <w:rFonts w:eastAsia="Calibri" w:cs="Calibri"/>
                <w:b/>
                <w:bCs/>
                <w:smallCaps/>
              </w:rPr>
              <w:t>Partners</w:t>
            </w:r>
          </w:p>
        </w:tc>
      </w:tr>
      <w:tr w:rsidR="006B5D11" w:rsidRPr="00BA7DE3" w14:paraId="2AF2E435" w14:textId="77777777" w:rsidTr="006B5D11">
        <w:trPr>
          <w:trHeight w:val="300"/>
          <w:jc w:val="center"/>
        </w:trPr>
        <w:tc>
          <w:tcPr>
            <w:tcW w:w="3180" w:type="dxa"/>
            <w:tcBorders>
              <w:top w:val="nil"/>
              <w:left w:val="nil"/>
              <w:bottom w:val="nil"/>
              <w:right w:val="nil"/>
            </w:tcBorders>
            <w:shd w:val="clear" w:color="auto" w:fill="auto"/>
            <w:noWrap/>
            <w:vAlign w:val="bottom"/>
            <w:hideMark/>
          </w:tcPr>
          <w:p w14:paraId="2DF1A926" w14:textId="77777777" w:rsidR="006B5D11" w:rsidRPr="00BA7DE3" w:rsidRDefault="006B5D11" w:rsidP="006B5D11">
            <w:pPr>
              <w:jc w:val="center"/>
              <w:rPr>
                <w:rFonts w:cs="Diwan Thuluth"/>
                <w:b/>
                <w:bCs/>
                <w:smallCaps/>
              </w:rPr>
            </w:pPr>
            <w:r w:rsidRPr="00BA7DE3">
              <w:rPr>
                <w:rFonts w:eastAsia="Calibri" w:cs="Calibri"/>
                <w:b/>
                <w:bCs/>
                <w:smallCaps/>
              </w:rPr>
              <w:t>York</w:t>
            </w:r>
            <w:r w:rsidRPr="00BA7DE3">
              <w:rPr>
                <w:rFonts w:cs="Diwan Thuluth"/>
                <w:b/>
                <w:bCs/>
                <w:smallCaps/>
              </w:rPr>
              <w:t xml:space="preserve"> </w:t>
            </w:r>
            <w:r w:rsidRPr="00BA7DE3">
              <w:rPr>
                <w:rFonts w:eastAsia="Calibri" w:cs="Calibri"/>
                <w:b/>
                <w:bCs/>
                <w:smallCaps/>
              </w:rPr>
              <w:t>Plains</w:t>
            </w:r>
            <w:r w:rsidRPr="00BA7DE3">
              <w:rPr>
                <w:rFonts w:cs="Diwan Thuluth"/>
                <w:b/>
                <w:bCs/>
                <w:smallCaps/>
              </w:rPr>
              <w:t xml:space="preserve"> </w:t>
            </w:r>
            <w:r w:rsidRPr="00BA7DE3">
              <w:rPr>
                <w:rFonts w:eastAsia="Calibri" w:cs="Calibri"/>
                <w:b/>
                <w:bCs/>
                <w:smallCaps/>
              </w:rPr>
              <w:t>Investment</w:t>
            </w:r>
            <w:r w:rsidRPr="00BA7DE3">
              <w:rPr>
                <w:rFonts w:cs="Diwan Thuluth"/>
                <w:b/>
                <w:bCs/>
                <w:smallCaps/>
              </w:rPr>
              <w:t xml:space="preserve"> </w:t>
            </w:r>
            <w:r w:rsidRPr="00BA7DE3">
              <w:rPr>
                <w:rFonts w:eastAsia="Calibri" w:cs="Calibri"/>
                <w:b/>
                <w:bCs/>
                <w:smallCaps/>
              </w:rPr>
              <w:t>Corp</w:t>
            </w:r>
            <w:r w:rsidRPr="00BA7DE3">
              <w:rPr>
                <w:rFonts w:cs="Diwan Thuluth"/>
                <w:b/>
                <w:bCs/>
                <w:smallCaps/>
              </w:rPr>
              <w:t>.</w:t>
            </w:r>
          </w:p>
        </w:tc>
      </w:tr>
      <w:tr w:rsidR="006B5D11" w:rsidRPr="00BA7DE3" w14:paraId="2CAFA593" w14:textId="77777777" w:rsidTr="006B5D11">
        <w:trPr>
          <w:trHeight w:val="300"/>
          <w:jc w:val="center"/>
        </w:trPr>
        <w:tc>
          <w:tcPr>
            <w:tcW w:w="3180" w:type="dxa"/>
            <w:tcBorders>
              <w:top w:val="nil"/>
              <w:left w:val="nil"/>
              <w:bottom w:val="nil"/>
              <w:right w:val="nil"/>
            </w:tcBorders>
            <w:shd w:val="clear" w:color="auto" w:fill="auto"/>
            <w:noWrap/>
            <w:vAlign w:val="bottom"/>
            <w:hideMark/>
          </w:tcPr>
          <w:p w14:paraId="43299115" w14:textId="3AA6F0FD" w:rsidR="006B5D11" w:rsidRPr="00BA7DE3" w:rsidRDefault="006B5D11" w:rsidP="00745C96">
            <w:pPr>
              <w:rPr>
                <w:rFonts w:cs="Diwan Thuluth"/>
                <w:b/>
                <w:bCs/>
                <w:smallCaps/>
              </w:rPr>
            </w:pPr>
          </w:p>
        </w:tc>
      </w:tr>
    </w:tbl>
    <w:p w14:paraId="1BC672E8" w14:textId="77777777" w:rsidR="00755404" w:rsidRPr="00BA7DE3" w:rsidRDefault="00755404" w:rsidP="00745C96">
      <w:pPr>
        <w:rPr>
          <w:rFonts w:cs="Diwan Thuluth"/>
          <w:b/>
          <w:bCs/>
          <w:smallCaps/>
        </w:rPr>
      </w:pPr>
    </w:p>
    <w:p w14:paraId="7AEA284E" w14:textId="0E8664FF" w:rsidR="00CB4641" w:rsidRPr="00BA7DE3" w:rsidRDefault="00755404" w:rsidP="00745C96">
      <w:pPr>
        <w:jc w:val="center"/>
        <w:rPr>
          <w:rFonts w:cs="Diwan Thuluth"/>
          <w:b/>
          <w:bCs/>
          <w:smallCaps/>
        </w:rPr>
      </w:pPr>
      <w:r w:rsidRPr="00BA7DE3">
        <w:rPr>
          <w:rFonts w:eastAsia="Calibri" w:cs="Calibri"/>
          <w:b/>
          <w:bCs/>
          <w:smallCaps/>
        </w:rPr>
        <w:t>For</w:t>
      </w:r>
      <w:r w:rsidRPr="00BA7DE3">
        <w:rPr>
          <w:rFonts w:cs="Diwan Thuluth"/>
          <w:b/>
          <w:bCs/>
          <w:smallCaps/>
        </w:rPr>
        <w:t xml:space="preserve"> </w:t>
      </w:r>
      <w:r w:rsidRPr="00BA7DE3">
        <w:rPr>
          <w:rFonts w:eastAsia="Calibri" w:cs="Calibri"/>
          <w:b/>
          <w:bCs/>
          <w:smallCaps/>
        </w:rPr>
        <w:t>more</w:t>
      </w:r>
      <w:r w:rsidRPr="00BA7DE3">
        <w:rPr>
          <w:rFonts w:cs="Diwan Thuluth"/>
          <w:b/>
          <w:bCs/>
          <w:smallCaps/>
        </w:rPr>
        <w:t xml:space="preserve"> </w:t>
      </w:r>
      <w:r w:rsidRPr="00BA7DE3">
        <w:rPr>
          <w:rFonts w:eastAsia="Calibri" w:cs="Calibri"/>
          <w:b/>
          <w:bCs/>
          <w:smallCaps/>
        </w:rPr>
        <w:t>information,</w:t>
      </w:r>
      <w:r w:rsidRPr="00BA7DE3">
        <w:rPr>
          <w:rFonts w:cs="Diwan Thuluth"/>
          <w:b/>
          <w:bCs/>
          <w:smallCaps/>
        </w:rPr>
        <w:t xml:space="preserve"> </w:t>
      </w:r>
      <w:r w:rsidRPr="00BA7DE3">
        <w:rPr>
          <w:rFonts w:eastAsia="Calibri" w:cs="Calibri"/>
          <w:b/>
          <w:bCs/>
          <w:smallCaps/>
        </w:rPr>
        <w:t>please</w:t>
      </w:r>
      <w:r w:rsidRPr="00BA7DE3">
        <w:rPr>
          <w:rFonts w:cs="Diwan Thuluth"/>
          <w:b/>
          <w:bCs/>
          <w:smallCaps/>
        </w:rPr>
        <w:t xml:space="preserve"> </w:t>
      </w:r>
      <w:r w:rsidRPr="00BA7DE3">
        <w:rPr>
          <w:rFonts w:eastAsia="Calibri" w:cs="Calibri"/>
          <w:b/>
          <w:bCs/>
          <w:smallCaps/>
        </w:rPr>
        <w:t>contact</w:t>
      </w:r>
      <w:r w:rsidRPr="00BA7DE3">
        <w:rPr>
          <w:rFonts w:cs="Diwan Thuluth"/>
          <w:b/>
          <w:bCs/>
          <w:smallCaps/>
        </w:rPr>
        <w:t xml:space="preserve"> </w:t>
      </w:r>
      <w:r w:rsidRPr="00BA7DE3">
        <w:rPr>
          <w:rFonts w:eastAsia="Calibri" w:cs="Calibri"/>
          <w:b/>
          <w:bCs/>
          <w:smallCaps/>
        </w:rPr>
        <w:t>us</w:t>
      </w:r>
      <w:r w:rsidRPr="00BA7DE3">
        <w:rPr>
          <w:rFonts w:cs="Diwan Thuluth"/>
          <w:b/>
          <w:bCs/>
          <w:smallCaps/>
        </w:rPr>
        <w:t xml:space="preserve"> </w:t>
      </w:r>
      <w:r w:rsidRPr="00BA7DE3">
        <w:rPr>
          <w:rFonts w:eastAsia="Calibri" w:cs="Calibri"/>
          <w:b/>
          <w:bCs/>
          <w:smallCaps/>
        </w:rPr>
        <w:t>at</w:t>
      </w:r>
      <w:r w:rsidRPr="00BA7DE3">
        <w:rPr>
          <w:rFonts w:cs="Diwan Thuluth"/>
          <w:b/>
          <w:bCs/>
          <w:smallCaps/>
        </w:rPr>
        <w:t xml:space="preserve"> </w:t>
      </w:r>
      <w:hyperlink r:id="rId9" w:history="1">
        <w:r w:rsidRPr="00BA7DE3">
          <w:rPr>
            <w:rFonts w:eastAsia="Calibri" w:cs="Calibri"/>
            <w:b/>
            <w:bCs/>
            <w:smallCaps/>
          </w:rPr>
          <w:t>info@kahnerglobal</w:t>
        </w:r>
        <w:r w:rsidRPr="00BA7DE3">
          <w:rPr>
            <w:rFonts w:cs="Diwan Thuluth"/>
            <w:b/>
            <w:bCs/>
            <w:smallCaps/>
          </w:rPr>
          <w:t>.</w:t>
        </w:r>
        <w:r w:rsidRPr="00BA7DE3">
          <w:rPr>
            <w:rFonts w:eastAsia="Calibri" w:cs="Calibri"/>
            <w:b/>
            <w:bCs/>
            <w:smallCaps/>
          </w:rPr>
          <w:t>com</w:t>
        </w:r>
      </w:hyperlink>
      <w:r w:rsidRPr="00BA7DE3">
        <w:rPr>
          <w:rFonts w:cs="Diwan Thuluth"/>
          <w:b/>
          <w:bCs/>
          <w:smallCaps/>
        </w:rPr>
        <w:t xml:space="preserve"> </w:t>
      </w:r>
      <w:r w:rsidRPr="00BA7DE3">
        <w:rPr>
          <w:rFonts w:eastAsia="Calibri" w:cs="Calibri"/>
          <w:b/>
          <w:bCs/>
          <w:smallCaps/>
        </w:rPr>
        <w:t>or</w:t>
      </w:r>
      <w:r w:rsidRPr="00BA7DE3">
        <w:rPr>
          <w:rFonts w:cs="Diwan Thuluth"/>
          <w:b/>
          <w:bCs/>
          <w:smallCaps/>
        </w:rPr>
        <w:t xml:space="preserve"> </w:t>
      </w:r>
      <w:r w:rsidRPr="00BA7DE3">
        <w:rPr>
          <w:rFonts w:eastAsia="Calibri" w:cs="Calibri"/>
          <w:b/>
          <w:bCs/>
          <w:smallCaps/>
        </w:rPr>
        <w:t>visit</w:t>
      </w:r>
      <w:r w:rsidRPr="00BA7DE3">
        <w:rPr>
          <w:rFonts w:cs="Diwan Thuluth"/>
          <w:b/>
          <w:bCs/>
          <w:smallCaps/>
        </w:rPr>
        <w:t xml:space="preserve"> </w:t>
      </w:r>
      <w:hyperlink r:id="rId10" w:history="1">
        <w:r w:rsidR="00CB4641" w:rsidRPr="00BA7DE3">
          <w:rPr>
            <w:rStyle w:val="Hyperlink"/>
            <w:rFonts w:eastAsia="Calibri" w:cs="Calibri"/>
            <w:b/>
            <w:bCs/>
            <w:smallCaps/>
          </w:rPr>
          <w:t>www</w:t>
        </w:r>
        <w:r w:rsidR="00CB4641" w:rsidRPr="00BA7DE3">
          <w:rPr>
            <w:rStyle w:val="Hyperlink"/>
            <w:rFonts w:cs="Diwan Thuluth"/>
            <w:b/>
            <w:bCs/>
            <w:smallCaps/>
          </w:rPr>
          <w:t>.</w:t>
        </w:r>
        <w:r w:rsidR="00CB4641" w:rsidRPr="00BA7DE3">
          <w:rPr>
            <w:rStyle w:val="Hyperlink"/>
            <w:rFonts w:eastAsia="Calibri" w:cs="Calibri"/>
            <w:b/>
            <w:bCs/>
            <w:smallCaps/>
          </w:rPr>
          <w:t>cannabrunch</w:t>
        </w:r>
        <w:r w:rsidR="00CB4641" w:rsidRPr="00BA7DE3">
          <w:rPr>
            <w:rStyle w:val="Hyperlink"/>
            <w:rFonts w:cs="Diwan Thuluth"/>
            <w:b/>
            <w:bCs/>
            <w:smallCaps/>
          </w:rPr>
          <w:t>.</w:t>
        </w:r>
        <w:r w:rsidR="00CB4641" w:rsidRPr="00BA7DE3">
          <w:rPr>
            <w:rStyle w:val="Hyperlink"/>
            <w:rFonts w:eastAsia="Calibri" w:cs="Calibri"/>
            <w:b/>
            <w:bCs/>
            <w:smallCaps/>
          </w:rPr>
          <w:t>net</w:t>
        </w:r>
      </w:hyperlink>
    </w:p>
    <w:sectPr w:rsidR="00CB4641" w:rsidRPr="00BA7DE3" w:rsidSect="00653555">
      <w:headerReference w:type="default" r:id="rId11"/>
      <w:headerReference w:type="first" r:id="rId12"/>
      <w:footnotePr>
        <w:numRestart w:val="eachPage"/>
      </w:footnotePr>
      <w:pgSz w:w="12240" w:h="15840"/>
      <w:pgMar w:top="72" w:right="720" w:bottom="720" w:left="720" w:header="288"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5B37D" w14:textId="77777777" w:rsidR="003A02C0" w:rsidRDefault="003A02C0">
      <w:r>
        <w:separator/>
      </w:r>
    </w:p>
  </w:endnote>
  <w:endnote w:type="continuationSeparator" w:id="0">
    <w:p w14:paraId="6E04C304" w14:textId="77777777" w:rsidR="003A02C0" w:rsidRDefault="003A0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Diwan Thuluth">
    <w:panose1 w:val="00000400000000000000"/>
    <w:charset w:val="B2"/>
    <w:family w:val="auto"/>
    <w:pitch w:val="variable"/>
    <w:sig w:usb0="00002003" w:usb1="00000000" w:usb2="00000000" w:usb3="00000000" w:csb0="00000041" w:csb1="00000000"/>
  </w:font>
  <w:font w:name="Calibri">
    <w:panose1 w:val="020F0502020204030204"/>
    <w:charset w:val="00"/>
    <w:family w:val="auto"/>
    <w:pitch w:val="variable"/>
    <w:sig w:usb0="E00002FF" w:usb1="4000ACFF" w:usb2="00000001" w:usb3="00000000" w:csb0="0000019F" w:csb1="00000000"/>
  </w:font>
  <w:font w:name="Copperplate">
    <w:panose1 w:val="02000504000000020004"/>
    <w:charset w:val="00"/>
    <w:family w:val="auto"/>
    <w:pitch w:val="variable"/>
    <w:sig w:usb0="80000067" w:usb1="00000000" w:usb2="00000000" w:usb3="00000000" w:csb0="0000011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2A33F" w14:textId="77777777" w:rsidR="003A02C0" w:rsidRDefault="003A02C0">
      <w:r>
        <w:separator/>
      </w:r>
    </w:p>
  </w:footnote>
  <w:footnote w:type="continuationSeparator" w:id="0">
    <w:p w14:paraId="766F7684" w14:textId="77777777" w:rsidR="003A02C0" w:rsidRDefault="003A02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F449F" w14:textId="2010956A" w:rsidR="00BA7DE3" w:rsidRDefault="00BA7DE3" w:rsidP="00DF791F">
    <w:pPr>
      <w:pStyle w:val="DocumentHeading"/>
      <w:tabs>
        <w:tab w:val="left" w:pos="9344"/>
      </w:tabs>
      <w:spacing w:line="120" w:lineRule="auto"/>
      <w:ind w:left="2160"/>
      <w:jc w:val="left"/>
      <w:rPr>
        <w:rFonts w:ascii="Copperplate" w:hAnsi="Copperplate"/>
        <w:smallCaps/>
        <w:color w:val="808080" w:themeColor="background1" w:themeShade="80"/>
        <w:sz w:val="24"/>
        <w:szCs w:val="24"/>
      </w:rPr>
    </w:pPr>
    <w:r>
      <w:rPr>
        <w:rFonts w:ascii="Copperplate" w:hAnsi="Copperplate"/>
        <w:smallCaps/>
        <w:color w:val="808080" w:themeColor="background1" w:themeShade="80"/>
        <w:sz w:val="24"/>
        <w:szCs w:val="24"/>
      </w:rPr>
      <w:tab/>
    </w:r>
  </w:p>
  <w:p w14:paraId="0982476F" w14:textId="77777777" w:rsidR="00BA7DE3" w:rsidRPr="00534B45" w:rsidRDefault="00BA7DE3" w:rsidP="00653555">
    <w:pPr>
      <w:pStyle w:val="DocumentHeading"/>
      <w:tabs>
        <w:tab w:val="left" w:pos="9344"/>
      </w:tabs>
      <w:spacing w:line="120" w:lineRule="auto"/>
      <w:ind w:left="2160"/>
      <w:jc w:val="left"/>
      <w:rPr>
        <w:rFonts w:ascii="Copperplate" w:hAnsi="Copperplate"/>
        <w:smallCaps/>
        <w:color w:val="808080" w:themeColor="background1" w:themeShade="80"/>
        <w:sz w:val="24"/>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67FC7" w14:textId="66621D97" w:rsidR="00BA7DE3" w:rsidRDefault="00BA7DE3" w:rsidP="00D52907">
    <w:pPr>
      <w:pStyle w:val="Header"/>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FB45E9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FF0880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2801ED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6857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39BC2F0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D74504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32E308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82C8D8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E980468"/>
    <w:lvl w:ilvl="0">
      <w:start w:val="1"/>
      <w:numFmt w:val="decimal"/>
      <w:pStyle w:val="ListNumber"/>
      <w:lvlText w:val="%1."/>
      <w:lvlJc w:val="left"/>
      <w:pPr>
        <w:tabs>
          <w:tab w:val="num" w:pos="360"/>
        </w:tabs>
        <w:ind w:left="360" w:hanging="360"/>
      </w:pPr>
    </w:lvl>
  </w:abstractNum>
  <w:abstractNum w:abstractNumId="9">
    <w:nsid w:val="FFFFFF89"/>
    <w:multiLevelType w:val="singleLevel"/>
    <w:tmpl w:val="FD80C4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97C3F52"/>
    <w:multiLevelType w:val="multilevel"/>
    <w:tmpl w:val="C8BE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CD0C73"/>
    <w:multiLevelType w:val="hybridMultilevel"/>
    <w:tmpl w:val="7488F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87B57F4"/>
    <w:multiLevelType w:val="hybridMultilevel"/>
    <w:tmpl w:val="CFC68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CE1EC3"/>
    <w:multiLevelType w:val="hybridMultilevel"/>
    <w:tmpl w:val="9B6E4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996172"/>
    <w:multiLevelType w:val="hybridMultilevel"/>
    <w:tmpl w:val="23B2E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807801"/>
    <w:multiLevelType w:val="hybridMultilevel"/>
    <w:tmpl w:val="304A0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B55BCF"/>
    <w:multiLevelType w:val="hybridMultilevel"/>
    <w:tmpl w:val="96EC8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28442D"/>
    <w:multiLevelType w:val="hybridMultilevel"/>
    <w:tmpl w:val="B40CA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8B2C36"/>
    <w:multiLevelType w:val="hybridMultilevel"/>
    <w:tmpl w:val="8196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AA3F7E"/>
    <w:multiLevelType w:val="hybridMultilevel"/>
    <w:tmpl w:val="E6C0197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 w:numId="13">
    <w:abstractNumId w:val="12"/>
  </w:num>
  <w:num w:numId="14">
    <w:abstractNumId w:val="11"/>
  </w:num>
  <w:num w:numId="15">
    <w:abstractNumId w:val="15"/>
  </w:num>
  <w:num w:numId="16">
    <w:abstractNumId w:val="13"/>
  </w:num>
  <w:num w:numId="17">
    <w:abstractNumId w:val="17"/>
  </w:num>
  <w:num w:numId="18">
    <w:abstractNumId w:val="16"/>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attachedTemplate r:id="rId1"/>
  <w:revisionView w:markup="0"/>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4D7A21"/>
    <w:rsid w:val="00002F80"/>
    <w:rsid w:val="000112BE"/>
    <w:rsid w:val="00011342"/>
    <w:rsid w:val="0001379C"/>
    <w:rsid w:val="000137B8"/>
    <w:rsid w:val="000137B9"/>
    <w:rsid w:val="000148DE"/>
    <w:rsid w:val="00016A50"/>
    <w:rsid w:val="00020A39"/>
    <w:rsid w:val="000218E3"/>
    <w:rsid w:val="0002247F"/>
    <w:rsid w:val="0002475C"/>
    <w:rsid w:val="000268F3"/>
    <w:rsid w:val="00027312"/>
    <w:rsid w:val="00027DEC"/>
    <w:rsid w:val="000316C7"/>
    <w:rsid w:val="00035DE0"/>
    <w:rsid w:val="00044808"/>
    <w:rsid w:val="00045638"/>
    <w:rsid w:val="00047F16"/>
    <w:rsid w:val="00053D63"/>
    <w:rsid w:val="0005465B"/>
    <w:rsid w:val="000601EC"/>
    <w:rsid w:val="00063207"/>
    <w:rsid w:val="0006415F"/>
    <w:rsid w:val="00064D31"/>
    <w:rsid w:val="00065AA0"/>
    <w:rsid w:val="00066E9C"/>
    <w:rsid w:val="00067C7B"/>
    <w:rsid w:val="000734B3"/>
    <w:rsid w:val="000807C6"/>
    <w:rsid w:val="00084249"/>
    <w:rsid w:val="00085FE3"/>
    <w:rsid w:val="000906C7"/>
    <w:rsid w:val="00090807"/>
    <w:rsid w:val="000932D1"/>
    <w:rsid w:val="000954A5"/>
    <w:rsid w:val="0009650A"/>
    <w:rsid w:val="000A16C6"/>
    <w:rsid w:val="000A39D9"/>
    <w:rsid w:val="000A7CFF"/>
    <w:rsid w:val="000B05A3"/>
    <w:rsid w:val="000B2FFB"/>
    <w:rsid w:val="000B3FB0"/>
    <w:rsid w:val="000B4AEF"/>
    <w:rsid w:val="000B698F"/>
    <w:rsid w:val="000B6C89"/>
    <w:rsid w:val="000B7B07"/>
    <w:rsid w:val="000C0EAD"/>
    <w:rsid w:val="000C20E8"/>
    <w:rsid w:val="000C2A7B"/>
    <w:rsid w:val="000C6184"/>
    <w:rsid w:val="000C6E6F"/>
    <w:rsid w:val="000D0003"/>
    <w:rsid w:val="000D085A"/>
    <w:rsid w:val="000D2540"/>
    <w:rsid w:val="000D71E9"/>
    <w:rsid w:val="000D7D8B"/>
    <w:rsid w:val="000E0D7C"/>
    <w:rsid w:val="000E1D8F"/>
    <w:rsid w:val="000E2EDB"/>
    <w:rsid w:val="000E4DDC"/>
    <w:rsid w:val="000E4F68"/>
    <w:rsid w:val="000E69D9"/>
    <w:rsid w:val="000E7A3D"/>
    <w:rsid w:val="000F1EE9"/>
    <w:rsid w:val="000F2A85"/>
    <w:rsid w:val="000F3855"/>
    <w:rsid w:val="000F4830"/>
    <w:rsid w:val="000F5009"/>
    <w:rsid w:val="0010083A"/>
    <w:rsid w:val="00100D50"/>
    <w:rsid w:val="0010136D"/>
    <w:rsid w:val="001014A0"/>
    <w:rsid w:val="001032E5"/>
    <w:rsid w:val="00105319"/>
    <w:rsid w:val="001072C3"/>
    <w:rsid w:val="00111C35"/>
    <w:rsid w:val="00112711"/>
    <w:rsid w:val="00115174"/>
    <w:rsid w:val="00115216"/>
    <w:rsid w:val="00121B3E"/>
    <w:rsid w:val="00124E41"/>
    <w:rsid w:val="00126EC4"/>
    <w:rsid w:val="00127802"/>
    <w:rsid w:val="001304C8"/>
    <w:rsid w:val="00136905"/>
    <w:rsid w:val="001403B2"/>
    <w:rsid w:val="0014135B"/>
    <w:rsid w:val="0015461C"/>
    <w:rsid w:val="00160BE5"/>
    <w:rsid w:val="00162195"/>
    <w:rsid w:val="00162898"/>
    <w:rsid w:val="001630D6"/>
    <w:rsid w:val="001641E7"/>
    <w:rsid w:val="00166FC3"/>
    <w:rsid w:val="00170354"/>
    <w:rsid w:val="001733F1"/>
    <w:rsid w:val="00175903"/>
    <w:rsid w:val="001802D7"/>
    <w:rsid w:val="00181953"/>
    <w:rsid w:val="001956DA"/>
    <w:rsid w:val="001960B3"/>
    <w:rsid w:val="001966B7"/>
    <w:rsid w:val="001A1B93"/>
    <w:rsid w:val="001A21CD"/>
    <w:rsid w:val="001A3D42"/>
    <w:rsid w:val="001B6AF4"/>
    <w:rsid w:val="001C2D59"/>
    <w:rsid w:val="001C3120"/>
    <w:rsid w:val="001C4644"/>
    <w:rsid w:val="001C4A60"/>
    <w:rsid w:val="001C4DC2"/>
    <w:rsid w:val="001C73B3"/>
    <w:rsid w:val="001D038A"/>
    <w:rsid w:val="001D43FE"/>
    <w:rsid w:val="001D4FE0"/>
    <w:rsid w:val="001D5C07"/>
    <w:rsid w:val="001E01AC"/>
    <w:rsid w:val="001E0C96"/>
    <w:rsid w:val="001E22B9"/>
    <w:rsid w:val="001E2B72"/>
    <w:rsid w:val="001F0A27"/>
    <w:rsid w:val="0020571E"/>
    <w:rsid w:val="00206D3C"/>
    <w:rsid w:val="00215869"/>
    <w:rsid w:val="002229E0"/>
    <w:rsid w:val="00223C99"/>
    <w:rsid w:val="0022633E"/>
    <w:rsid w:val="00227D81"/>
    <w:rsid w:val="00232DCA"/>
    <w:rsid w:val="002352B9"/>
    <w:rsid w:val="00235581"/>
    <w:rsid w:val="00236822"/>
    <w:rsid w:val="002422ED"/>
    <w:rsid w:val="0024315D"/>
    <w:rsid w:val="00244F80"/>
    <w:rsid w:val="00246F48"/>
    <w:rsid w:val="002525EE"/>
    <w:rsid w:val="00253A62"/>
    <w:rsid w:val="00262213"/>
    <w:rsid w:val="002676C7"/>
    <w:rsid w:val="0027074A"/>
    <w:rsid w:val="00272D10"/>
    <w:rsid w:val="00275635"/>
    <w:rsid w:val="00276B23"/>
    <w:rsid w:val="00277CA1"/>
    <w:rsid w:val="00281F6E"/>
    <w:rsid w:val="00282E06"/>
    <w:rsid w:val="00282E3A"/>
    <w:rsid w:val="002856E1"/>
    <w:rsid w:val="00287B42"/>
    <w:rsid w:val="0029631D"/>
    <w:rsid w:val="00296834"/>
    <w:rsid w:val="00297337"/>
    <w:rsid w:val="0029793F"/>
    <w:rsid w:val="002A12C4"/>
    <w:rsid w:val="002A6F91"/>
    <w:rsid w:val="002A7FC4"/>
    <w:rsid w:val="002B25E3"/>
    <w:rsid w:val="002B434B"/>
    <w:rsid w:val="002B61CE"/>
    <w:rsid w:val="002C4010"/>
    <w:rsid w:val="002D576B"/>
    <w:rsid w:val="002E0819"/>
    <w:rsid w:val="002E1676"/>
    <w:rsid w:val="002E2E21"/>
    <w:rsid w:val="002E36CD"/>
    <w:rsid w:val="002E3C6E"/>
    <w:rsid w:val="002E7E91"/>
    <w:rsid w:val="002F09F8"/>
    <w:rsid w:val="002F5E4B"/>
    <w:rsid w:val="0030004A"/>
    <w:rsid w:val="00302234"/>
    <w:rsid w:val="003036CE"/>
    <w:rsid w:val="00303CD3"/>
    <w:rsid w:val="00312787"/>
    <w:rsid w:val="00314828"/>
    <w:rsid w:val="0031565E"/>
    <w:rsid w:val="0033470B"/>
    <w:rsid w:val="00334F07"/>
    <w:rsid w:val="0033610C"/>
    <w:rsid w:val="00336196"/>
    <w:rsid w:val="00340C82"/>
    <w:rsid w:val="00342E65"/>
    <w:rsid w:val="00344116"/>
    <w:rsid w:val="0035036E"/>
    <w:rsid w:val="003565DB"/>
    <w:rsid w:val="003604FB"/>
    <w:rsid w:val="00367A20"/>
    <w:rsid w:val="00367CED"/>
    <w:rsid w:val="00367F3B"/>
    <w:rsid w:val="0037190F"/>
    <w:rsid w:val="00372599"/>
    <w:rsid w:val="00384226"/>
    <w:rsid w:val="003900B2"/>
    <w:rsid w:val="003936D8"/>
    <w:rsid w:val="00396474"/>
    <w:rsid w:val="003A02C0"/>
    <w:rsid w:val="003A1799"/>
    <w:rsid w:val="003A2705"/>
    <w:rsid w:val="003A27C6"/>
    <w:rsid w:val="003A3B79"/>
    <w:rsid w:val="003B2083"/>
    <w:rsid w:val="003B20FF"/>
    <w:rsid w:val="003B36D0"/>
    <w:rsid w:val="003C57AA"/>
    <w:rsid w:val="003D2A4A"/>
    <w:rsid w:val="003D3308"/>
    <w:rsid w:val="003D34EC"/>
    <w:rsid w:val="003E096C"/>
    <w:rsid w:val="003E5429"/>
    <w:rsid w:val="003F517A"/>
    <w:rsid w:val="004023F7"/>
    <w:rsid w:val="0040643A"/>
    <w:rsid w:val="004115B9"/>
    <w:rsid w:val="00411C03"/>
    <w:rsid w:val="00413F99"/>
    <w:rsid w:val="00416140"/>
    <w:rsid w:val="00421FCD"/>
    <w:rsid w:val="00423534"/>
    <w:rsid w:val="00424E87"/>
    <w:rsid w:val="00427F2A"/>
    <w:rsid w:val="00434078"/>
    <w:rsid w:val="00435C49"/>
    <w:rsid w:val="0044166B"/>
    <w:rsid w:val="004443F3"/>
    <w:rsid w:val="00444BB6"/>
    <w:rsid w:val="00445CD7"/>
    <w:rsid w:val="004473A1"/>
    <w:rsid w:val="004518A6"/>
    <w:rsid w:val="004521CF"/>
    <w:rsid w:val="004525E1"/>
    <w:rsid w:val="004533F4"/>
    <w:rsid w:val="0046632C"/>
    <w:rsid w:val="0046668E"/>
    <w:rsid w:val="004778C5"/>
    <w:rsid w:val="00490A73"/>
    <w:rsid w:val="004A0869"/>
    <w:rsid w:val="004A1090"/>
    <w:rsid w:val="004A2117"/>
    <w:rsid w:val="004A28AF"/>
    <w:rsid w:val="004A2D66"/>
    <w:rsid w:val="004A48FF"/>
    <w:rsid w:val="004A5062"/>
    <w:rsid w:val="004A7A7C"/>
    <w:rsid w:val="004B181E"/>
    <w:rsid w:val="004B36BE"/>
    <w:rsid w:val="004C0FFE"/>
    <w:rsid w:val="004C1E5A"/>
    <w:rsid w:val="004C3E5D"/>
    <w:rsid w:val="004C4215"/>
    <w:rsid w:val="004D22B1"/>
    <w:rsid w:val="004D3F3D"/>
    <w:rsid w:val="004D4314"/>
    <w:rsid w:val="004D5C48"/>
    <w:rsid w:val="004D7A21"/>
    <w:rsid w:val="004D7D08"/>
    <w:rsid w:val="004E300F"/>
    <w:rsid w:val="004E31E2"/>
    <w:rsid w:val="004E547C"/>
    <w:rsid w:val="004E61B2"/>
    <w:rsid w:val="004E76B2"/>
    <w:rsid w:val="00504481"/>
    <w:rsid w:val="00514237"/>
    <w:rsid w:val="005201AE"/>
    <w:rsid w:val="0052171E"/>
    <w:rsid w:val="00524F04"/>
    <w:rsid w:val="00531C7D"/>
    <w:rsid w:val="00534B45"/>
    <w:rsid w:val="00544DCC"/>
    <w:rsid w:val="0054550B"/>
    <w:rsid w:val="00546DD8"/>
    <w:rsid w:val="00547662"/>
    <w:rsid w:val="00562E48"/>
    <w:rsid w:val="00565E49"/>
    <w:rsid w:val="00566E23"/>
    <w:rsid w:val="005679E9"/>
    <w:rsid w:val="00574332"/>
    <w:rsid w:val="00576E1B"/>
    <w:rsid w:val="00581CA8"/>
    <w:rsid w:val="005836CA"/>
    <w:rsid w:val="005858FF"/>
    <w:rsid w:val="005875D5"/>
    <w:rsid w:val="00591CFA"/>
    <w:rsid w:val="00591FAC"/>
    <w:rsid w:val="00592A12"/>
    <w:rsid w:val="00592FE0"/>
    <w:rsid w:val="00593F45"/>
    <w:rsid w:val="005977A8"/>
    <w:rsid w:val="005A3F69"/>
    <w:rsid w:val="005A4BCF"/>
    <w:rsid w:val="005B073F"/>
    <w:rsid w:val="005B4035"/>
    <w:rsid w:val="005B5BA0"/>
    <w:rsid w:val="005B7810"/>
    <w:rsid w:val="005C3A46"/>
    <w:rsid w:val="005C6344"/>
    <w:rsid w:val="005C6D6F"/>
    <w:rsid w:val="005D1C22"/>
    <w:rsid w:val="005D4F42"/>
    <w:rsid w:val="005D5964"/>
    <w:rsid w:val="005D7E77"/>
    <w:rsid w:val="005E0931"/>
    <w:rsid w:val="005E3E34"/>
    <w:rsid w:val="005E5292"/>
    <w:rsid w:val="005E6973"/>
    <w:rsid w:val="005F102C"/>
    <w:rsid w:val="005F24F9"/>
    <w:rsid w:val="005F305C"/>
    <w:rsid w:val="005F60B0"/>
    <w:rsid w:val="005F79AE"/>
    <w:rsid w:val="00600EAB"/>
    <w:rsid w:val="006068C8"/>
    <w:rsid w:val="00607703"/>
    <w:rsid w:val="00613F01"/>
    <w:rsid w:val="00616272"/>
    <w:rsid w:val="00616ED7"/>
    <w:rsid w:val="006174A4"/>
    <w:rsid w:val="00623527"/>
    <w:rsid w:val="006254FA"/>
    <w:rsid w:val="006262F6"/>
    <w:rsid w:val="00630414"/>
    <w:rsid w:val="00631059"/>
    <w:rsid w:val="0063636C"/>
    <w:rsid w:val="00636445"/>
    <w:rsid w:val="0063661D"/>
    <w:rsid w:val="00636B5D"/>
    <w:rsid w:val="00653555"/>
    <w:rsid w:val="006539D7"/>
    <w:rsid w:val="00654D38"/>
    <w:rsid w:val="00655650"/>
    <w:rsid w:val="00656B67"/>
    <w:rsid w:val="0066334B"/>
    <w:rsid w:val="0066495C"/>
    <w:rsid w:val="0066640F"/>
    <w:rsid w:val="00667216"/>
    <w:rsid w:val="006764A0"/>
    <w:rsid w:val="00677320"/>
    <w:rsid w:val="006838D3"/>
    <w:rsid w:val="00683CDD"/>
    <w:rsid w:val="00693DFB"/>
    <w:rsid w:val="00694B52"/>
    <w:rsid w:val="006955D4"/>
    <w:rsid w:val="006974EA"/>
    <w:rsid w:val="006A0490"/>
    <w:rsid w:val="006A0676"/>
    <w:rsid w:val="006A25B4"/>
    <w:rsid w:val="006A3E43"/>
    <w:rsid w:val="006A536E"/>
    <w:rsid w:val="006A53C6"/>
    <w:rsid w:val="006B34E1"/>
    <w:rsid w:val="006B5057"/>
    <w:rsid w:val="006B5914"/>
    <w:rsid w:val="006B5D11"/>
    <w:rsid w:val="006B7319"/>
    <w:rsid w:val="006C3E70"/>
    <w:rsid w:val="006C4BAF"/>
    <w:rsid w:val="006C5CA6"/>
    <w:rsid w:val="006D07E6"/>
    <w:rsid w:val="006D1204"/>
    <w:rsid w:val="006D635E"/>
    <w:rsid w:val="006D7A8A"/>
    <w:rsid w:val="006E26F3"/>
    <w:rsid w:val="006E3568"/>
    <w:rsid w:val="006E4985"/>
    <w:rsid w:val="006E578E"/>
    <w:rsid w:val="006E6A97"/>
    <w:rsid w:val="00710CE0"/>
    <w:rsid w:val="00711613"/>
    <w:rsid w:val="00711742"/>
    <w:rsid w:val="0071623B"/>
    <w:rsid w:val="00717C75"/>
    <w:rsid w:val="00727F65"/>
    <w:rsid w:val="0073231E"/>
    <w:rsid w:val="007369C7"/>
    <w:rsid w:val="0074014F"/>
    <w:rsid w:val="00743334"/>
    <w:rsid w:val="007459BB"/>
    <w:rsid w:val="00745C96"/>
    <w:rsid w:val="007464A3"/>
    <w:rsid w:val="0075337F"/>
    <w:rsid w:val="00755404"/>
    <w:rsid w:val="00755A8A"/>
    <w:rsid w:val="0075619B"/>
    <w:rsid w:val="0075723C"/>
    <w:rsid w:val="00765FA7"/>
    <w:rsid w:val="00766757"/>
    <w:rsid w:val="007668F0"/>
    <w:rsid w:val="00770385"/>
    <w:rsid w:val="00773B5B"/>
    <w:rsid w:val="00773C2D"/>
    <w:rsid w:val="0077586B"/>
    <w:rsid w:val="007830EB"/>
    <w:rsid w:val="00785114"/>
    <w:rsid w:val="007901FB"/>
    <w:rsid w:val="00793353"/>
    <w:rsid w:val="00796630"/>
    <w:rsid w:val="007A3463"/>
    <w:rsid w:val="007B2754"/>
    <w:rsid w:val="007C66F8"/>
    <w:rsid w:val="007C79F0"/>
    <w:rsid w:val="007C7DC4"/>
    <w:rsid w:val="007D1859"/>
    <w:rsid w:val="007D2C9E"/>
    <w:rsid w:val="007D2D45"/>
    <w:rsid w:val="007D40B9"/>
    <w:rsid w:val="007D5380"/>
    <w:rsid w:val="007D78E8"/>
    <w:rsid w:val="007E4276"/>
    <w:rsid w:val="007E4CD1"/>
    <w:rsid w:val="007E5209"/>
    <w:rsid w:val="007F0267"/>
    <w:rsid w:val="007F0FB9"/>
    <w:rsid w:val="007F2AA2"/>
    <w:rsid w:val="007F6404"/>
    <w:rsid w:val="008002EF"/>
    <w:rsid w:val="00811994"/>
    <w:rsid w:val="00816906"/>
    <w:rsid w:val="0082204E"/>
    <w:rsid w:val="008236B1"/>
    <w:rsid w:val="00824083"/>
    <w:rsid w:val="008244DD"/>
    <w:rsid w:val="00825094"/>
    <w:rsid w:val="0082645B"/>
    <w:rsid w:val="00827EFB"/>
    <w:rsid w:val="00830498"/>
    <w:rsid w:val="00833B26"/>
    <w:rsid w:val="0084111A"/>
    <w:rsid w:val="00842A67"/>
    <w:rsid w:val="00847B00"/>
    <w:rsid w:val="00850798"/>
    <w:rsid w:val="00852214"/>
    <w:rsid w:val="00854B89"/>
    <w:rsid w:val="00856662"/>
    <w:rsid w:val="00856977"/>
    <w:rsid w:val="00856CC0"/>
    <w:rsid w:val="00864704"/>
    <w:rsid w:val="00865A30"/>
    <w:rsid w:val="00867B51"/>
    <w:rsid w:val="008705F4"/>
    <w:rsid w:val="00870962"/>
    <w:rsid w:val="00871BE7"/>
    <w:rsid w:val="00873A59"/>
    <w:rsid w:val="00875DAE"/>
    <w:rsid w:val="00876E9C"/>
    <w:rsid w:val="0087742F"/>
    <w:rsid w:val="00881ACF"/>
    <w:rsid w:val="00884E69"/>
    <w:rsid w:val="00885EA9"/>
    <w:rsid w:val="00887936"/>
    <w:rsid w:val="00891880"/>
    <w:rsid w:val="008948DB"/>
    <w:rsid w:val="0089622C"/>
    <w:rsid w:val="008A39DE"/>
    <w:rsid w:val="008A55A0"/>
    <w:rsid w:val="008A6EAE"/>
    <w:rsid w:val="008B154E"/>
    <w:rsid w:val="008B5A41"/>
    <w:rsid w:val="008B60FF"/>
    <w:rsid w:val="008B7140"/>
    <w:rsid w:val="008C38B9"/>
    <w:rsid w:val="008C73B0"/>
    <w:rsid w:val="008D0042"/>
    <w:rsid w:val="008D1C81"/>
    <w:rsid w:val="008D2EF5"/>
    <w:rsid w:val="008D5562"/>
    <w:rsid w:val="008D5D85"/>
    <w:rsid w:val="008D7A33"/>
    <w:rsid w:val="008D7DE7"/>
    <w:rsid w:val="008E0A06"/>
    <w:rsid w:val="008E4FBB"/>
    <w:rsid w:val="008E5F90"/>
    <w:rsid w:val="008F243C"/>
    <w:rsid w:val="008F2EBB"/>
    <w:rsid w:val="008F3774"/>
    <w:rsid w:val="008F5A31"/>
    <w:rsid w:val="008F6FEA"/>
    <w:rsid w:val="00901CA0"/>
    <w:rsid w:val="00904AEB"/>
    <w:rsid w:val="009103DF"/>
    <w:rsid w:val="00911554"/>
    <w:rsid w:val="00912DD9"/>
    <w:rsid w:val="00912F6F"/>
    <w:rsid w:val="00913559"/>
    <w:rsid w:val="00914732"/>
    <w:rsid w:val="00916BA9"/>
    <w:rsid w:val="009217DB"/>
    <w:rsid w:val="009232C0"/>
    <w:rsid w:val="009257AB"/>
    <w:rsid w:val="00926B1F"/>
    <w:rsid w:val="00926C58"/>
    <w:rsid w:val="009317B9"/>
    <w:rsid w:val="00931DC5"/>
    <w:rsid w:val="00932053"/>
    <w:rsid w:val="0094066C"/>
    <w:rsid w:val="00940727"/>
    <w:rsid w:val="00941B96"/>
    <w:rsid w:val="00942D1B"/>
    <w:rsid w:val="00944321"/>
    <w:rsid w:val="00945B0E"/>
    <w:rsid w:val="00960A72"/>
    <w:rsid w:val="00960AA6"/>
    <w:rsid w:val="00962044"/>
    <w:rsid w:val="00965287"/>
    <w:rsid w:val="00970F58"/>
    <w:rsid w:val="00971B78"/>
    <w:rsid w:val="00972893"/>
    <w:rsid w:val="00976525"/>
    <w:rsid w:val="00977365"/>
    <w:rsid w:val="009820D9"/>
    <w:rsid w:val="00982DC9"/>
    <w:rsid w:val="00985526"/>
    <w:rsid w:val="009864F2"/>
    <w:rsid w:val="0098773C"/>
    <w:rsid w:val="009975F0"/>
    <w:rsid w:val="00997CD3"/>
    <w:rsid w:val="00997DDC"/>
    <w:rsid w:val="009A1206"/>
    <w:rsid w:val="009A17CA"/>
    <w:rsid w:val="009A4CE9"/>
    <w:rsid w:val="009A57A8"/>
    <w:rsid w:val="009A6C07"/>
    <w:rsid w:val="009A7C44"/>
    <w:rsid w:val="009B27B7"/>
    <w:rsid w:val="009B39F3"/>
    <w:rsid w:val="009B4582"/>
    <w:rsid w:val="009B5FA3"/>
    <w:rsid w:val="009C2734"/>
    <w:rsid w:val="009C338E"/>
    <w:rsid w:val="009C6145"/>
    <w:rsid w:val="009D2105"/>
    <w:rsid w:val="009D2653"/>
    <w:rsid w:val="009D4385"/>
    <w:rsid w:val="009D45D6"/>
    <w:rsid w:val="009E5535"/>
    <w:rsid w:val="009F3036"/>
    <w:rsid w:val="009F3BC7"/>
    <w:rsid w:val="00A00794"/>
    <w:rsid w:val="00A02B3F"/>
    <w:rsid w:val="00A02F7D"/>
    <w:rsid w:val="00A038B4"/>
    <w:rsid w:val="00A06BC1"/>
    <w:rsid w:val="00A143B4"/>
    <w:rsid w:val="00A14608"/>
    <w:rsid w:val="00A16A38"/>
    <w:rsid w:val="00A17B2D"/>
    <w:rsid w:val="00A17E29"/>
    <w:rsid w:val="00A313BF"/>
    <w:rsid w:val="00A42D7A"/>
    <w:rsid w:val="00A44BEB"/>
    <w:rsid w:val="00A44DB2"/>
    <w:rsid w:val="00A46F83"/>
    <w:rsid w:val="00A54377"/>
    <w:rsid w:val="00A6021A"/>
    <w:rsid w:val="00A60521"/>
    <w:rsid w:val="00A63A52"/>
    <w:rsid w:val="00A712E5"/>
    <w:rsid w:val="00A7133B"/>
    <w:rsid w:val="00A714A6"/>
    <w:rsid w:val="00A825C6"/>
    <w:rsid w:val="00A848B4"/>
    <w:rsid w:val="00A904E9"/>
    <w:rsid w:val="00A911D1"/>
    <w:rsid w:val="00A930A1"/>
    <w:rsid w:val="00A95135"/>
    <w:rsid w:val="00A9569E"/>
    <w:rsid w:val="00AA3C6E"/>
    <w:rsid w:val="00AC3535"/>
    <w:rsid w:val="00AC7566"/>
    <w:rsid w:val="00AD1D3E"/>
    <w:rsid w:val="00AD2829"/>
    <w:rsid w:val="00AD55AA"/>
    <w:rsid w:val="00AE3BE2"/>
    <w:rsid w:val="00AE3CFD"/>
    <w:rsid w:val="00AE55F3"/>
    <w:rsid w:val="00AE7ADB"/>
    <w:rsid w:val="00AF16DF"/>
    <w:rsid w:val="00AF2667"/>
    <w:rsid w:val="00AF2E3F"/>
    <w:rsid w:val="00AF49E4"/>
    <w:rsid w:val="00AF75E7"/>
    <w:rsid w:val="00AF7D32"/>
    <w:rsid w:val="00B026CE"/>
    <w:rsid w:val="00B103C4"/>
    <w:rsid w:val="00B11BF2"/>
    <w:rsid w:val="00B1419B"/>
    <w:rsid w:val="00B155C0"/>
    <w:rsid w:val="00B1637F"/>
    <w:rsid w:val="00B20EC7"/>
    <w:rsid w:val="00B22852"/>
    <w:rsid w:val="00B25AE3"/>
    <w:rsid w:val="00B31340"/>
    <w:rsid w:val="00B37D12"/>
    <w:rsid w:val="00B413F9"/>
    <w:rsid w:val="00B443F6"/>
    <w:rsid w:val="00B448D5"/>
    <w:rsid w:val="00B4653A"/>
    <w:rsid w:val="00B46578"/>
    <w:rsid w:val="00B52B81"/>
    <w:rsid w:val="00B55E67"/>
    <w:rsid w:val="00B61419"/>
    <w:rsid w:val="00B63F0A"/>
    <w:rsid w:val="00B65216"/>
    <w:rsid w:val="00B659B0"/>
    <w:rsid w:val="00B67FDC"/>
    <w:rsid w:val="00B72F9E"/>
    <w:rsid w:val="00B739DD"/>
    <w:rsid w:val="00B77790"/>
    <w:rsid w:val="00B81F38"/>
    <w:rsid w:val="00B857FE"/>
    <w:rsid w:val="00B8610A"/>
    <w:rsid w:val="00B914A7"/>
    <w:rsid w:val="00B934EE"/>
    <w:rsid w:val="00B94D90"/>
    <w:rsid w:val="00BA0412"/>
    <w:rsid w:val="00BA188D"/>
    <w:rsid w:val="00BA2C66"/>
    <w:rsid w:val="00BA3D6C"/>
    <w:rsid w:val="00BA57E5"/>
    <w:rsid w:val="00BA7DE3"/>
    <w:rsid w:val="00BB12DB"/>
    <w:rsid w:val="00BB2B0C"/>
    <w:rsid w:val="00BB3020"/>
    <w:rsid w:val="00BB61EC"/>
    <w:rsid w:val="00BC0DA9"/>
    <w:rsid w:val="00BC1992"/>
    <w:rsid w:val="00BC2D07"/>
    <w:rsid w:val="00BC2EF4"/>
    <w:rsid w:val="00BC3D81"/>
    <w:rsid w:val="00BC62E3"/>
    <w:rsid w:val="00BD3E9B"/>
    <w:rsid w:val="00BD5FC7"/>
    <w:rsid w:val="00BD6D6B"/>
    <w:rsid w:val="00BE002E"/>
    <w:rsid w:val="00BE1E07"/>
    <w:rsid w:val="00BE23B9"/>
    <w:rsid w:val="00BE3498"/>
    <w:rsid w:val="00BE354D"/>
    <w:rsid w:val="00BE3D07"/>
    <w:rsid w:val="00BE59DB"/>
    <w:rsid w:val="00BE5C65"/>
    <w:rsid w:val="00C01A18"/>
    <w:rsid w:val="00C11F7C"/>
    <w:rsid w:val="00C12390"/>
    <w:rsid w:val="00C162AF"/>
    <w:rsid w:val="00C1655D"/>
    <w:rsid w:val="00C17B46"/>
    <w:rsid w:val="00C20D49"/>
    <w:rsid w:val="00C236B6"/>
    <w:rsid w:val="00C23936"/>
    <w:rsid w:val="00C2719B"/>
    <w:rsid w:val="00C30F44"/>
    <w:rsid w:val="00C40DF0"/>
    <w:rsid w:val="00C4371D"/>
    <w:rsid w:val="00C43785"/>
    <w:rsid w:val="00C43948"/>
    <w:rsid w:val="00C470C3"/>
    <w:rsid w:val="00C55EDF"/>
    <w:rsid w:val="00C66AAF"/>
    <w:rsid w:val="00C801E9"/>
    <w:rsid w:val="00C8794E"/>
    <w:rsid w:val="00C87E93"/>
    <w:rsid w:val="00C90D9A"/>
    <w:rsid w:val="00C960B1"/>
    <w:rsid w:val="00C974CE"/>
    <w:rsid w:val="00CA3B98"/>
    <w:rsid w:val="00CA4482"/>
    <w:rsid w:val="00CA44AC"/>
    <w:rsid w:val="00CA7387"/>
    <w:rsid w:val="00CB2B63"/>
    <w:rsid w:val="00CB4641"/>
    <w:rsid w:val="00CB702D"/>
    <w:rsid w:val="00CC3C60"/>
    <w:rsid w:val="00CC5E08"/>
    <w:rsid w:val="00CC73B5"/>
    <w:rsid w:val="00CD4334"/>
    <w:rsid w:val="00CD5A61"/>
    <w:rsid w:val="00CD5EED"/>
    <w:rsid w:val="00CD79A3"/>
    <w:rsid w:val="00CF045B"/>
    <w:rsid w:val="00CF0D53"/>
    <w:rsid w:val="00CF0DA1"/>
    <w:rsid w:val="00CF7E1F"/>
    <w:rsid w:val="00D00920"/>
    <w:rsid w:val="00D02FBB"/>
    <w:rsid w:val="00D054A9"/>
    <w:rsid w:val="00D05CF1"/>
    <w:rsid w:val="00D05E19"/>
    <w:rsid w:val="00D06386"/>
    <w:rsid w:val="00D06D5F"/>
    <w:rsid w:val="00D108AA"/>
    <w:rsid w:val="00D14E05"/>
    <w:rsid w:val="00D14FC8"/>
    <w:rsid w:val="00D15088"/>
    <w:rsid w:val="00D163DE"/>
    <w:rsid w:val="00D177C7"/>
    <w:rsid w:val="00D17F08"/>
    <w:rsid w:val="00D202D8"/>
    <w:rsid w:val="00D20B08"/>
    <w:rsid w:val="00D214BF"/>
    <w:rsid w:val="00D244D3"/>
    <w:rsid w:val="00D24611"/>
    <w:rsid w:val="00D273B8"/>
    <w:rsid w:val="00D31974"/>
    <w:rsid w:val="00D404EA"/>
    <w:rsid w:val="00D41BAF"/>
    <w:rsid w:val="00D46019"/>
    <w:rsid w:val="00D460AD"/>
    <w:rsid w:val="00D47F3B"/>
    <w:rsid w:val="00D5092B"/>
    <w:rsid w:val="00D5265F"/>
    <w:rsid w:val="00D52907"/>
    <w:rsid w:val="00D53B2B"/>
    <w:rsid w:val="00D53C90"/>
    <w:rsid w:val="00D57535"/>
    <w:rsid w:val="00D60816"/>
    <w:rsid w:val="00D615D1"/>
    <w:rsid w:val="00D61C15"/>
    <w:rsid w:val="00D622FD"/>
    <w:rsid w:val="00D64272"/>
    <w:rsid w:val="00D67552"/>
    <w:rsid w:val="00D67AAD"/>
    <w:rsid w:val="00D717E0"/>
    <w:rsid w:val="00D74CE7"/>
    <w:rsid w:val="00D76C93"/>
    <w:rsid w:val="00D84AC7"/>
    <w:rsid w:val="00D84EB5"/>
    <w:rsid w:val="00D85963"/>
    <w:rsid w:val="00D9328B"/>
    <w:rsid w:val="00D941C2"/>
    <w:rsid w:val="00D96D15"/>
    <w:rsid w:val="00DA3BFD"/>
    <w:rsid w:val="00DA3DAA"/>
    <w:rsid w:val="00DA3E5F"/>
    <w:rsid w:val="00DA52B7"/>
    <w:rsid w:val="00DA6D33"/>
    <w:rsid w:val="00DA7403"/>
    <w:rsid w:val="00DB1F62"/>
    <w:rsid w:val="00DB4F59"/>
    <w:rsid w:val="00DC0245"/>
    <w:rsid w:val="00DC35D2"/>
    <w:rsid w:val="00DC3BF4"/>
    <w:rsid w:val="00DD01B9"/>
    <w:rsid w:val="00DD1523"/>
    <w:rsid w:val="00DD1527"/>
    <w:rsid w:val="00DD5639"/>
    <w:rsid w:val="00DE0E7B"/>
    <w:rsid w:val="00DE2FE7"/>
    <w:rsid w:val="00DF5223"/>
    <w:rsid w:val="00DF6A74"/>
    <w:rsid w:val="00DF791F"/>
    <w:rsid w:val="00DF7EB2"/>
    <w:rsid w:val="00E02EDB"/>
    <w:rsid w:val="00E109E9"/>
    <w:rsid w:val="00E14A2D"/>
    <w:rsid w:val="00E15162"/>
    <w:rsid w:val="00E1548B"/>
    <w:rsid w:val="00E21E41"/>
    <w:rsid w:val="00E232CC"/>
    <w:rsid w:val="00E25448"/>
    <w:rsid w:val="00E25841"/>
    <w:rsid w:val="00E25C16"/>
    <w:rsid w:val="00E26EBF"/>
    <w:rsid w:val="00E31CA1"/>
    <w:rsid w:val="00E45751"/>
    <w:rsid w:val="00E47055"/>
    <w:rsid w:val="00E47CBC"/>
    <w:rsid w:val="00E53AD6"/>
    <w:rsid w:val="00E5479D"/>
    <w:rsid w:val="00E571D4"/>
    <w:rsid w:val="00E60DB6"/>
    <w:rsid w:val="00E6336B"/>
    <w:rsid w:val="00E658EA"/>
    <w:rsid w:val="00E703A9"/>
    <w:rsid w:val="00E70D91"/>
    <w:rsid w:val="00E71607"/>
    <w:rsid w:val="00E83A95"/>
    <w:rsid w:val="00E85A47"/>
    <w:rsid w:val="00E86EEC"/>
    <w:rsid w:val="00E91548"/>
    <w:rsid w:val="00E926E1"/>
    <w:rsid w:val="00E930BF"/>
    <w:rsid w:val="00E93F9E"/>
    <w:rsid w:val="00E9582C"/>
    <w:rsid w:val="00E96E09"/>
    <w:rsid w:val="00EA1C66"/>
    <w:rsid w:val="00EA2ABC"/>
    <w:rsid w:val="00EA2EC3"/>
    <w:rsid w:val="00EA3CAC"/>
    <w:rsid w:val="00EA756B"/>
    <w:rsid w:val="00EB467C"/>
    <w:rsid w:val="00EB4ACF"/>
    <w:rsid w:val="00EB5775"/>
    <w:rsid w:val="00EC122A"/>
    <w:rsid w:val="00EC2176"/>
    <w:rsid w:val="00EC705A"/>
    <w:rsid w:val="00EC7773"/>
    <w:rsid w:val="00EC7A28"/>
    <w:rsid w:val="00ED52AF"/>
    <w:rsid w:val="00ED6AC9"/>
    <w:rsid w:val="00EE22C9"/>
    <w:rsid w:val="00EE5670"/>
    <w:rsid w:val="00EF0BC0"/>
    <w:rsid w:val="00EF4CDE"/>
    <w:rsid w:val="00EF5AE8"/>
    <w:rsid w:val="00F01D71"/>
    <w:rsid w:val="00F0219A"/>
    <w:rsid w:val="00F02359"/>
    <w:rsid w:val="00F062E5"/>
    <w:rsid w:val="00F07DA2"/>
    <w:rsid w:val="00F114A3"/>
    <w:rsid w:val="00F12538"/>
    <w:rsid w:val="00F126D0"/>
    <w:rsid w:val="00F14979"/>
    <w:rsid w:val="00F14B9D"/>
    <w:rsid w:val="00F15767"/>
    <w:rsid w:val="00F1632A"/>
    <w:rsid w:val="00F20F4F"/>
    <w:rsid w:val="00F27668"/>
    <w:rsid w:val="00F32ED6"/>
    <w:rsid w:val="00F3596F"/>
    <w:rsid w:val="00F41BDC"/>
    <w:rsid w:val="00F43AC9"/>
    <w:rsid w:val="00F44327"/>
    <w:rsid w:val="00F451B5"/>
    <w:rsid w:val="00F469F5"/>
    <w:rsid w:val="00F46A79"/>
    <w:rsid w:val="00F508EA"/>
    <w:rsid w:val="00F52FD8"/>
    <w:rsid w:val="00F601B0"/>
    <w:rsid w:val="00F60A2D"/>
    <w:rsid w:val="00F62D14"/>
    <w:rsid w:val="00F662F0"/>
    <w:rsid w:val="00F70A33"/>
    <w:rsid w:val="00F749D7"/>
    <w:rsid w:val="00F83717"/>
    <w:rsid w:val="00F879EE"/>
    <w:rsid w:val="00F906DD"/>
    <w:rsid w:val="00F92482"/>
    <w:rsid w:val="00F95725"/>
    <w:rsid w:val="00F959F9"/>
    <w:rsid w:val="00F969B3"/>
    <w:rsid w:val="00FA03CC"/>
    <w:rsid w:val="00FA1F5A"/>
    <w:rsid w:val="00FA2B37"/>
    <w:rsid w:val="00FA4218"/>
    <w:rsid w:val="00FA6BDB"/>
    <w:rsid w:val="00FA79BF"/>
    <w:rsid w:val="00FB1B50"/>
    <w:rsid w:val="00FB36EB"/>
    <w:rsid w:val="00FB44E8"/>
    <w:rsid w:val="00FC0F9A"/>
    <w:rsid w:val="00FC1E9C"/>
    <w:rsid w:val="00FD0947"/>
    <w:rsid w:val="00FD10FC"/>
    <w:rsid w:val="00FD3BA5"/>
    <w:rsid w:val="00FD420D"/>
    <w:rsid w:val="00FD5DF4"/>
    <w:rsid w:val="00FD7D8C"/>
    <w:rsid w:val="00FE101D"/>
    <w:rsid w:val="00FE4F56"/>
    <w:rsid w:val="00FE59DF"/>
    <w:rsid w:val="00FE5C54"/>
    <w:rsid w:val="00FE610B"/>
    <w:rsid w:val="00FE6AFA"/>
    <w:rsid w:val="00FF06B3"/>
    <w:rsid w:val="00FF1D12"/>
    <w:rsid w:val="00FF1E22"/>
    <w:rsid w:val="00FF1F43"/>
    <w:rsid w:val="00FF2099"/>
    <w:rsid w:val="00FF4D40"/>
    <w:rsid w:val="00FF61A1"/>
    <w:rsid w:val="00FF7275"/>
    <w:rsid w:val="00FF7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2EBE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992"/>
    <w:rPr>
      <w:rFonts w:ascii="Times New Roman" w:hAnsi="Times New Roman" w:cs="Times New Roman"/>
      <w:sz w:val="24"/>
      <w:szCs w:val="24"/>
    </w:rPr>
  </w:style>
  <w:style w:type="paragraph" w:styleId="Heading1">
    <w:name w:val="heading 1"/>
    <w:basedOn w:val="Normal"/>
    <w:next w:val="Normal"/>
    <w:link w:val="Heading1Char"/>
    <w:qFormat/>
    <w:rsid w:val="00100D50"/>
    <w:pPr>
      <w:keepNext/>
      <w:keepLines/>
      <w:spacing w:before="480"/>
      <w:outlineLvl w:val="0"/>
    </w:pPr>
    <w:rPr>
      <w:rFonts w:asciiTheme="majorHAnsi" w:eastAsiaTheme="majorEastAsia" w:hAnsiTheme="majorHAnsi" w:cstheme="majorBidi"/>
      <w:b/>
      <w:bCs/>
      <w:color w:val="5B6B72" w:themeColor="accent1" w:themeShade="BF"/>
      <w:sz w:val="28"/>
      <w:szCs w:val="28"/>
    </w:rPr>
  </w:style>
  <w:style w:type="paragraph" w:styleId="Heading2">
    <w:name w:val="heading 2"/>
    <w:basedOn w:val="Normal"/>
    <w:next w:val="Normal"/>
    <w:link w:val="Heading2Char"/>
    <w:semiHidden/>
    <w:unhideWhenUsed/>
    <w:qFormat/>
    <w:rsid w:val="00100D50"/>
    <w:pPr>
      <w:keepNext/>
      <w:keepLines/>
      <w:spacing w:before="200"/>
      <w:outlineLvl w:val="1"/>
    </w:pPr>
    <w:rPr>
      <w:rFonts w:asciiTheme="majorHAnsi" w:eastAsiaTheme="majorEastAsia" w:hAnsiTheme="majorHAnsi" w:cstheme="majorBidi"/>
      <w:b/>
      <w:bCs/>
      <w:color w:val="7C8F97" w:themeColor="accent1"/>
      <w:sz w:val="26"/>
      <w:szCs w:val="26"/>
    </w:rPr>
  </w:style>
  <w:style w:type="paragraph" w:styleId="Heading3">
    <w:name w:val="heading 3"/>
    <w:basedOn w:val="Normal"/>
    <w:next w:val="Normal"/>
    <w:link w:val="Heading3Char"/>
    <w:unhideWhenUsed/>
    <w:qFormat/>
    <w:rsid w:val="00100D50"/>
    <w:pPr>
      <w:keepNext/>
      <w:keepLines/>
      <w:spacing w:before="200"/>
      <w:outlineLvl w:val="2"/>
    </w:pPr>
    <w:rPr>
      <w:rFonts w:asciiTheme="majorHAnsi" w:eastAsiaTheme="majorEastAsia" w:hAnsiTheme="majorHAnsi" w:cstheme="majorBidi"/>
      <w:b/>
      <w:bCs/>
      <w:color w:val="7C8F97" w:themeColor="accent1"/>
      <w:sz w:val="20"/>
      <w:szCs w:val="22"/>
    </w:rPr>
  </w:style>
  <w:style w:type="paragraph" w:styleId="Heading4">
    <w:name w:val="heading 4"/>
    <w:basedOn w:val="Normal"/>
    <w:next w:val="Normal"/>
    <w:link w:val="Heading4Char"/>
    <w:unhideWhenUsed/>
    <w:qFormat/>
    <w:rsid w:val="00100D50"/>
    <w:pPr>
      <w:keepNext/>
      <w:keepLines/>
      <w:spacing w:before="200"/>
      <w:outlineLvl w:val="3"/>
    </w:pPr>
    <w:rPr>
      <w:rFonts w:asciiTheme="majorHAnsi" w:eastAsiaTheme="majorEastAsia" w:hAnsiTheme="majorHAnsi" w:cstheme="majorBidi"/>
      <w:b/>
      <w:bCs/>
      <w:i/>
      <w:iCs/>
      <w:color w:val="7C8F97" w:themeColor="accent1"/>
      <w:sz w:val="20"/>
      <w:szCs w:val="22"/>
    </w:rPr>
  </w:style>
  <w:style w:type="paragraph" w:styleId="Heading5">
    <w:name w:val="heading 5"/>
    <w:basedOn w:val="Normal"/>
    <w:next w:val="Normal"/>
    <w:link w:val="Heading5Char"/>
    <w:semiHidden/>
    <w:unhideWhenUsed/>
    <w:qFormat/>
    <w:rsid w:val="00100D50"/>
    <w:pPr>
      <w:keepNext/>
      <w:keepLines/>
      <w:spacing w:before="200"/>
      <w:outlineLvl w:val="4"/>
    </w:pPr>
    <w:rPr>
      <w:rFonts w:asciiTheme="majorHAnsi" w:eastAsiaTheme="majorEastAsia" w:hAnsiTheme="majorHAnsi" w:cstheme="majorBidi"/>
      <w:color w:val="3C474C" w:themeColor="accent1" w:themeShade="7F"/>
      <w:sz w:val="20"/>
      <w:szCs w:val="22"/>
    </w:rPr>
  </w:style>
  <w:style w:type="paragraph" w:styleId="Heading6">
    <w:name w:val="heading 6"/>
    <w:basedOn w:val="Normal"/>
    <w:next w:val="Normal"/>
    <w:link w:val="Heading6Char"/>
    <w:semiHidden/>
    <w:unhideWhenUsed/>
    <w:qFormat/>
    <w:rsid w:val="00100D50"/>
    <w:pPr>
      <w:keepNext/>
      <w:keepLines/>
      <w:spacing w:before="200"/>
      <w:outlineLvl w:val="5"/>
    </w:pPr>
    <w:rPr>
      <w:rFonts w:asciiTheme="majorHAnsi" w:eastAsiaTheme="majorEastAsia" w:hAnsiTheme="majorHAnsi" w:cstheme="majorBidi"/>
      <w:i/>
      <w:iCs/>
      <w:color w:val="3C474C" w:themeColor="accent1" w:themeShade="7F"/>
      <w:sz w:val="20"/>
      <w:szCs w:val="22"/>
    </w:rPr>
  </w:style>
  <w:style w:type="paragraph" w:styleId="Heading7">
    <w:name w:val="heading 7"/>
    <w:basedOn w:val="Normal"/>
    <w:next w:val="Normal"/>
    <w:link w:val="Heading7Char"/>
    <w:semiHidden/>
    <w:unhideWhenUsed/>
    <w:qFormat/>
    <w:rsid w:val="00100D50"/>
    <w:pPr>
      <w:keepNext/>
      <w:keepLines/>
      <w:spacing w:before="200"/>
      <w:outlineLvl w:val="6"/>
    </w:pPr>
    <w:rPr>
      <w:rFonts w:asciiTheme="majorHAnsi" w:eastAsiaTheme="majorEastAsia" w:hAnsiTheme="majorHAnsi" w:cstheme="majorBidi"/>
      <w:i/>
      <w:iCs/>
      <w:color w:val="404040" w:themeColor="text1" w:themeTint="BF"/>
      <w:sz w:val="20"/>
      <w:szCs w:val="22"/>
    </w:rPr>
  </w:style>
  <w:style w:type="paragraph" w:styleId="Heading8">
    <w:name w:val="heading 8"/>
    <w:basedOn w:val="Normal"/>
    <w:next w:val="Normal"/>
    <w:link w:val="Heading8Char"/>
    <w:semiHidden/>
    <w:unhideWhenUsed/>
    <w:qFormat/>
    <w:rsid w:val="00100D5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100D5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0D50"/>
    <w:pPr>
      <w:spacing w:after="200"/>
      <w:ind w:right="144"/>
      <w:jc w:val="right"/>
    </w:pPr>
    <w:rPr>
      <w:rFonts w:asciiTheme="minorHAnsi" w:hAnsiTheme="minorHAnsi" w:cstheme="minorBidi"/>
      <w:color w:val="4B5A60" w:themeColor="text2"/>
      <w:sz w:val="20"/>
    </w:rPr>
  </w:style>
  <w:style w:type="character" w:customStyle="1" w:styleId="HeaderChar">
    <w:name w:val="Header Char"/>
    <w:basedOn w:val="DefaultParagraphFont"/>
    <w:link w:val="Header"/>
    <w:uiPriority w:val="99"/>
    <w:rsid w:val="00100D50"/>
    <w:rPr>
      <w:color w:val="4B5A60" w:themeColor="text2"/>
      <w:sz w:val="20"/>
      <w:szCs w:val="24"/>
    </w:rPr>
  </w:style>
  <w:style w:type="paragraph" w:styleId="Footer">
    <w:name w:val="footer"/>
    <w:basedOn w:val="Normal"/>
    <w:link w:val="FooterChar"/>
    <w:rsid w:val="00100D50"/>
    <w:pPr>
      <w:tabs>
        <w:tab w:val="center" w:pos="4680"/>
        <w:tab w:val="right" w:pos="9360"/>
      </w:tabs>
      <w:spacing w:before="300"/>
      <w:jc w:val="right"/>
    </w:pPr>
    <w:rPr>
      <w:rFonts w:asciiTheme="minorHAnsi" w:hAnsiTheme="minorHAnsi" w:cstheme="minorBidi"/>
      <w:color w:val="7C8F97" w:themeColor="accent1"/>
      <w:sz w:val="20"/>
      <w:szCs w:val="16"/>
    </w:rPr>
  </w:style>
  <w:style w:type="character" w:customStyle="1" w:styleId="FooterChar">
    <w:name w:val="Footer Char"/>
    <w:basedOn w:val="DefaultParagraphFont"/>
    <w:link w:val="Footer"/>
    <w:rsid w:val="00100D50"/>
    <w:rPr>
      <w:color w:val="7C8F97" w:themeColor="accent1"/>
      <w:sz w:val="20"/>
      <w:szCs w:val="16"/>
    </w:rPr>
  </w:style>
  <w:style w:type="paragraph" w:customStyle="1" w:styleId="Header-Left">
    <w:name w:val="Header-Left"/>
    <w:basedOn w:val="Normal"/>
    <w:rsid w:val="00100D50"/>
    <w:pPr>
      <w:spacing w:before="400" w:after="400"/>
      <w:ind w:left="216"/>
    </w:pPr>
    <w:rPr>
      <w:rFonts w:asciiTheme="majorHAnsi" w:eastAsiaTheme="majorEastAsia" w:hAnsiTheme="majorHAnsi" w:cstheme="minorBidi"/>
      <w:color w:val="4B5A60" w:themeColor="text2"/>
      <w:sz w:val="40"/>
      <w:szCs w:val="22"/>
    </w:rPr>
  </w:style>
  <w:style w:type="paragraph" w:customStyle="1" w:styleId="Header-Right">
    <w:name w:val="Header-Right"/>
    <w:basedOn w:val="Normal"/>
    <w:rsid w:val="00100D50"/>
    <w:pPr>
      <w:spacing w:before="80" w:after="80" w:line="220" w:lineRule="atLeast"/>
      <w:ind w:left="216" w:right="216"/>
    </w:pPr>
    <w:rPr>
      <w:rFonts w:asciiTheme="minorHAnsi" w:hAnsiTheme="minorHAnsi" w:cstheme="minorBidi"/>
      <w:color w:val="4B5A60" w:themeColor="text2"/>
      <w:sz w:val="16"/>
      <w:szCs w:val="22"/>
    </w:rPr>
  </w:style>
  <w:style w:type="table" w:customStyle="1" w:styleId="BodyTable">
    <w:name w:val="Body Table"/>
    <w:basedOn w:val="TableNormal"/>
    <w:rsid w:val="00100D50"/>
    <w:tblPr>
      <w:tblInd w:w="0" w:type="dxa"/>
      <w:tblCellMar>
        <w:top w:w="0" w:type="dxa"/>
        <w:left w:w="72" w:type="dxa"/>
        <w:bottom w:w="0" w:type="dxa"/>
        <w:right w:w="72" w:type="dxa"/>
      </w:tblCellMar>
    </w:tblPr>
  </w:style>
  <w:style w:type="table" w:customStyle="1" w:styleId="OutsideTable-Header">
    <w:name w:val="Outside Table - Header"/>
    <w:basedOn w:val="TableNormal"/>
    <w:rsid w:val="00100D50"/>
    <w:tblPr>
      <w:tblInd w:w="0" w:type="dxa"/>
      <w:tblCellMar>
        <w:top w:w="72" w:type="dxa"/>
        <w:left w:w="72" w:type="dxa"/>
        <w:bottom w:w="72" w:type="dxa"/>
        <w:right w:w="72" w:type="dxa"/>
      </w:tblCellMar>
    </w:tblPr>
    <w:tcPr>
      <w:shd w:val="clear" w:color="auto" w:fill="7C8F97" w:themeFill="accent1"/>
    </w:tcPr>
  </w:style>
  <w:style w:type="paragraph" w:customStyle="1" w:styleId="NoSpaceBetween">
    <w:name w:val="No Space Between"/>
    <w:basedOn w:val="Normal"/>
    <w:rsid w:val="00100D50"/>
    <w:pPr>
      <w:spacing w:line="14" w:lineRule="exact"/>
    </w:pPr>
    <w:rPr>
      <w:rFonts w:asciiTheme="minorHAnsi" w:hAnsiTheme="minorHAnsi" w:cstheme="minorBidi"/>
      <w:color w:val="404040" w:themeColor="text1" w:themeTint="BF"/>
      <w:sz w:val="2"/>
      <w:szCs w:val="22"/>
    </w:rPr>
  </w:style>
  <w:style w:type="table" w:customStyle="1" w:styleId="HostTable-Body">
    <w:name w:val="Host Table - Body"/>
    <w:basedOn w:val="TableNormal"/>
    <w:rsid w:val="00100D50"/>
    <w:tblPr>
      <w:tblInd w:w="0" w:type="dxa"/>
      <w:tblBorders>
        <w:top w:val="single" w:sz="4" w:space="0" w:color="D1D0C8" w:themeColor="background2"/>
        <w:left w:val="single" w:sz="4" w:space="0" w:color="D1D0C8" w:themeColor="background2"/>
        <w:bottom w:val="single" w:sz="4" w:space="0" w:color="D1D0C8" w:themeColor="background2"/>
        <w:right w:val="single" w:sz="4" w:space="0" w:color="D1D0C8" w:themeColor="background2"/>
      </w:tblBorders>
      <w:tblCellMar>
        <w:top w:w="0" w:type="dxa"/>
        <w:left w:w="0" w:type="dxa"/>
        <w:bottom w:w="0" w:type="dxa"/>
        <w:right w:w="0" w:type="dxa"/>
      </w:tblCellMar>
    </w:tblPr>
    <w:tcPr>
      <w:shd w:val="clear" w:color="auto" w:fill="auto"/>
    </w:tcPr>
  </w:style>
  <w:style w:type="paragraph" w:customStyle="1" w:styleId="TopicHeading">
    <w:name w:val="Topic Heading"/>
    <w:basedOn w:val="Normal"/>
    <w:rsid w:val="00100D50"/>
    <w:pPr>
      <w:spacing w:before="40" w:after="40"/>
    </w:pPr>
    <w:rPr>
      <w:rFonts w:asciiTheme="minorHAnsi" w:hAnsiTheme="minorHAnsi" w:cstheme="minorBidi"/>
      <w:color w:val="7C8F97" w:themeColor="accent1"/>
      <w:sz w:val="32"/>
      <w:szCs w:val="32"/>
    </w:rPr>
  </w:style>
  <w:style w:type="paragraph" w:styleId="BodyText">
    <w:name w:val="Body Text"/>
    <w:basedOn w:val="Normal"/>
    <w:link w:val="BodyTextChar"/>
    <w:rsid w:val="00100D50"/>
    <w:pPr>
      <w:spacing w:before="60" w:after="60"/>
    </w:pPr>
    <w:rPr>
      <w:rFonts w:asciiTheme="minorHAnsi" w:hAnsiTheme="minorHAnsi" w:cstheme="minorBidi"/>
      <w:color w:val="404040" w:themeColor="text1" w:themeTint="BF"/>
      <w:sz w:val="20"/>
      <w:szCs w:val="20"/>
    </w:rPr>
  </w:style>
  <w:style w:type="character" w:customStyle="1" w:styleId="BodyTextChar">
    <w:name w:val="Body Text Char"/>
    <w:basedOn w:val="DefaultParagraphFont"/>
    <w:link w:val="BodyText"/>
    <w:rsid w:val="00100D50"/>
    <w:rPr>
      <w:color w:val="404040" w:themeColor="text1" w:themeTint="BF"/>
      <w:sz w:val="20"/>
      <w:szCs w:val="20"/>
    </w:rPr>
  </w:style>
  <w:style w:type="paragraph" w:customStyle="1" w:styleId="HeaderTableHeading">
    <w:name w:val="Header Table Heading"/>
    <w:basedOn w:val="BodyText"/>
    <w:rsid w:val="00100D50"/>
    <w:rPr>
      <w:color w:val="7C8F97" w:themeColor="accent1"/>
    </w:rPr>
  </w:style>
  <w:style w:type="paragraph" w:customStyle="1" w:styleId="DocumentHeading">
    <w:name w:val="Document Heading"/>
    <w:basedOn w:val="Normal"/>
    <w:rsid w:val="00100D50"/>
    <w:pPr>
      <w:spacing w:before="200" w:after="80"/>
      <w:jc w:val="right"/>
    </w:pPr>
    <w:rPr>
      <w:rFonts w:asciiTheme="minorHAnsi" w:hAnsiTheme="minorHAnsi" w:cstheme="minorBidi"/>
      <w:color w:val="7C8F97" w:themeColor="accent1"/>
      <w:sz w:val="72"/>
      <w:szCs w:val="72"/>
    </w:rPr>
  </w:style>
  <w:style w:type="paragraph" w:customStyle="1" w:styleId="TableHeadingLeft">
    <w:name w:val="Table Heading Left"/>
    <w:basedOn w:val="HeaderTableHeading"/>
    <w:rsid w:val="00100D50"/>
    <w:rPr>
      <w:color w:val="404040" w:themeColor="text1" w:themeTint="BF"/>
    </w:rPr>
  </w:style>
  <w:style w:type="table" w:customStyle="1" w:styleId="BodyTableBorderless">
    <w:name w:val="Body Table Borderless"/>
    <w:basedOn w:val="TableNormal"/>
    <w:rsid w:val="00100D50"/>
    <w:tblPr>
      <w:tblInd w:w="0" w:type="dxa"/>
      <w:tblCellMar>
        <w:top w:w="0" w:type="dxa"/>
        <w:left w:w="72" w:type="dxa"/>
        <w:bottom w:w="0" w:type="dxa"/>
        <w:right w:w="72" w:type="dxa"/>
      </w:tblCellMar>
    </w:tblPr>
  </w:style>
  <w:style w:type="table" w:customStyle="1" w:styleId="HostTableBorderless">
    <w:name w:val="Host Table Borderless"/>
    <w:basedOn w:val="TableNormal"/>
    <w:rsid w:val="00100D50"/>
    <w:tblPr>
      <w:tblInd w:w="0" w:type="dxa"/>
      <w:tblCellMar>
        <w:top w:w="0" w:type="dxa"/>
        <w:left w:w="0" w:type="dxa"/>
        <w:bottom w:w="0" w:type="dxa"/>
        <w:right w:w="0" w:type="dxa"/>
      </w:tblCellMar>
    </w:tblPr>
  </w:style>
  <w:style w:type="table" w:customStyle="1" w:styleId="CenterTable-Header">
    <w:name w:val="Center Table - Header"/>
    <w:basedOn w:val="TableNormal"/>
    <w:rsid w:val="00100D50"/>
    <w:tblPr>
      <w:tblInd w:w="0" w:type="dxa"/>
      <w:tblBorders>
        <w:top w:val="single" w:sz="8" w:space="0" w:color="D1D0C8" w:themeColor="background2"/>
        <w:left w:val="single" w:sz="8" w:space="0" w:color="D1D0C8" w:themeColor="background2"/>
        <w:bottom w:val="single" w:sz="8" w:space="0" w:color="D1D0C8" w:themeColor="background2"/>
        <w:right w:val="single" w:sz="8" w:space="0" w:color="D1D0C8" w:themeColor="background2"/>
        <w:insideH w:val="single" w:sz="8" w:space="0" w:color="D1D0C8" w:themeColor="background2"/>
        <w:insideV w:val="single" w:sz="8" w:space="0" w:color="D1D0C8" w:themeColor="background2"/>
      </w:tblBorders>
      <w:tblCellMar>
        <w:top w:w="0" w:type="dxa"/>
        <w:left w:w="0" w:type="dxa"/>
        <w:bottom w:w="0" w:type="dxa"/>
        <w:right w:w="0" w:type="dxa"/>
      </w:tblCellMar>
    </w:tblPr>
    <w:tcPr>
      <w:shd w:val="clear" w:color="auto" w:fill="FFFFFF" w:themeFill="background1"/>
    </w:tcPr>
  </w:style>
  <w:style w:type="table" w:customStyle="1" w:styleId="BorderTable-Header">
    <w:name w:val="Border Table - Header"/>
    <w:basedOn w:val="TableNormal"/>
    <w:rsid w:val="00100D50"/>
    <w:tblPr>
      <w:tblInd w:w="0"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character" w:customStyle="1" w:styleId="Heading1Char">
    <w:name w:val="Heading 1 Char"/>
    <w:basedOn w:val="DefaultParagraphFont"/>
    <w:link w:val="Heading1"/>
    <w:rsid w:val="00100D50"/>
    <w:rPr>
      <w:rFonts w:asciiTheme="majorHAnsi" w:eastAsiaTheme="majorEastAsia" w:hAnsiTheme="majorHAnsi" w:cstheme="majorBidi"/>
      <w:b/>
      <w:bCs/>
      <w:color w:val="5B6B72" w:themeColor="accent1" w:themeShade="BF"/>
      <w:sz w:val="28"/>
      <w:szCs w:val="28"/>
    </w:rPr>
  </w:style>
  <w:style w:type="paragraph" w:styleId="BalloonText">
    <w:name w:val="Balloon Text"/>
    <w:basedOn w:val="Normal"/>
    <w:link w:val="BalloonTextChar"/>
    <w:semiHidden/>
    <w:unhideWhenUsed/>
    <w:rsid w:val="00100D50"/>
    <w:rPr>
      <w:rFonts w:ascii="Tahoma" w:hAnsi="Tahoma" w:cs="Tahoma"/>
      <w:color w:val="404040" w:themeColor="text1" w:themeTint="BF"/>
      <w:sz w:val="16"/>
      <w:szCs w:val="16"/>
    </w:rPr>
  </w:style>
  <w:style w:type="character" w:customStyle="1" w:styleId="BalloonTextChar">
    <w:name w:val="Balloon Text Char"/>
    <w:basedOn w:val="DefaultParagraphFont"/>
    <w:link w:val="BalloonText"/>
    <w:semiHidden/>
    <w:rsid w:val="00100D50"/>
    <w:rPr>
      <w:rFonts w:ascii="Tahoma" w:hAnsi="Tahoma" w:cs="Tahoma"/>
      <w:color w:val="404040" w:themeColor="text1" w:themeTint="BF"/>
      <w:sz w:val="16"/>
      <w:szCs w:val="16"/>
    </w:rPr>
  </w:style>
  <w:style w:type="paragraph" w:styleId="Bibliography">
    <w:name w:val="Bibliography"/>
    <w:basedOn w:val="Normal"/>
    <w:next w:val="Normal"/>
    <w:semiHidden/>
    <w:unhideWhenUsed/>
    <w:rsid w:val="00100D50"/>
    <w:rPr>
      <w:rFonts w:asciiTheme="minorHAnsi" w:hAnsiTheme="minorHAnsi" w:cstheme="minorBidi"/>
      <w:color w:val="404040" w:themeColor="text1" w:themeTint="BF"/>
      <w:sz w:val="20"/>
      <w:szCs w:val="22"/>
    </w:rPr>
  </w:style>
  <w:style w:type="paragraph" w:styleId="BlockText">
    <w:name w:val="Block Text"/>
    <w:basedOn w:val="Normal"/>
    <w:semiHidden/>
    <w:unhideWhenUsed/>
    <w:rsid w:val="00100D50"/>
    <w:pPr>
      <w:pBdr>
        <w:top w:val="single" w:sz="2" w:space="10" w:color="7C8F97" w:themeColor="accent1" w:shadow="1"/>
        <w:left w:val="single" w:sz="2" w:space="10" w:color="7C8F97" w:themeColor="accent1" w:shadow="1"/>
        <w:bottom w:val="single" w:sz="2" w:space="10" w:color="7C8F97" w:themeColor="accent1" w:shadow="1"/>
        <w:right w:val="single" w:sz="2" w:space="10" w:color="7C8F97" w:themeColor="accent1" w:shadow="1"/>
      </w:pBdr>
      <w:ind w:left="1152" w:right="1152"/>
    </w:pPr>
    <w:rPr>
      <w:rFonts w:asciiTheme="minorHAnsi" w:hAnsiTheme="minorHAnsi" w:cstheme="minorBidi"/>
      <w:i/>
      <w:iCs/>
      <w:color w:val="7C8F97" w:themeColor="accent1"/>
      <w:sz w:val="20"/>
      <w:szCs w:val="22"/>
    </w:rPr>
  </w:style>
  <w:style w:type="paragraph" w:styleId="BodyText2">
    <w:name w:val="Body Text 2"/>
    <w:basedOn w:val="Normal"/>
    <w:link w:val="BodyText2Char"/>
    <w:semiHidden/>
    <w:unhideWhenUsed/>
    <w:rsid w:val="00100D50"/>
    <w:pPr>
      <w:spacing w:after="120"/>
      <w:ind w:left="360"/>
    </w:pPr>
    <w:rPr>
      <w:rFonts w:asciiTheme="minorHAnsi" w:hAnsiTheme="minorHAnsi" w:cstheme="minorBidi"/>
      <w:color w:val="404040" w:themeColor="text1" w:themeTint="BF"/>
      <w:sz w:val="20"/>
      <w:szCs w:val="22"/>
    </w:rPr>
  </w:style>
  <w:style w:type="paragraph" w:styleId="BodyText3">
    <w:name w:val="Body Text 3"/>
    <w:basedOn w:val="Normal"/>
    <w:link w:val="BodyText3Char"/>
    <w:semiHidden/>
    <w:unhideWhenUsed/>
    <w:rsid w:val="00100D50"/>
    <w:pPr>
      <w:spacing w:after="120"/>
    </w:pPr>
    <w:rPr>
      <w:rFonts w:asciiTheme="minorHAnsi" w:hAnsiTheme="minorHAnsi" w:cstheme="minorBidi"/>
      <w:color w:val="404040" w:themeColor="text1" w:themeTint="BF"/>
      <w:sz w:val="16"/>
      <w:szCs w:val="16"/>
    </w:rPr>
  </w:style>
  <w:style w:type="character" w:customStyle="1" w:styleId="BodyText3Char">
    <w:name w:val="Body Text 3 Char"/>
    <w:basedOn w:val="DefaultParagraphFont"/>
    <w:link w:val="BodyText3"/>
    <w:semiHidden/>
    <w:rsid w:val="00100D50"/>
    <w:rPr>
      <w:color w:val="404040" w:themeColor="text1" w:themeTint="BF"/>
      <w:sz w:val="16"/>
      <w:szCs w:val="16"/>
    </w:rPr>
  </w:style>
  <w:style w:type="paragraph" w:styleId="BodyTextFirstIndent">
    <w:name w:val="Body Text First Indent"/>
    <w:basedOn w:val="BodyText"/>
    <w:link w:val="BodyTextFirstIndentChar"/>
    <w:semiHidden/>
    <w:unhideWhenUsed/>
    <w:rsid w:val="00100D50"/>
    <w:pPr>
      <w:spacing w:before="0" w:after="0"/>
      <w:ind w:firstLine="360"/>
    </w:pPr>
    <w:rPr>
      <w:szCs w:val="22"/>
    </w:rPr>
  </w:style>
  <w:style w:type="character" w:customStyle="1" w:styleId="BodyTextFirstIndentChar">
    <w:name w:val="Body Text First Indent Char"/>
    <w:basedOn w:val="BodyTextChar"/>
    <w:link w:val="BodyTextFirstIndent"/>
    <w:semiHidden/>
    <w:rsid w:val="00100D50"/>
    <w:rPr>
      <w:color w:val="404040" w:themeColor="text1" w:themeTint="BF"/>
      <w:sz w:val="20"/>
      <w:szCs w:val="20"/>
    </w:rPr>
  </w:style>
  <w:style w:type="character" w:customStyle="1" w:styleId="BodyText2Char">
    <w:name w:val="Body Text 2 Char"/>
    <w:basedOn w:val="DefaultParagraphFont"/>
    <w:link w:val="BodyText2"/>
    <w:semiHidden/>
    <w:rsid w:val="00100D50"/>
    <w:rPr>
      <w:color w:val="404040" w:themeColor="text1" w:themeTint="BF"/>
      <w:sz w:val="20"/>
    </w:rPr>
  </w:style>
  <w:style w:type="paragraph" w:styleId="BodyTextFirstIndent2">
    <w:name w:val="Body Text First Indent 2"/>
    <w:basedOn w:val="BodyText2"/>
    <w:link w:val="BodyTextFirstIndent2Char"/>
    <w:semiHidden/>
    <w:unhideWhenUsed/>
    <w:rsid w:val="00100D50"/>
    <w:pPr>
      <w:spacing w:after="0"/>
      <w:ind w:firstLine="360"/>
    </w:pPr>
  </w:style>
  <w:style w:type="character" w:customStyle="1" w:styleId="BodyTextFirstIndent2Char">
    <w:name w:val="Body Text First Indent 2 Char"/>
    <w:basedOn w:val="BodyText2Char"/>
    <w:link w:val="BodyTextFirstIndent2"/>
    <w:semiHidden/>
    <w:rsid w:val="00100D50"/>
    <w:rPr>
      <w:color w:val="404040" w:themeColor="text1" w:themeTint="BF"/>
      <w:sz w:val="20"/>
    </w:rPr>
  </w:style>
  <w:style w:type="paragraph" w:styleId="BodyTextIndent2">
    <w:name w:val="Body Text Indent 2"/>
    <w:basedOn w:val="Normal"/>
    <w:link w:val="BodyTextIndent2Char"/>
    <w:semiHidden/>
    <w:unhideWhenUsed/>
    <w:rsid w:val="00100D50"/>
    <w:pPr>
      <w:spacing w:after="120" w:line="480" w:lineRule="auto"/>
      <w:ind w:left="360"/>
    </w:pPr>
    <w:rPr>
      <w:rFonts w:asciiTheme="minorHAnsi" w:hAnsiTheme="minorHAnsi" w:cstheme="minorBidi"/>
      <w:color w:val="404040" w:themeColor="text1" w:themeTint="BF"/>
      <w:sz w:val="20"/>
      <w:szCs w:val="22"/>
    </w:rPr>
  </w:style>
  <w:style w:type="character" w:customStyle="1" w:styleId="BodyTextIndent2Char">
    <w:name w:val="Body Text Indent 2 Char"/>
    <w:basedOn w:val="DefaultParagraphFont"/>
    <w:link w:val="BodyTextIndent2"/>
    <w:semiHidden/>
    <w:rsid w:val="00100D50"/>
    <w:rPr>
      <w:color w:val="404040" w:themeColor="text1" w:themeTint="BF"/>
      <w:sz w:val="20"/>
    </w:rPr>
  </w:style>
  <w:style w:type="paragraph" w:styleId="BodyTextIndent3">
    <w:name w:val="Body Text Indent 3"/>
    <w:basedOn w:val="Normal"/>
    <w:link w:val="BodyTextIndent3Char"/>
    <w:semiHidden/>
    <w:unhideWhenUsed/>
    <w:rsid w:val="00100D50"/>
    <w:pPr>
      <w:spacing w:after="120"/>
      <w:ind w:left="360"/>
    </w:pPr>
    <w:rPr>
      <w:rFonts w:asciiTheme="minorHAnsi" w:hAnsiTheme="minorHAnsi" w:cstheme="minorBidi"/>
      <w:color w:val="404040" w:themeColor="text1" w:themeTint="BF"/>
      <w:sz w:val="16"/>
      <w:szCs w:val="16"/>
    </w:rPr>
  </w:style>
  <w:style w:type="character" w:customStyle="1" w:styleId="BodyTextIndent3Char">
    <w:name w:val="Body Text Indent 3 Char"/>
    <w:basedOn w:val="DefaultParagraphFont"/>
    <w:link w:val="BodyTextIndent3"/>
    <w:semiHidden/>
    <w:rsid w:val="00100D50"/>
    <w:rPr>
      <w:color w:val="404040" w:themeColor="text1" w:themeTint="BF"/>
      <w:sz w:val="16"/>
      <w:szCs w:val="16"/>
    </w:rPr>
  </w:style>
  <w:style w:type="paragraph" w:styleId="Caption">
    <w:name w:val="caption"/>
    <w:basedOn w:val="Normal"/>
    <w:next w:val="Normal"/>
    <w:semiHidden/>
    <w:unhideWhenUsed/>
    <w:qFormat/>
    <w:rsid w:val="00100D50"/>
    <w:pPr>
      <w:spacing w:after="200"/>
    </w:pPr>
    <w:rPr>
      <w:rFonts w:asciiTheme="minorHAnsi" w:hAnsiTheme="minorHAnsi" w:cstheme="minorBidi"/>
      <w:b/>
      <w:bCs/>
      <w:color w:val="7C8F97" w:themeColor="accent1"/>
      <w:sz w:val="18"/>
      <w:szCs w:val="18"/>
    </w:rPr>
  </w:style>
  <w:style w:type="paragraph" w:styleId="Closing">
    <w:name w:val="Closing"/>
    <w:basedOn w:val="Normal"/>
    <w:link w:val="ClosingChar"/>
    <w:semiHidden/>
    <w:unhideWhenUsed/>
    <w:rsid w:val="00100D50"/>
    <w:pPr>
      <w:ind w:left="4320"/>
    </w:pPr>
    <w:rPr>
      <w:rFonts w:asciiTheme="minorHAnsi" w:hAnsiTheme="minorHAnsi" w:cstheme="minorBidi"/>
      <w:color w:val="404040" w:themeColor="text1" w:themeTint="BF"/>
      <w:sz w:val="20"/>
      <w:szCs w:val="22"/>
    </w:rPr>
  </w:style>
  <w:style w:type="character" w:customStyle="1" w:styleId="ClosingChar">
    <w:name w:val="Closing Char"/>
    <w:basedOn w:val="DefaultParagraphFont"/>
    <w:link w:val="Closing"/>
    <w:semiHidden/>
    <w:rsid w:val="00100D50"/>
    <w:rPr>
      <w:color w:val="404040" w:themeColor="text1" w:themeTint="BF"/>
      <w:sz w:val="20"/>
    </w:rPr>
  </w:style>
  <w:style w:type="paragraph" w:styleId="CommentText">
    <w:name w:val="annotation text"/>
    <w:basedOn w:val="Normal"/>
    <w:link w:val="CommentTextChar"/>
    <w:semiHidden/>
    <w:unhideWhenUsed/>
    <w:rsid w:val="00100D50"/>
    <w:rPr>
      <w:rFonts w:asciiTheme="minorHAnsi" w:hAnsiTheme="minorHAnsi" w:cstheme="minorBidi"/>
      <w:color w:val="404040" w:themeColor="text1" w:themeTint="BF"/>
      <w:sz w:val="20"/>
      <w:szCs w:val="20"/>
    </w:rPr>
  </w:style>
  <w:style w:type="character" w:customStyle="1" w:styleId="CommentTextChar">
    <w:name w:val="Comment Text Char"/>
    <w:basedOn w:val="DefaultParagraphFont"/>
    <w:link w:val="CommentText"/>
    <w:semiHidden/>
    <w:rsid w:val="00100D50"/>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100D50"/>
    <w:rPr>
      <w:b/>
      <w:bCs/>
    </w:rPr>
  </w:style>
  <w:style w:type="character" w:customStyle="1" w:styleId="CommentSubjectChar">
    <w:name w:val="Comment Subject Char"/>
    <w:basedOn w:val="CommentTextChar"/>
    <w:link w:val="CommentSubject"/>
    <w:semiHidden/>
    <w:rsid w:val="00100D50"/>
    <w:rPr>
      <w:b/>
      <w:bCs/>
      <w:color w:val="404040" w:themeColor="text1" w:themeTint="BF"/>
      <w:sz w:val="20"/>
      <w:szCs w:val="20"/>
    </w:rPr>
  </w:style>
  <w:style w:type="paragraph" w:styleId="Date">
    <w:name w:val="Date"/>
    <w:basedOn w:val="Normal"/>
    <w:next w:val="Normal"/>
    <w:link w:val="DateChar"/>
    <w:semiHidden/>
    <w:unhideWhenUsed/>
    <w:rsid w:val="00100D50"/>
    <w:rPr>
      <w:rFonts w:asciiTheme="minorHAnsi" w:hAnsiTheme="minorHAnsi" w:cstheme="minorBidi"/>
      <w:color w:val="404040" w:themeColor="text1" w:themeTint="BF"/>
      <w:sz w:val="20"/>
      <w:szCs w:val="22"/>
    </w:rPr>
  </w:style>
  <w:style w:type="character" w:customStyle="1" w:styleId="DateChar">
    <w:name w:val="Date Char"/>
    <w:basedOn w:val="DefaultParagraphFont"/>
    <w:link w:val="Date"/>
    <w:semiHidden/>
    <w:rsid w:val="00100D50"/>
    <w:rPr>
      <w:color w:val="404040" w:themeColor="text1" w:themeTint="BF"/>
      <w:sz w:val="20"/>
    </w:rPr>
  </w:style>
  <w:style w:type="paragraph" w:styleId="DocumentMap">
    <w:name w:val="Document Map"/>
    <w:basedOn w:val="Normal"/>
    <w:link w:val="DocumentMapChar"/>
    <w:semiHidden/>
    <w:unhideWhenUsed/>
    <w:rsid w:val="00100D50"/>
    <w:rPr>
      <w:rFonts w:ascii="Tahoma" w:hAnsi="Tahoma" w:cs="Tahoma"/>
      <w:color w:val="404040" w:themeColor="text1" w:themeTint="BF"/>
      <w:sz w:val="16"/>
      <w:szCs w:val="16"/>
    </w:rPr>
  </w:style>
  <w:style w:type="character" w:customStyle="1" w:styleId="DocumentMapChar">
    <w:name w:val="Document Map Char"/>
    <w:basedOn w:val="DefaultParagraphFont"/>
    <w:link w:val="DocumentMap"/>
    <w:semiHidden/>
    <w:rsid w:val="00100D50"/>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100D50"/>
    <w:rPr>
      <w:rFonts w:asciiTheme="minorHAnsi" w:hAnsiTheme="minorHAnsi" w:cstheme="minorBidi"/>
      <w:color w:val="404040" w:themeColor="text1" w:themeTint="BF"/>
      <w:sz w:val="20"/>
      <w:szCs w:val="22"/>
    </w:rPr>
  </w:style>
  <w:style w:type="character" w:customStyle="1" w:styleId="E-mailSignatureChar">
    <w:name w:val="E-mail Signature Char"/>
    <w:basedOn w:val="DefaultParagraphFont"/>
    <w:link w:val="E-mailSignature"/>
    <w:semiHidden/>
    <w:rsid w:val="00100D50"/>
    <w:rPr>
      <w:color w:val="404040" w:themeColor="text1" w:themeTint="BF"/>
      <w:sz w:val="20"/>
    </w:rPr>
  </w:style>
  <w:style w:type="paragraph" w:styleId="EndnoteText">
    <w:name w:val="endnote text"/>
    <w:basedOn w:val="Normal"/>
    <w:link w:val="EndnoteTextChar"/>
    <w:semiHidden/>
    <w:unhideWhenUsed/>
    <w:rsid w:val="00100D50"/>
    <w:rPr>
      <w:rFonts w:asciiTheme="minorHAnsi" w:hAnsiTheme="minorHAnsi" w:cstheme="minorBidi"/>
      <w:color w:val="404040" w:themeColor="text1" w:themeTint="BF"/>
      <w:sz w:val="20"/>
      <w:szCs w:val="20"/>
    </w:rPr>
  </w:style>
  <w:style w:type="character" w:customStyle="1" w:styleId="EndnoteTextChar">
    <w:name w:val="Endnote Text Char"/>
    <w:basedOn w:val="DefaultParagraphFont"/>
    <w:link w:val="EndnoteText"/>
    <w:semiHidden/>
    <w:rsid w:val="00100D50"/>
    <w:rPr>
      <w:color w:val="404040" w:themeColor="text1" w:themeTint="BF"/>
      <w:sz w:val="20"/>
      <w:szCs w:val="20"/>
    </w:rPr>
  </w:style>
  <w:style w:type="paragraph" w:styleId="EnvelopeAddress">
    <w:name w:val="envelope address"/>
    <w:basedOn w:val="Normal"/>
    <w:semiHidden/>
    <w:unhideWhenUsed/>
    <w:rsid w:val="00100D50"/>
    <w:pPr>
      <w:framePr w:w="7920" w:h="1980" w:hRule="exact" w:hSpace="180" w:wrap="auto" w:hAnchor="page" w:xAlign="center" w:yAlign="bottom"/>
      <w:ind w:left="2880"/>
    </w:pPr>
    <w:rPr>
      <w:rFonts w:asciiTheme="majorHAnsi" w:eastAsiaTheme="majorEastAsia" w:hAnsiTheme="majorHAnsi" w:cstheme="majorBidi"/>
      <w:color w:val="404040" w:themeColor="text1" w:themeTint="BF"/>
    </w:rPr>
  </w:style>
  <w:style w:type="paragraph" w:styleId="EnvelopeReturn">
    <w:name w:val="envelope return"/>
    <w:basedOn w:val="Normal"/>
    <w:semiHidden/>
    <w:unhideWhenUsed/>
    <w:rsid w:val="00100D50"/>
    <w:rPr>
      <w:rFonts w:asciiTheme="majorHAnsi" w:eastAsiaTheme="majorEastAsia" w:hAnsiTheme="majorHAnsi" w:cstheme="majorBidi"/>
      <w:color w:val="404040" w:themeColor="text1" w:themeTint="BF"/>
      <w:sz w:val="20"/>
      <w:szCs w:val="20"/>
    </w:rPr>
  </w:style>
  <w:style w:type="paragraph" w:styleId="FootnoteText">
    <w:name w:val="footnote text"/>
    <w:basedOn w:val="Normal"/>
    <w:link w:val="FootnoteTextChar"/>
    <w:unhideWhenUsed/>
    <w:rsid w:val="00100D50"/>
    <w:rPr>
      <w:rFonts w:asciiTheme="minorHAnsi" w:hAnsiTheme="minorHAnsi" w:cstheme="minorBidi"/>
      <w:color w:val="404040" w:themeColor="text1" w:themeTint="BF"/>
      <w:sz w:val="20"/>
      <w:szCs w:val="20"/>
    </w:rPr>
  </w:style>
  <w:style w:type="character" w:customStyle="1" w:styleId="FootnoteTextChar">
    <w:name w:val="Footnote Text Char"/>
    <w:basedOn w:val="DefaultParagraphFont"/>
    <w:link w:val="FootnoteText"/>
    <w:rsid w:val="00100D50"/>
    <w:rPr>
      <w:color w:val="404040" w:themeColor="text1" w:themeTint="BF"/>
      <w:sz w:val="20"/>
      <w:szCs w:val="20"/>
    </w:rPr>
  </w:style>
  <w:style w:type="character" w:customStyle="1" w:styleId="Heading2Char">
    <w:name w:val="Heading 2 Char"/>
    <w:basedOn w:val="DefaultParagraphFont"/>
    <w:link w:val="Heading2"/>
    <w:semiHidden/>
    <w:rsid w:val="00100D50"/>
    <w:rPr>
      <w:rFonts w:asciiTheme="majorHAnsi" w:eastAsiaTheme="majorEastAsia" w:hAnsiTheme="majorHAnsi" w:cstheme="majorBidi"/>
      <w:b/>
      <w:bCs/>
      <w:color w:val="7C8F97" w:themeColor="accent1"/>
      <w:sz w:val="26"/>
      <w:szCs w:val="26"/>
    </w:rPr>
  </w:style>
  <w:style w:type="character" w:customStyle="1" w:styleId="Heading3Char">
    <w:name w:val="Heading 3 Char"/>
    <w:basedOn w:val="DefaultParagraphFont"/>
    <w:link w:val="Heading3"/>
    <w:rsid w:val="00100D50"/>
    <w:rPr>
      <w:rFonts w:asciiTheme="majorHAnsi" w:eastAsiaTheme="majorEastAsia" w:hAnsiTheme="majorHAnsi" w:cstheme="majorBidi"/>
      <w:b/>
      <w:bCs/>
      <w:color w:val="7C8F97" w:themeColor="accent1"/>
      <w:sz w:val="20"/>
    </w:rPr>
  </w:style>
  <w:style w:type="character" w:customStyle="1" w:styleId="Heading4Char">
    <w:name w:val="Heading 4 Char"/>
    <w:basedOn w:val="DefaultParagraphFont"/>
    <w:link w:val="Heading4"/>
    <w:rsid w:val="00100D50"/>
    <w:rPr>
      <w:rFonts w:asciiTheme="majorHAnsi" w:eastAsiaTheme="majorEastAsia" w:hAnsiTheme="majorHAnsi" w:cstheme="majorBidi"/>
      <w:b/>
      <w:bCs/>
      <w:i/>
      <w:iCs/>
      <w:color w:val="7C8F97" w:themeColor="accent1"/>
      <w:sz w:val="20"/>
    </w:rPr>
  </w:style>
  <w:style w:type="character" w:customStyle="1" w:styleId="Heading5Char">
    <w:name w:val="Heading 5 Char"/>
    <w:basedOn w:val="DefaultParagraphFont"/>
    <w:link w:val="Heading5"/>
    <w:semiHidden/>
    <w:rsid w:val="00100D50"/>
    <w:rPr>
      <w:rFonts w:asciiTheme="majorHAnsi" w:eastAsiaTheme="majorEastAsia" w:hAnsiTheme="majorHAnsi" w:cstheme="majorBidi"/>
      <w:color w:val="3C474C" w:themeColor="accent1" w:themeShade="7F"/>
      <w:sz w:val="20"/>
    </w:rPr>
  </w:style>
  <w:style w:type="character" w:customStyle="1" w:styleId="Heading6Char">
    <w:name w:val="Heading 6 Char"/>
    <w:basedOn w:val="DefaultParagraphFont"/>
    <w:link w:val="Heading6"/>
    <w:semiHidden/>
    <w:rsid w:val="00100D50"/>
    <w:rPr>
      <w:rFonts w:asciiTheme="majorHAnsi" w:eastAsiaTheme="majorEastAsia" w:hAnsiTheme="majorHAnsi" w:cstheme="majorBidi"/>
      <w:i/>
      <w:iCs/>
      <w:color w:val="3C474C" w:themeColor="accent1" w:themeShade="7F"/>
      <w:sz w:val="20"/>
    </w:rPr>
  </w:style>
  <w:style w:type="character" w:customStyle="1" w:styleId="Heading7Char">
    <w:name w:val="Heading 7 Char"/>
    <w:basedOn w:val="DefaultParagraphFont"/>
    <w:link w:val="Heading7"/>
    <w:semiHidden/>
    <w:rsid w:val="00100D5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100D5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100D50"/>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100D50"/>
    <w:rPr>
      <w:rFonts w:asciiTheme="minorHAnsi" w:hAnsiTheme="minorHAnsi" w:cstheme="minorBidi"/>
      <w:i/>
      <w:iCs/>
      <w:color w:val="404040" w:themeColor="text1" w:themeTint="BF"/>
      <w:sz w:val="20"/>
      <w:szCs w:val="22"/>
    </w:rPr>
  </w:style>
  <w:style w:type="character" w:customStyle="1" w:styleId="HTMLAddressChar">
    <w:name w:val="HTML Address Char"/>
    <w:basedOn w:val="DefaultParagraphFont"/>
    <w:link w:val="HTMLAddress"/>
    <w:semiHidden/>
    <w:rsid w:val="00100D50"/>
    <w:rPr>
      <w:i/>
      <w:iCs/>
      <w:color w:val="404040" w:themeColor="text1" w:themeTint="BF"/>
      <w:sz w:val="20"/>
    </w:rPr>
  </w:style>
  <w:style w:type="paragraph" w:styleId="HTMLPreformatted">
    <w:name w:val="HTML Preformatted"/>
    <w:basedOn w:val="Normal"/>
    <w:link w:val="HTMLPreformattedChar"/>
    <w:semiHidden/>
    <w:unhideWhenUsed/>
    <w:rsid w:val="00100D50"/>
    <w:rPr>
      <w:rFonts w:ascii="Consolas" w:hAnsi="Consolas" w:cstheme="minorBidi"/>
      <w:color w:val="404040" w:themeColor="text1" w:themeTint="BF"/>
      <w:sz w:val="20"/>
      <w:szCs w:val="20"/>
    </w:rPr>
  </w:style>
  <w:style w:type="character" w:customStyle="1" w:styleId="HTMLPreformattedChar">
    <w:name w:val="HTML Preformatted Char"/>
    <w:basedOn w:val="DefaultParagraphFont"/>
    <w:link w:val="HTMLPreformatted"/>
    <w:semiHidden/>
    <w:rsid w:val="00100D50"/>
    <w:rPr>
      <w:rFonts w:ascii="Consolas" w:hAnsi="Consolas"/>
      <w:color w:val="404040" w:themeColor="text1" w:themeTint="BF"/>
      <w:sz w:val="20"/>
      <w:szCs w:val="20"/>
    </w:rPr>
  </w:style>
  <w:style w:type="paragraph" w:styleId="Index1">
    <w:name w:val="index 1"/>
    <w:basedOn w:val="Normal"/>
    <w:next w:val="Normal"/>
    <w:autoRedefine/>
    <w:semiHidden/>
    <w:unhideWhenUsed/>
    <w:rsid w:val="00100D50"/>
    <w:pPr>
      <w:ind w:left="200" w:hanging="200"/>
    </w:pPr>
    <w:rPr>
      <w:rFonts w:asciiTheme="minorHAnsi" w:hAnsiTheme="minorHAnsi" w:cstheme="minorBidi"/>
      <w:color w:val="404040" w:themeColor="text1" w:themeTint="BF"/>
      <w:sz w:val="20"/>
      <w:szCs w:val="22"/>
    </w:rPr>
  </w:style>
  <w:style w:type="paragraph" w:styleId="Index2">
    <w:name w:val="index 2"/>
    <w:basedOn w:val="Normal"/>
    <w:next w:val="Normal"/>
    <w:autoRedefine/>
    <w:semiHidden/>
    <w:unhideWhenUsed/>
    <w:rsid w:val="00100D50"/>
    <w:pPr>
      <w:ind w:left="400" w:hanging="200"/>
    </w:pPr>
    <w:rPr>
      <w:rFonts w:asciiTheme="minorHAnsi" w:hAnsiTheme="minorHAnsi" w:cstheme="minorBidi"/>
      <w:color w:val="404040" w:themeColor="text1" w:themeTint="BF"/>
      <w:sz w:val="20"/>
      <w:szCs w:val="22"/>
    </w:rPr>
  </w:style>
  <w:style w:type="paragraph" w:styleId="Index3">
    <w:name w:val="index 3"/>
    <w:basedOn w:val="Normal"/>
    <w:next w:val="Normal"/>
    <w:autoRedefine/>
    <w:semiHidden/>
    <w:unhideWhenUsed/>
    <w:rsid w:val="00100D50"/>
    <w:pPr>
      <w:ind w:left="600" w:hanging="200"/>
    </w:pPr>
    <w:rPr>
      <w:rFonts w:asciiTheme="minorHAnsi" w:hAnsiTheme="minorHAnsi" w:cstheme="minorBidi"/>
      <w:color w:val="404040" w:themeColor="text1" w:themeTint="BF"/>
      <w:sz w:val="20"/>
      <w:szCs w:val="22"/>
    </w:rPr>
  </w:style>
  <w:style w:type="paragraph" w:styleId="Index4">
    <w:name w:val="index 4"/>
    <w:basedOn w:val="Normal"/>
    <w:next w:val="Normal"/>
    <w:autoRedefine/>
    <w:semiHidden/>
    <w:unhideWhenUsed/>
    <w:rsid w:val="00100D50"/>
    <w:pPr>
      <w:ind w:left="800" w:hanging="200"/>
    </w:pPr>
    <w:rPr>
      <w:rFonts w:asciiTheme="minorHAnsi" w:hAnsiTheme="minorHAnsi" w:cstheme="minorBidi"/>
      <w:color w:val="404040" w:themeColor="text1" w:themeTint="BF"/>
      <w:sz w:val="20"/>
      <w:szCs w:val="22"/>
    </w:rPr>
  </w:style>
  <w:style w:type="paragraph" w:styleId="Index5">
    <w:name w:val="index 5"/>
    <w:basedOn w:val="Normal"/>
    <w:next w:val="Normal"/>
    <w:autoRedefine/>
    <w:semiHidden/>
    <w:unhideWhenUsed/>
    <w:rsid w:val="00100D50"/>
    <w:pPr>
      <w:ind w:left="1000" w:hanging="200"/>
    </w:pPr>
    <w:rPr>
      <w:rFonts w:asciiTheme="minorHAnsi" w:hAnsiTheme="minorHAnsi" w:cstheme="minorBidi"/>
      <w:color w:val="404040" w:themeColor="text1" w:themeTint="BF"/>
      <w:sz w:val="20"/>
      <w:szCs w:val="22"/>
    </w:rPr>
  </w:style>
  <w:style w:type="paragraph" w:styleId="Index6">
    <w:name w:val="index 6"/>
    <w:basedOn w:val="Normal"/>
    <w:next w:val="Normal"/>
    <w:autoRedefine/>
    <w:semiHidden/>
    <w:unhideWhenUsed/>
    <w:rsid w:val="00100D50"/>
    <w:pPr>
      <w:ind w:left="1200" w:hanging="200"/>
    </w:pPr>
    <w:rPr>
      <w:rFonts w:asciiTheme="minorHAnsi" w:hAnsiTheme="minorHAnsi" w:cstheme="minorBidi"/>
      <w:color w:val="404040" w:themeColor="text1" w:themeTint="BF"/>
      <w:sz w:val="20"/>
      <w:szCs w:val="22"/>
    </w:rPr>
  </w:style>
  <w:style w:type="paragraph" w:styleId="Index7">
    <w:name w:val="index 7"/>
    <w:basedOn w:val="Normal"/>
    <w:next w:val="Normal"/>
    <w:autoRedefine/>
    <w:semiHidden/>
    <w:unhideWhenUsed/>
    <w:rsid w:val="00100D50"/>
    <w:pPr>
      <w:ind w:left="1400" w:hanging="200"/>
    </w:pPr>
    <w:rPr>
      <w:rFonts w:asciiTheme="minorHAnsi" w:hAnsiTheme="minorHAnsi" w:cstheme="minorBidi"/>
      <w:color w:val="404040" w:themeColor="text1" w:themeTint="BF"/>
      <w:sz w:val="20"/>
      <w:szCs w:val="22"/>
    </w:rPr>
  </w:style>
  <w:style w:type="paragraph" w:styleId="Index8">
    <w:name w:val="index 8"/>
    <w:basedOn w:val="Normal"/>
    <w:next w:val="Normal"/>
    <w:autoRedefine/>
    <w:semiHidden/>
    <w:unhideWhenUsed/>
    <w:rsid w:val="00100D50"/>
    <w:pPr>
      <w:ind w:left="1600" w:hanging="200"/>
    </w:pPr>
    <w:rPr>
      <w:rFonts w:asciiTheme="minorHAnsi" w:hAnsiTheme="minorHAnsi" w:cstheme="minorBidi"/>
      <w:color w:val="404040" w:themeColor="text1" w:themeTint="BF"/>
      <w:sz w:val="20"/>
      <w:szCs w:val="22"/>
    </w:rPr>
  </w:style>
  <w:style w:type="paragraph" w:styleId="Index9">
    <w:name w:val="index 9"/>
    <w:basedOn w:val="Normal"/>
    <w:next w:val="Normal"/>
    <w:autoRedefine/>
    <w:semiHidden/>
    <w:unhideWhenUsed/>
    <w:rsid w:val="00100D50"/>
    <w:pPr>
      <w:ind w:left="1800" w:hanging="200"/>
    </w:pPr>
    <w:rPr>
      <w:rFonts w:asciiTheme="minorHAnsi" w:hAnsiTheme="minorHAnsi" w:cstheme="minorBidi"/>
      <w:color w:val="404040" w:themeColor="text1" w:themeTint="BF"/>
      <w:sz w:val="20"/>
      <w:szCs w:val="22"/>
    </w:rPr>
  </w:style>
  <w:style w:type="paragraph" w:styleId="IndexHeading">
    <w:name w:val="index heading"/>
    <w:basedOn w:val="Normal"/>
    <w:next w:val="Index1"/>
    <w:semiHidden/>
    <w:unhideWhenUsed/>
    <w:rsid w:val="00100D50"/>
    <w:rPr>
      <w:rFonts w:asciiTheme="majorHAnsi" w:eastAsiaTheme="majorEastAsia" w:hAnsiTheme="majorHAnsi" w:cstheme="majorBidi"/>
      <w:b/>
      <w:bCs/>
      <w:color w:val="404040" w:themeColor="text1" w:themeTint="BF"/>
      <w:sz w:val="20"/>
      <w:szCs w:val="22"/>
    </w:rPr>
  </w:style>
  <w:style w:type="paragraph" w:styleId="IntenseQuote">
    <w:name w:val="Intense Quote"/>
    <w:basedOn w:val="Normal"/>
    <w:next w:val="Normal"/>
    <w:link w:val="IntenseQuoteChar"/>
    <w:qFormat/>
    <w:rsid w:val="00100D50"/>
    <w:pPr>
      <w:pBdr>
        <w:bottom w:val="single" w:sz="4" w:space="4" w:color="7C8F97" w:themeColor="accent1"/>
      </w:pBdr>
      <w:spacing w:before="200" w:after="280"/>
      <w:ind w:left="936" w:right="936"/>
    </w:pPr>
    <w:rPr>
      <w:rFonts w:asciiTheme="minorHAnsi" w:hAnsiTheme="minorHAnsi" w:cstheme="minorBidi"/>
      <w:b/>
      <w:bCs/>
      <w:i/>
      <w:iCs/>
      <w:color w:val="7C8F97" w:themeColor="accent1"/>
      <w:sz w:val="20"/>
      <w:szCs w:val="22"/>
    </w:rPr>
  </w:style>
  <w:style w:type="character" w:customStyle="1" w:styleId="IntenseQuoteChar">
    <w:name w:val="Intense Quote Char"/>
    <w:basedOn w:val="DefaultParagraphFont"/>
    <w:link w:val="IntenseQuote"/>
    <w:rsid w:val="00100D50"/>
    <w:rPr>
      <w:b/>
      <w:bCs/>
      <w:i/>
      <w:iCs/>
      <w:color w:val="7C8F97" w:themeColor="accent1"/>
      <w:sz w:val="20"/>
    </w:rPr>
  </w:style>
  <w:style w:type="paragraph" w:styleId="List">
    <w:name w:val="List"/>
    <w:basedOn w:val="Normal"/>
    <w:semiHidden/>
    <w:unhideWhenUsed/>
    <w:rsid w:val="00100D50"/>
    <w:pPr>
      <w:ind w:left="360" w:hanging="360"/>
      <w:contextualSpacing/>
    </w:pPr>
    <w:rPr>
      <w:rFonts w:asciiTheme="minorHAnsi" w:hAnsiTheme="minorHAnsi" w:cstheme="minorBidi"/>
      <w:color w:val="404040" w:themeColor="text1" w:themeTint="BF"/>
      <w:sz w:val="20"/>
      <w:szCs w:val="22"/>
    </w:rPr>
  </w:style>
  <w:style w:type="paragraph" w:styleId="List2">
    <w:name w:val="List 2"/>
    <w:basedOn w:val="Normal"/>
    <w:semiHidden/>
    <w:unhideWhenUsed/>
    <w:rsid w:val="00100D50"/>
    <w:pPr>
      <w:ind w:left="720" w:hanging="360"/>
      <w:contextualSpacing/>
    </w:pPr>
    <w:rPr>
      <w:rFonts w:asciiTheme="minorHAnsi" w:hAnsiTheme="minorHAnsi" w:cstheme="minorBidi"/>
      <w:color w:val="404040" w:themeColor="text1" w:themeTint="BF"/>
      <w:sz w:val="20"/>
      <w:szCs w:val="22"/>
    </w:rPr>
  </w:style>
  <w:style w:type="paragraph" w:styleId="List3">
    <w:name w:val="List 3"/>
    <w:basedOn w:val="Normal"/>
    <w:semiHidden/>
    <w:unhideWhenUsed/>
    <w:rsid w:val="00100D50"/>
    <w:pPr>
      <w:ind w:left="1080" w:hanging="360"/>
      <w:contextualSpacing/>
    </w:pPr>
    <w:rPr>
      <w:rFonts w:asciiTheme="minorHAnsi" w:hAnsiTheme="minorHAnsi" w:cstheme="minorBidi"/>
      <w:color w:val="404040" w:themeColor="text1" w:themeTint="BF"/>
      <w:sz w:val="20"/>
      <w:szCs w:val="22"/>
    </w:rPr>
  </w:style>
  <w:style w:type="paragraph" w:styleId="List4">
    <w:name w:val="List 4"/>
    <w:basedOn w:val="Normal"/>
    <w:semiHidden/>
    <w:unhideWhenUsed/>
    <w:rsid w:val="00100D50"/>
    <w:pPr>
      <w:ind w:left="1440" w:hanging="360"/>
      <w:contextualSpacing/>
    </w:pPr>
    <w:rPr>
      <w:rFonts w:asciiTheme="minorHAnsi" w:hAnsiTheme="minorHAnsi" w:cstheme="minorBidi"/>
      <w:color w:val="404040" w:themeColor="text1" w:themeTint="BF"/>
      <w:sz w:val="20"/>
      <w:szCs w:val="22"/>
    </w:rPr>
  </w:style>
  <w:style w:type="paragraph" w:styleId="List5">
    <w:name w:val="List 5"/>
    <w:basedOn w:val="Normal"/>
    <w:semiHidden/>
    <w:unhideWhenUsed/>
    <w:rsid w:val="00100D50"/>
    <w:pPr>
      <w:ind w:left="1800" w:hanging="360"/>
      <w:contextualSpacing/>
    </w:pPr>
    <w:rPr>
      <w:rFonts w:asciiTheme="minorHAnsi" w:hAnsiTheme="minorHAnsi" w:cstheme="minorBidi"/>
      <w:color w:val="404040" w:themeColor="text1" w:themeTint="BF"/>
      <w:sz w:val="20"/>
      <w:szCs w:val="22"/>
    </w:rPr>
  </w:style>
  <w:style w:type="paragraph" w:styleId="ListBullet">
    <w:name w:val="List Bullet"/>
    <w:basedOn w:val="Normal"/>
    <w:semiHidden/>
    <w:unhideWhenUsed/>
    <w:rsid w:val="00100D50"/>
    <w:pPr>
      <w:numPr>
        <w:numId w:val="1"/>
      </w:numPr>
      <w:contextualSpacing/>
    </w:pPr>
    <w:rPr>
      <w:rFonts w:asciiTheme="minorHAnsi" w:hAnsiTheme="minorHAnsi" w:cstheme="minorBidi"/>
      <w:color w:val="404040" w:themeColor="text1" w:themeTint="BF"/>
      <w:sz w:val="20"/>
      <w:szCs w:val="22"/>
    </w:rPr>
  </w:style>
  <w:style w:type="paragraph" w:styleId="ListBullet2">
    <w:name w:val="List Bullet 2"/>
    <w:basedOn w:val="Normal"/>
    <w:semiHidden/>
    <w:unhideWhenUsed/>
    <w:rsid w:val="00100D50"/>
    <w:pPr>
      <w:numPr>
        <w:numId w:val="2"/>
      </w:numPr>
      <w:contextualSpacing/>
    </w:pPr>
    <w:rPr>
      <w:rFonts w:asciiTheme="minorHAnsi" w:hAnsiTheme="minorHAnsi" w:cstheme="minorBidi"/>
      <w:color w:val="404040" w:themeColor="text1" w:themeTint="BF"/>
      <w:sz w:val="20"/>
      <w:szCs w:val="22"/>
    </w:rPr>
  </w:style>
  <w:style w:type="paragraph" w:styleId="ListBullet3">
    <w:name w:val="List Bullet 3"/>
    <w:basedOn w:val="Normal"/>
    <w:semiHidden/>
    <w:unhideWhenUsed/>
    <w:rsid w:val="00100D50"/>
    <w:pPr>
      <w:numPr>
        <w:numId w:val="3"/>
      </w:numPr>
      <w:contextualSpacing/>
    </w:pPr>
    <w:rPr>
      <w:rFonts w:asciiTheme="minorHAnsi" w:hAnsiTheme="minorHAnsi" w:cstheme="minorBidi"/>
      <w:color w:val="404040" w:themeColor="text1" w:themeTint="BF"/>
      <w:sz w:val="20"/>
      <w:szCs w:val="22"/>
    </w:rPr>
  </w:style>
  <w:style w:type="paragraph" w:styleId="ListBullet4">
    <w:name w:val="List Bullet 4"/>
    <w:basedOn w:val="Normal"/>
    <w:semiHidden/>
    <w:unhideWhenUsed/>
    <w:rsid w:val="00100D50"/>
    <w:pPr>
      <w:numPr>
        <w:numId w:val="4"/>
      </w:numPr>
      <w:contextualSpacing/>
    </w:pPr>
    <w:rPr>
      <w:rFonts w:asciiTheme="minorHAnsi" w:hAnsiTheme="minorHAnsi" w:cstheme="minorBidi"/>
      <w:color w:val="404040" w:themeColor="text1" w:themeTint="BF"/>
      <w:sz w:val="20"/>
      <w:szCs w:val="22"/>
    </w:rPr>
  </w:style>
  <w:style w:type="paragraph" w:styleId="ListBullet5">
    <w:name w:val="List Bullet 5"/>
    <w:basedOn w:val="Normal"/>
    <w:semiHidden/>
    <w:unhideWhenUsed/>
    <w:rsid w:val="00100D50"/>
    <w:pPr>
      <w:numPr>
        <w:numId w:val="5"/>
      </w:numPr>
      <w:contextualSpacing/>
    </w:pPr>
    <w:rPr>
      <w:rFonts w:asciiTheme="minorHAnsi" w:hAnsiTheme="minorHAnsi" w:cstheme="minorBidi"/>
      <w:color w:val="404040" w:themeColor="text1" w:themeTint="BF"/>
      <w:sz w:val="20"/>
      <w:szCs w:val="22"/>
    </w:rPr>
  </w:style>
  <w:style w:type="paragraph" w:styleId="ListContinue">
    <w:name w:val="List Continue"/>
    <w:basedOn w:val="Normal"/>
    <w:semiHidden/>
    <w:unhideWhenUsed/>
    <w:rsid w:val="00100D50"/>
    <w:pPr>
      <w:spacing w:after="120"/>
      <w:ind w:left="360"/>
      <w:contextualSpacing/>
    </w:pPr>
    <w:rPr>
      <w:rFonts w:asciiTheme="minorHAnsi" w:hAnsiTheme="minorHAnsi" w:cstheme="minorBidi"/>
      <w:color w:val="404040" w:themeColor="text1" w:themeTint="BF"/>
      <w:sz w:val="20"/>
      <w:szCs w:val="22"/>
    </w:rPr>
  </w:style>
  <w:style w:type="paragraph" w:styleId="ListContinue2">
    <w:name w:val="List Continue 2"/>
    <w:basedOn w:val="Normal"/>
    <w:semiHidden/>
    <w:unhideWhenUsed/>
    <w:rsid w:val="00100D50"/>
    <w:pPr>
      <w:spacing w:after="120"/>
      <w:ind w:left="720"/>
      <w:contextualSpacing/>
    </w:pPr>
    <w:rPr>
      <w:rFonts w:asciiTheme="minorHAnsi" w:hAnsiTheme="minorHAnsi" w:cstheme="minorBidi"/>
      <w:color w:val="404040" w:themeColor="text1" w:themeTint="BF"/>
      <w:sz w:val="20"/>
      <w:szCs w:val="22"/>
    </w:rPr>
  </w:style>
  <w:style w:type="paragraph" w:styleId="ListContinue3">
    <w:name w:val="List Continue 3"/>
    <w:basedOn w:val="Normal"/>
    <w:semiHidden/>
    <w:unhideWhenUsed/>
    <w:rsid w:val="00100D50"/>
    <w:pPr>
      <w:spacing w:after="120"/>
      <w:ind w:left="1080"/>
      <w:contextualSpacing/>
    </w:pPr>
    <w:rPr>
      <w:rFonts w:asciiTheme="minorHAnsi" w:hAnsiTheme="minorHAnsi" w:cstheme="minorBidi"/>
      <w:color w:val="404040" w:themeColor="text1" w:themeTint="BF"/>
      <w:sz w:val="20"/>
      <w:szCs w:val="22"/>
    </w:rPr>
  </w:style>
  <w:style w:type="paragraph" w:styleId="ListContinue4">
    <w:name w:val="List Continue 4"/>
    <w:basedOn w:val="Normal"/>
    <w:semiHidden/>
    <w:unhideWhenUsed/>
    <w:rsid w:val="00100D50"/>
    <w:pPr>
      <w:spacing w:after="120"/>
      <w:ind w:left="1440"/>
      <w:contextualSpacing/>
    </w:pPr>
    <w:rPr>
      <w:rFonts w:asciiTheme="minorHAnsi" w:hAnsiTheme="minorHAnsi" w:cstheme="minorBidi"/>
      <w:color w:val="404040" w:themeColor="text1" w:themeTint="BF"/>
      <w:sz w:val="20"/>
      <w:szCs w:val="22"/>
    </w:rPr>
  </w:style>
  <w:style w:type="paragraph" w:styleId="ListContinue5">
    <w:name w:val="List Continue 5"/>
    <w:basedOn w:val="Normal"/>
    <w:semiHidden/>
    <w:unhideWhenUsed/>
    <w:rsid w:val="00100D50"/>
    <w:pPr>
      <w:spacing w:after="120"/>
      <w:ind w:left="1800"/>
      <w:contextualSpacing/>
    </w:pPr>
    <w:rPr>
      <w:rFonts w:asciiTheme="minorHAnsi" w:hAnsiTheme="minorHAnsi" w:cstheme="minorBidi"/>
      <w:color w:val="404040" w:themeColor="text1" w:themeTint="BF"/>
      <w:sz w:val="20"/>
      <w:szCs w:val="22"/>
    </w:rPr>
  </w:style>
  <w:style w:type="paragraph" w:styleId="ListNumber">
    <w:name w:val="List Number"/>
    <w:basedOn w:val="Normal"/>
    <w:semiHidden/>
    <w:unhideWhenUsed/>
    <w:rsid w:val="00100D50"/>
    <w:pPr>
      <w:numPr>
        <w:numId w:val="6"/>
      </w:numPr>
      <w:contextualSpacing/>
    </w:pPr>
    <w:rPr>
      <w:rFonts w:asciiTheme="minorHAnsi" w:hAnsiTheme="minorHAnsi" w:cstheme="minorBidi"/>
      <w:color w:val="404040" w:themeColor="text1" w:themeTint="BF"/>
      <w:sz w:val="20"/>
      <w:szCs w:val="22"/>
    </w:rPr>
  </w:style>
  <w:style w:type="paragraph" w:styleId="ListNumber2">
    <w:name w:val="List Number 2"/>
    <w:basedOn w:val="Normal"/>
    <w:semiHidden/>
    <w:unhideWhenUsed/>
    <w:rsid w:val="00100D50"/>
    <w:pPr>
      <w:numPr>
        <w:numId w:val="7"/>
      </w:numPr>
      <w:contextualSpacing/>
    </w:pPr>
    <w:rPr>
      <w:rFonts w:asciiTheme="minorHAnsi" w:hAnsiTheme="minorHAnsi" w:cstheme="minorBidi"/>
      <w:color w:val="404040" w:themeColor="text1" w:themeTint="BF"/>
      <w:sz w:val="20"/>
      <w:szCs w:val="22"/>
    </w:rPr>
  </w:style>
  <w:style w:type="paragraph" w:styleId="ListNumber3">
    <w:name w:val="List Number 3"/>
    <w:basedOn w:val="Normal"/>
    <w:semiHidden/>
    <w:unhideWhenUsed/>
    <w:rsid w:val="00100D50"/>
    <w:pPr>
      <w:numPr>
        <w:numId w:val="8"/>
      </w:numPr>
      <w:contextualSpacing/>
    </w:pPr>
    <w:rPr>
      <w:rFonts w:asciiTheme="minorHAnsi" w:hAnsiTheme="minorHAnsi" w:cstheme="minorBidi"/>
      <w:color w:val="404040" w:themeColor="text1" w:themeTint="BF"/>
      <w:sz w:val="20"/>
      <w:szCs w:val="22"/>
    </w:rPr>
  </w:style>
  <w:style w:type="paragraph" w:styleId="ListNumber4">
    <w:name w:val="List Number 4"/>
    <w:basedOn w:val="Normal"/>
    <w:semiHidden/>
    <w:unhideWhenUsed/>
    <w:rsid w:val="00100D50"/>
    <w:pPr>
      <w:numPr>
        <w:numId w:val="9"/>
      </w:numPr>
      <w:contextualSpacing/>
    </w:pPr>
    <w:rPr>
      <w:rFonts w:asciiTheme="minorHAnsi" w:hAnsiTheme="minorHAnsi" w:cstheme="minorBidi"/>
      <w:color w:val="404040" w:themeColor="text1" w:themeTint="BF"/>
      <w:sz w:val="20"/>
      <w:szCs w:val="22"/>
    </w:rPr>
  </w:style>
  <w:style w:type="paragraph" w:styleId="ListNumber5">
    <w:name w:val="List Number 5"/>
    <w:basedOn w:val="Normal"/>
    <w:semiHidden/>
    <w:unhideWhenUsed/>
    <w:rsid w:val="00100D50"/>
    <w:pPr>
      <w:numPr>
        <w:numId w:val="10"/>
      </w:numPr>
      <w:contextualSpacing/>
    </w:pPr>
    <w:rPr>
      <w:rFonts w:asciiTheme="minorHAnsi" w:hAnsiTheme="minorHAnsi" w:cstheme="minorBidi"/>
      <w:color w:val="404040" w:themeColor="text1" w:themeTint="BF"/>
      <w:sz w:val="20"/>
      <w:szCs w:val="22"/>
    </w:rPr>
  </w:style>
  <w:style w:type="paragraph" w:styleId="ListParagraph">
    <w:name w:val="List Paragraph"/>
    <w:basedOn w:val="Normal"/>
    <w:uiPriority w:val="34"/>
    <w:qFormat/>
    <w:rsid w:val="00100D50"/>
    <w:pPr>
      <w:ind w:left="720"/>
      <w:contextualSpacing/>
    </w:pPr>
    <w:rPr>
      <w:rFonts w:asciiTheme="minorHAnsi" w:hAnsiTheme="minorHAnsi" w:cstheme="minorBidi"/>
      <w:color w:val="404040" w:themeColor="text1" w:themeTint="BF"/>
      <w:sz w:val="20"/>
      <w:szCs w:val="22"/>
    </w:rPr>
  </w:style>
  <w:style w:type="paragraph" w:styleId="MacroText">
    <w:name w:val="macro"/>
    <w:link w:val="MacroTextChar"/>
    <w:semiHidden/>
    <w:unhideWhenUsed/>
    <w:rsid w:val="00100D50"/>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100D50"/>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100D5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color w:val="404040" w:themeColor="text1" w:themeTint="BF"/>
    </w:rPr>
  </w:style>
  <w:style w:type="character" w:customStyle="1" w:styleId="MessageHeaderChar">
    <w:name w:val="Message Header Char"/>
    <w:basedOn w:val="DefaultParagraphFont"/>
    <w:link w:val="MessageHeader"/>
    <w:semiHidden/>
    <w:rsid w:val="00100D50"/>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100D50"/>
    <w:rPr>
      <w:color w:val="404040" w:themeColor="text1" w:themeTint="BF"/>
      <w:sz w:val="20"/>
    </w:rPr>
  </w:style>
  <w:style w:type="paragraph" w:styleId="NormalWeb">
    <w:name w:val="Normal (Web)"/>
    <w:basedOn w:val="Normal"/>
    <w:uiPriority w:val="99"/>
    <w:unhideWhenUsed/>
    <w:rsid w:val="00100D50"/>
    <w:rPr>
      <w:color w:val="404040" w:themeColor="text1" w:themeTint="BF"/>
    </w:rPr>
  </w:style>
  <w:style w:type="paragraph" w:styleId="NormalIndent">
    <w:name w:val="Normal Indent"/>
    <w:basedOn w:val="Normal"/>
    <w:semiHidden/>
    <w:unhideWhenUsed/>
    <w:rsid w:val="00100D50"/>
    <w:pPr>
      <w:ind w:left="720"/>
    </w:pPr>
    <w:rPr>
      <w:rFonts w:asciiTheme="minorHAnsi" w:hAnsiTheme="minorHAnsi" w:cstheme="minorBidi"/>
      <w:color w:val="404040" w:themeColor="text1" w:themeTint="BF"/>
      <w:sz w:val="20"/>
      <w:szCs w:val="22"/>
    </w:rPr>
  </w:style>
  <w:style w:type="paragraph" w:styleId="NoteHeading">
    <w:name w:val="Note Heading"/>
    <w:basedOn w:val="Normal"/>
    <w:next w:val="Normal"/>
    <w:link w:val="NoteHeadingChar"/>
    <w:semiHidden/>
    <w:unhideWhenUsed/>
    <w:rsid w:val="00100D50"/>
    <w:rPr>
      <w:rFonts w:asciiTheme="minorHAnsi" w:hAnsiTheme="minorHAnsi" w:cstheme="minorBidi"/>
      <w:color w:val="404040" w:themeColor="text1" w:themeTint="BF"/>
      <w:sz w:val="20"/>
      <w:szCs w:val="22"/>
    </w:rPr>
  </w:style>
  <w:style w:type="character" w:customStyle="1" w:styleId="NoteHeadingChar">
    <w:name w:val="Note Heading Char"/>
    <w:basedOn w:val="DefaultParagraphFont"/>
    <w:link w:val="NoteHeading"/>
    <w:semiHidden/>
    <w:rsid w:val="00100D50"/>
    <w:rPr>
      <w:color w:val="404040" w:themeColor="text1" w:themeTint="BF"/>
      <w:sz w:val="20"/>
    </w:rPr>
  </w:style>
  <w:style w:type="paragraph" w:styleId="PlainText">
    <w:name w:val="Plain Text"/>
    <w:basedOn w:val="Normal"/>
    <w:link w:val="PlainTextChar"/>
    <w:semiHidden/>
    <w:unhideWhenUsed/>
    <w:rsid w:val="00100D50"/>
    <w:rPr>
      <w:rFonts w:ascii="Consolas" w:hAnsi="Consolas" w:cstheme="minorBidi"/>
      <w:color w:val="404040" w:themeColor="text1" w:themeTint="BF"/>
      <w:sz w:val="21"/>
      <w:szCs w:val="21"/>
    </w:rPr>
  </w:style>
  <w:style w:type="character" w:customStyle="1" w:styleId="PlainTextChar">
    <w:name w:val="Plain Text Char"/>
    <w:basedOn w:val="DefaultParagraphFont"/>
    <w:link w:val="PlainText"/>
    <w:semiHidden/>
    <w:rsid w:val="00100D50"/>
    <w:rPr>
      <w:rFonts w:ascii="Consolas" w:hAnsi="Consolas"/>
      <w:color w:val="404040" w:themeColor="text1" w:themeTint="BF"/>
      <w:sz w:val="21"/>
      <w:szCs w:val="21"/>
    </w:rPr>
  </w:style>
  <w:style w:type="paragraph" w:styleId="Quote">
    <w:name w:val="Quote"/>
    <w:basedOn w:val="Normal"/>
    <w:next w:val="Normal"/>
    <w:link w:val="QuoteChar"/>
    <w:qFormat/>
    <w:rsid w:val="00100D50"/>
    <w:rPr>
      <w:rFonts w:asciiTheme="minorHAnsi" w:hAnsiTheme="minorHAnsi" w:cstheme="minorBidi"/>
      <w:i/>
      <w:iCs/>
      <w:color w:val="000000" w:themeColor="text1"/>
      <w:sz w:val="20"/>
      <w:szCs w:val="22"/>
    </w:rPr>
  </w:style>
  <w:style w:type="character" w:customStyle="1" w:styleId="QuoteChar">
    <w:name w:val="Quote Char"/>
    <w:basedOn w:val="DefaultParagraphFont"/>
    <w:link w:val="Quote"/>
    <w:rsid w:val="00100D50"/>
    <w:rPr>
      <w:i/>
      <w:iCs/>
      <w:color w:val="000000" w:themeColor="text1"/>
      <w:sz w:val="20"/>
    </w:rPr>
  </w:style>
  <w:style w:type="paragraph" w:styleId="Salutation">
    <w:name w:val="Salutation"/>
    <w:basedOn w:val="Normal"/>
    <w:next w:val="Normal"/>
    <w:link w:val="SalutationChar"/>
    <w:semiHidden/>
    <w:unhideWhenUsed/>
    <w:rsid w:val="00100D50"/>
    <w:rPr>
      <w:rFonts w:asciiTheme="minorHAnsi" w:hAnsiTheme="minorHAnsi" w:cstheme="minorBidi"/>
      <w:color w:val="404040" w:themeColor="text1" w:themeTint="BF"/>
      <w:sz w:val="20"/>
      <w:szCs w:val="22"/>
    </w:rPr>
  </w:style>
  <w:style w:type="character" w:customStyle="1" w:styleId="SalutationChar">
    <w:name w:val="Salutation Char"/>
    <w:basedOn w:val="DefaultParagraphFont"/>
    <w:link w:val="Salutation"/>
    <w:semiHidden/>
    <w:rsid w:val="00100D50"/>
    <w:rPr>
      <w:color w:val="404040" w:themeColor="text1" w:themeTint="BF"/>
      <w:sz w:val="20"/>
    </w:rPr>
  </w:style>
  <w:style w:type="paragraph" w:styleId="Signature">
    <w:name w:val="Signature"/>
    <w:basedOn w:val="Normal"/>
    <w:link w:val="SignatureChar"/>
    <w:semiHidden/>
    <w:unhideWhenUsed/>
    <w:rsid w:val="00100D50"/>
    <w:pPr>
      <w:ind w:left="4320"/>
    </w:pPr>
    <w:rPr>
      <w:rFonts w:asciiTheme="minorHAnsi" w:hAnsiTheme="minorHAnsi" w:cstheme="minorBidi"/>
      <w:color w:val="404040" w:themeColor="text1" w:themeTint="BF"/>
      <w:sz w:val="20"/>
      <w:szCs w:val="22"/>
    </w:rPr>
  </w:style>
  <w:style w:type="character" w:customStyle="1" w:styleId="SignatureChar">
    <w:name w:val="Signature Char"/>
    <w:basedOn w:val="DefaultParagraphFont"/>
    <w:link w:val="Signature"/>
    <w:semiHidden/>
    <w:rsid w:val="00100D50"/>
    <w:rPr>
      <w:color w:val="404040" w:themeColor="text1" w:themeTint="BF"/>
      <w:sz w:val="20"/>
    </w:rPr>
  </w:style>
  <w:style w:type="paragraph" w:styleId="Subtitle">
    <w:name w:val="Subtitle"/>
    <w:basedOn w:val="Normal"/>
    <w:next w:val="Normal"/>
    <w:link w:val="SubtitleChar"/>
    <w:qFormat/>
    <w:rsid w:val="00100D50"/>
    <w:pPr>
      <w:numPr>
        <w:ilvl w:val="1"/>
      </w:numPr>
    </w:pPr>
    <w:rPr>
      <w:rFonts w:asciiTheme="majorHAnsi" w:eastAsiaTheme="majorEastAsia" w:hAnsiTheme="majorHAnsi" w:cstheme="majorBidi"/>
      <w:i/>
      <w:iCs/>
      <w:color w:val="7C8F97" w:themeColor="accent1"/>
      <w:spacing w:val="15"/>
    </w:rPr>
  </w:style>
  <w:style w:type="character" w:customStyle="1" w:styleId="SubtitleChar">
    <w:name w:val="Subtitle Char"/>
    <w:basedOn w:val="DefaultParagraphFont"/>
    <w:link w:val="Subtitle"/>
    <w:rsid w:val="00100D50"/>
    <w:rPr>
      <w:rFonts w:asciiTheme="majorHAnsi" w:eastAsiaTheme="majorEastAsia" w:hAnsiTheme="majorHAnsi" w:cstheme="majorBidi"/>
      <w:i/>
      <w:iCs/>
      <w:color w:val="7C8F97" w:themeColor="accent1"/>
      <w:spacing w:val="15"/>
      <w:sz w:val="24"/>
      <w:szCs w:val="24"/>
    </w:rPr>
  </w:style>
  <w:style w:type="paragraph" w:styleId="TableofAuthorities">
    <w:name w:val="table of authorities"/>
    <w:basedOn w:val="Normal"/>
    <w:next w:val="Normal"/>
    <w:semiHidden/>
    <w:unhideWhenUsed/>
    <w:rsid w:val="00100D50"/>
    <w:pPr>
      <w:ind w:left="200" w:hanging="200"/>
    </w:pPr>
    <w:rPr>
      <w:rFonts w:asciiTheme="minorHAnsi" w:hAnsiTheme="minorHAnsi" w:cstheme="minorBidi"/>
      <w:color w:val="404040" w:themeColor="text1" w:themeTint="BF"/>
      <w:sz w:val="20"/>
      <w:szCs w:val="22"/>
    </w:rPr>
  </w:style>
  <w:style w:type="paragraph" w:styleId="TableofFigures">
    <w:name w:val="table of figures"/>
    <w:basedOn w:val="Normal"/>
    <w:next w:val="Normal"/>
    <w:semiHidden/>
    <w:unhideWhenUsed/>
    <w:rsid w:val="00100D50"/>
    <w:rPr>
      <w:rFonts w:asciiTheme="minorHAnsi" w:hAnsiTheme="minorHAnsi" w:cstheme="minorBidi"/>
      <w:color w:val="404040" w:themeColor="text1" w:themeTint="BF"/>
      <w:sz w:val="20"/>
      <w:szCs w:val="22"/>
    </w:rPr>
  </w:style>
  <w:style w:type="paragraph" w:styleId="Title">
    <w:name w:val="Title"/>
    <w:basedOn w:val="Normal"/>
    <w:next w:val="Normal"/>
    <w:link w:val="TitleChar"/>
    <w:qFormat/>
    <w:rsid w:val="00100D50"/>
    <w:pPr>
      <w:pBdr>
        <w:bottom w:val="single" w:sz="8" w:space="4" w:color="7C8F97" w:themeColor="accent1"/>
      </w:pBdr>
      <w:spacing w:after="300"/>
      <w:contextualSpacing/>
    </w:pPr>
    <w:rPr>
      <w:rFonts w:asciiTheme="majorHAnsi" w:eastAsiaTheme="majorEastAsia" w:hAnsiTheme="majorHAnsi" w:cstheme="majorBidi"/>
      <w:color w:val="384347" w:themeColor="text2" w:themeShade="BF"/>
      <w:spacing w:val="5"/>
      <w:kern w:val="28"/>
      <w:sz w:val="52"/>
      <w:szCs w:val="52"/>
    </w:rPr>
  </w:style>
  <w:style w:type="character" w:customStyle="1" w:styleId="TitleChar">
    <w:name w:val="Title Char"/>
    <w:basedOn w:val="DefaultParagraphFont"/>
    <w:link w:val="Title"/>
    <w:rsid w:val="00100D50"/>
    <w:rPr>
      <w:rFonts w:asciiTheme="majorHAnsi" w:eastAsiaTheme="majorEastAsia" w:hAnsiTheme="majorHAnsi" w:cstheme="majorBidi"/>
      <w:color w:val="384347" w:themeColor="text2" w:themeShade="BF"/>
      <w:spacing w:val="5"/>
      <w:kern w:val="28"/>
      <w:sz w:val="52"/>
      <w:szCs w:val="52"/>
    </w:rPr>
  </w:style>
  <w:style w:type="paragraph" w:styleId="TOAHeading">
    <w:name w:val="toa heading"/>
    <w:basedOn w:val="Normal"/>
    <w:next w:val="Normal"/>
    <w:semiHidden/>
    <w:unhideWhenUsed/>
    <w:rsid w:val="00100D50"/>
    <w:pPr>
      <w:spacing w:before="120"/>
    </w:pPr>
    <w:rPr>
      <w:rFonts w:asciiTheme="majorHAnsi" w:eastAsiaTheme="majorEastAsia" w:hAnsiTheme="majorHAnsi" w:cstheme="majorBidi"/>
      <w:b/>
      <w:bCs/>
      <w:color w:val="404040" w:themeColor="text1" w:themeTint="BF"/>
    </w:rPr>
  </w:style>
  <w:style w:type="paragraph" w:styleId="TOC1">
    <w:name w:val="toc 1"/>
    <w:basedOn w:val="Normal"/>
    <w:next w:val="Normal"/>
    <w:autoRedefine/>
    <w:semiHidden/>
    <w:unhideWhenUsed/>
    <w:rsid w:val="00100D50"/>
    <w:pPr>
      <w:spacing w:after="100"/>
    </w:pPr>
    <w:rPr>
      <w:rFonts w:asciiTheme="minorHAnsi" w:hAnsiTheme="minorHAnsi" w:cstheme="minorBidi"/>
      <w:color w:val="404040" w:themeColor="text1" w:themeTint="BF"/>
      <w:sz w:val="20"/>
      <w:szCs w:val="22"/>
    </w:rPr>
  </w:style>
  <w:style w:type="paragraph" w:styleId="TOC2">
    <w:name w:val="toc 2"/>
    <w:basedOn w:val="Normal"/>
    <w:next w:val="Normal"/>
    <w:autoRedefine/>
    <w:semiHidden/>
    <w:unhideWhenUsed/>
    <w:rsid w:val="00100D50"/>
    <w:pPr>
      <w:spacing w:after="100"/>
      <w:ind w:left="200"/>
    </w:pPr>
    <w:rPr>
      <w:rFonts w:asciiTheme="minorHAnsi" w:hAnsiTheme="minorHAnsi" w:cstheme="minorBidi"/>
      <w:color w:val="404040" w:themeColor="text1" w:themeTint="BF"/>
      <w:sz w:val="20"/>
      <w:szCs w:val="22"/>
    </w:rPr>
  </w:style>
  <w:style w:type="paragraph" w:styleId="TOC3">
    <w:name w:val="toc 3"/>
    <w:basedOn w:val="Normal"/>
    <w:next w:val="Normal"/>
    <w:autoRedefine/>
    <w:semiHidden/>
    <w:unhideWhenUsed/>
    <w:rsid w:val="00100D50"/>
    <w:pPr>
      <w:spacing w:after="100"/>
      <w:ind w:left="400"/>
    </w:pPr>
    <w:rPr>
      <w:rFonts w:asciiTheme="minorHAnsi" w:hAnsiTheme="minorHAnsi" w:cstheme="minorBidi"/>
      <w:color w:val="404040" w:themeColor="text1" w:themeTint="BF"/>
      <w:sz w:val="20"/>
      <w:szCs w:val="22"/>
    </w:rPr>
  </w:style>
  <w:style w:type="paragraph" w:styleId="TOC4">
    <w:name w:val="toc 4"/>
    <w:basedOn w:val="Normal"/>
    <w:next w:val="Normal"/>
    <w:autoRedefine/>
    <w:semiHidden/>
    <w:unhideWhenUsed/>
    <w:rsid w:val="00100D50"/>
    <w:pPr>
      <w:spacing w:after="100"/>
      <w:ind w:left="600"/>
    </w:pPr>
    <w:rPr>
      <w:rFonts w:asciiTheme="minorHAnsi" w:hAnsiTheme="minorHAnsi" w:cstheme="minorBidi"/>
      <w:color w:val="404040" w:themeColor="text1" w:themeTint="BF"/>
      <w:sz w:val="20"/>
      <w:szCs w:val="22"/>
    </w:rPr>
  </w:style>
  <w:style w:type="paragraph" w:styleId="TOC5">
    <w:name w:val="toc 5"/>
    <w:basedOn w:val="Normal"/>
    <w:next w:val="Normal"/>
    <w:autoRedefine/>
    <w:semiHidden/>
    <w:unhideWhenUsed/>
    <w:rsid w:val="00100D50"/>
    <w:pPr>
      <w:spacing w:after="100"/>
      <w:ind w:left="800"/>
    </w:pPr>
    <w:rPr>
      <w:rFonts w:asciiTheme="minorHAnsi" w:hAnsiTheme="minorHAnsi" w:cstheme="minorBidi"/>
      <w:color w:val="404040" w:themeColor="text1" w:themeTint="BF"/>
      <w:sz w:val="20"/>
      <w:szCs w:val="22"/>
    </w:rPr>
  </w:style>
  <w:style w:type="paragraph" w:styleId="TOC6">
    <w:name w:val="toc 6"/>
    <w:basedOn w:val="Normal"/>
    <w:next w:val="Normal"/>
    <w:autoRedefine/>
    <w:semiHidden/>
    <w:unhideWhenUsed/>
    <w:rsid w:val="00100D50"/>
    <w:pPr>
      <w:spacing w:after="100"/>
      <w:ind w:left="1000"/>
    </w:pPr>
    <w:rPr>
      <w:rFonts w:asciiTheme="minorHAnsi" w:hAnsiTheme="minorHAnsi" w:cstheme="minorBidi"/>
      <w:color w:val="404040" w:themeColor="text1" w:themeTint="BF"/>
      <w:sz w:val="20"/>
      <w:szCs w:val="22"/>
    </w:rPr>
  </w:style>
  <w:style w:type="paragraph" w:styleId="TOC7">
    <w:name w:val="toc 7"/>
    <w:basedOn w:val="Normal"/>
    <w:next w:val="Normal"/>
    <w:autoRedefine/>
    <w:semiHidden/>
    <w:unhideWhenUsed/>
    <w:rsid w:val="00100D50"/>
    <w:pPr>
      <w:spacing w:after="100"/>
      <w:ind w:left="1200"/>
    </w:pPr>
    <w:rPr>
      <w:rFonts w:asciiTheme="minorHAnsi" w:hAnsiTheme="minorHAnsi" w:cstheme="minorBidi"/>
      <w:color w:val="404040" w:themeColor="text1" w:themeTint="BF"/>
      <w:sz w:val="20"/>
      <w:szCs w:val="22"/>
    </w:rPr>
  </w:style>
  <w:style w:type="paragraph" w:styleId="TOC8">
    <w:name w:val="toc 8"/>
    <w:basedOn w:val="Normal"/>
    <w:next w:val="Normal"/>
    <w:autoRedefine/>
    <w:semiHidden/>
    <w:unhideWhenUsed/>
    <w:rsid w:val="00100D50"/>
    <w:pPr>
      <w:spacing w:after="100"/>
      <w:ind w:left="1400"/>
    </w:pPr>
    <w:rPr>
      <w:rFonts w:asciiTheme="minorHAnsi" w:hAnsiTheme="minorHAnsi" w:cstheme="minorBidi"/>
      <w:color w:val="404040" w:themeColor="text1" w:themeTint="BF"/>
      <w:sz w:val="20"/>
      <w:szCs w:val="22"/>
    </w:rPr>
  </w:style>
  <w:style w:type="paragraph" w:styleId="TOC9">
    <w:name w:val="toc 9"/>
    <w:basedOn w:val="Normal"/>
    <w:next w:val="Normal"/>
    <w:autoRedefine/>
    <w:semiHidden/>
    <w:unhideWhenUsed/>
    <w:rsid w:val="00100D50"/>
    <w:pPr>
      <w:spacing w:after="100"/>
      <w:ind w:left="1600"/>
    </w:pPr>
    <w:rPr>
      <w:rFonts w:asciiTheme="minorHAnsi" w:hAnsiTheme="minorHAnsi" w:cstheme="minorBidi"/>
      <w:color w:val="404040" w:themeColor="text1" w:themeTint="BF"/>
      <w:sz w:val="20"/>
      <w:szCs w:val="22"/>
    </w:rPr>
  </w:style>
  <w:style w:type="paragraph" w:styleId="TOCHeading">
    <w:name w:val="TOC Heading"/>
    <w:basedOn w:val="Heading1"/>
    <w:next w:val="Normal"/>
    <w:semiHidden/>
    <w:unhideWhenUsed/>
    <w:qFormat/>
    <w:rsid w:val="00100D50"/>
    <w:pPr>
      <w:outlineLvl w:val="9"/>
    </w:pPr>
  </w:style>
  <w:style w:type="character" w:styleId="Hyperlink">
    <w:name w:val="Hyperlink"/>
    <w:basedOn w:val="DefaultParagraphFont"/>
    <w:uiPriority w:val="99"/>
    <w:unhideWhenUsed/>
    <w:rsid w:val="004D7A21"/>
    <w:rPr>
      <w:color w:val="524A82" w:themeColor="hyperlink"/>
      <w:u w:val="single"/>
    </w:rPr>
  </w:style>
  <w:style w:type="table" w:styleId="TableGrid">
    <w:name w:val="Table Grid"/>
    <w:basedOn w:val="TableNormal"/>
    <w:uiPriority w:val="59"/>
    <w:rsid w:val="00282E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15461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otnoteReference">
    <w:name w:val="footnote reference"/>
    <w:basedOn w:val="DefaultParagraphFont"/>
    <w:uiPriority w:val="99"/>
    <w:unhideWhenUsed/>
    <w:rsid w:val="00960AA6"/>
    <w:rPr>
      <w:vertAlign w:val="superscript"/>
    </w:rPr>
  </w:style>
  <w:style w:type="character" w:customStyle="1" w:styleId="apple-converted-space">
    <w:name w:val="apple-converted-space"/>
    <w:basedOn w:val="DefaultParagraphFont"/>
    <w:rsid w:val="00CB4641"/>
  </w:style>
  <w:style w:type="character" w:customStyle="1" w:styleId="il">
    <w:name w:val="il"/>
    <w:basedOn w:val="DefaultParagraphFont"/>
    <w:rsid w:val="00CB4641"/>
  </w:style>
  <w:style w:type="character" w:styleId="Emphasis">
    <w:name w:val="Emphasis"/>
    <w:basedOn w:val="DefaultParagraphFont"/>
    <w:uiPriority w:val="20"/>
    <w:qFormat/>
    <w:rsid w:val="00CB4641"/>
    <w:rPr>
      <w:i/>
      <w:iCs/>
    </w:rPr>
  </w:style>
  <w:style w:type="character" w:styleId="Strong">
    <w:name w:val="Strong"/>
    <w:basedOn w:val="DefaultParagraphFont"/>
    <w:uiPriority w:val="22"/>
    <w:qFormat/>
    <w:rsid w:val="007533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5836">
      <w:bodyDiv w:val="1"/>
      <w:marLeft w:val="0"/>
      <w:marRight w:val="0"/>
      <w:marTop w:val="0"/>
      <w:marBottom w:val="0"/>
      <w:divBdr>
        <w:top w:val="none" w:sz="0" w:space="0" w:color="auto"/>
        <w:left w:val="none" w:sz="0" w:space="0" w:color="auto"/>
        <w:bottom w:val="none" w:sz="0" w:space="0" w:color="auto"/>
        <w:right w:val="none" w:sz="0" w:space="0" w:color="auto"/>
      </w:divBdr>
    </w:div>
    <w:div w:id="37508230">
      <w:bodyDiv w:val="1"/>
      <w:marLeft w:val="0"/>
      <w:marRight w:val="0"/>
      <w:marTop w:val="0"/>
      <w:marBottom w:val="0"/>
      <w:divBdr>
        <w:top w:val="none" w:sz="0" w:space="0" w:color="auto"/>
        <w:left w:val="none" w:sz="0" w:space="0" w:color="auto"/>
        <w:bottom w:val="none" w:sz="0" w:space="0" w:color="auto"/>
        <w:right w:val="none" w:sz="0" w:space="0" w:color="auto"/>
      </w:divBdr>
    </w:div>
    <w:div w:id="63728326">
      <w:bodyDiv w:val="1"/>
      <w:marLeft w:val="0"/>
      <w:marRight w:val="0"/>
      <w:marTop w:val="0"/>
      <w:marBottom w:val="0"/>
      <w:divBdr>
        <w:top w:val="none" w:sz="0" w:space="0" w:color="auto"/>
        <w:left w:val="none" w:sz="0" w:space="0" w:color="auto"/>
        <w:bottom w:val="none" w:sz="0" w:space="0" w:color="auto"/>
        <w:right w:val="none" w:sz="0" w:space="0" w:color="auto"/>
      </w:divBdr>
    </w:div>
    <w:div w:id="64500248">
      <w:bodyDiv w:val="1"/>
      <w:marLeft w:val="0"/>
      <w:marRight w:val="0"/>
      <w:marTop w:val="0"/>
      <w:marBottom w:val="0"/>
      <w:divBdr>
        <w:top w:val="none" w:sz="0" w:space="0" w:color="auto"/>
        <w:left w:val="none" w:sz="0" w:space="0" w:color="auto"/>
        <w:bottom w:val="none" w:sz="0" w:space="0" w:color="auto"/>
        <w:right w:val="none" w:sz="0" w:space="0" w:color="auto"/>
      </w:divBdr>
    </w:div>
    <w:div w:id="111481356">
      <w:bodyDiv w:val="1"/>
      <w:marLeft w:val="0"/>
      <w:marRight w:val="0"/>
      <w:marTop w:val="0"/>
      <w:marBottom w:val="0"/>
      <w:divBdr>
        <w:top w:val="none" w:sz="0" w:space="0" w:color="auto"/>
        <w:left w:val="none" w:sz="0" w:space="0" w:color="auto"/>
        <w:bottom w:val="none" w:sz="0" w:space="0" w:color="auto"/>
        <w:right w:val="none" w:sz="0" w:space="0" w:color="auto"/>
      </w:divBdr>
    </w:div>
    <w:div w:id="115612071">
      <w:bodyDiv w:val="1"/>
      <w:marLeft w:val="0"/>
      <w:marRight w:val="0"/>
      <w:marTop w:val="0"/>
      <w:marBottom w:val="0"/>
      <w:divBdr>
        <w:top w:val="none" w:sz="0" w:space="0" w:color="auto"/>
        <w:left w:val="none" w:sz="0" w:space="0" w:color="auto"/>
        <w:bottom w:val="none" w:sz="0" w:space="0" w:color="auto"/>
        <w:right w:val="none" w:sz="0" w:space="0" w:color="auto"/>
      </w:divBdr>
    </w:div>
    <w:div w:id="115872519">
      <w:bodyDiv w:val="1"/>
      <w:marLeft w:val="0"/>
      <w:marRight w:val="0"/>
      <w:marTop w:val="0"/>
      <w:marBottom w:val="0"/>
      <w:divBdr>
        <w:top w:val="none" w:sz="0" w:space="0" w:color="auto"/>
        <w:left w:val="none" w:sz="0" w:space="0" w:color="auto"/>
        <w:bottom w:val="none" w:sz="0" w:space="0" w:color="auto"/>
        <w:right w:val="none" w:sz="0" w:space="0" w:color="auto"/>
      </w:divBdr>
    </w:div>
    <w:div w:id="124542841">
      <w:bodyDiv w:val="1"/>
      <w:marLeft w:val="0"/>
      <w:marRight w:val="0"/>
      <w:marTop w:val="0"/>
      <w:marBottom w:val="0"/>
      <w:divBdr>
        <w:top w:val="none" w:sz="0" w:space="0" w:color="auto"/>
        <w:left w:val="none" w:sz="0" w:space="0" w:color="auto"/>
        <w:bottom w:val="none" w:sz="0" w:space="0" w:color="auto"/>
        <w:right w:val="none" w:sz="0" w:space="0" w:color="auto"/>
      </w:divBdr>
    </w:div>
    <w:div w:id="129788859">
      <w:bodyDiv w:val="1"/>
      <w:marLeft w:val="0"/>
      <w:marRight w:val="0"/>
      <w:marTop w:val="0"/>
      <w:marBottom w:val="0"/>
      <w:divBdr>
        <w:top w:val="none" w:sz="0" w:space="0" w:color="auto"/>
        <w:left w:val="none" w:sz="0" w:space="0" w:color="auto"/>
        <w:bottom w:val="none" w:sz="0" w:space="0" w:color="auto"/>
        <w:right w:val="none" w:sz="0" w:space="0" w:color="auto"/>
      </w:divBdr>
    </w:div>
    <w:div w:id="151025469">
      <w:bodyDiv w:val="1"/>
      <w:marLeft w:val="0"/>
      <w:marRight w:val="0"/>
      <w:marTop w:val="0"/>
      <w:marBottom w:val="0"/>
      <w:divBdr>
        <w:top w:val="none" w:sz="0" w:space="0" w:color="auto"/>
        <w:left w:val="none" w:sz="0" w:space="0" w:color="auto"/>
        <w:bottom w:val="none" w:sz="0" w:space="0" w:color="auto"/>
        <w:right w:val="none" w:sz="0" w:space="0" w:color="auto"/>
      </w:divBdr>
    </w:div>
    <w:div w:id="167253307">
      <w:bodyDiv w:val="1"/>
      <w:marLeft w:val="0"/>
      <w:marRight w:val="0"/>
      <w:marTop w:val="0"/>
      <w:marBottom w:val="0"/>
      <w:divBdr>
        <w:top w:val="none" w:sz="0" w:space="0" w:color="auto"/>
        <w:left w:val="none" w:sz="0" w:space="0" w:color="auto"/>
        <w:bottom w:val="none" w:sz="0" w:space="0" w:color="auto"/>
        <w:right w:val="none" w:sz="0" w:space="0" w:color="auto"/>
      </w:divBdr>
    </w:div>
    <w:div w:id="173691727">
      <w:bodyDiv w:val="1"/>
      <w:marLeft w:val="0"/>
      <w:marRight w:val="0"/>
      <w:marTop w:val="0"/>
      <w:marBottom w:val="0"/>
      <w:divBdr>
        <w:top w:val="none" w:sz="0" w:space="0" w:color="auto"/>
        <w:left w:val="none" w:sz="0" w:space="0" w:color="auto"/>
        <w:bottom w:val="none" w:sz="0" w:space="0" w:color="auto"/>
        <w:right w:val="none" w:sz="0" w:space="0" w:color="auto"/>
      </w:divBdr>
    </w:div>
    <w:div w:id="192154844">
      <w:bodyDiv w:val="1"/>
      <w:marLeft w:val="0"/>
      <w:marRight w:val="0"/>
      <w:marTop w:val="0"/>
      <w:marBottom w:val="0"/>
      <w:divBdr>
        <w:top w:val="none" w:sz="0" w:space="0" w:color="auto"/>
        <w:left w:val="none" w:sz="0" w:space="0" w:color="auto"/>
        <w:bottom w:val="none" w:sz="0" w:space="0" w:color="auto"/>
        <w:right w:val="none" w:sz="0" w:space="0" w:color="auto"/>
      </w:divBdr>
    </w:div>
    <w:div w:id="228544784">
      <w:bodyDiv w:val="1"/>
      <w:marLeft w:val="0"/>
      <w:marRight w:val="0"/>
      <w:marTop w:val="0"/>
      <w:marBottom w:val="0"/>
      <w:divBdr>
        <w:top w:val="none" w:sz="0" w:space="0" w:color="auto"/>
        <w:left w:val="none" w:sz="0" w:space="0" w:color="auto"/>
        <w:bottom w:val="none" w:sz="0" w:space="0" w:color="auto"/>
        <w:right w:val="none" w:sz="0" w:space="0" w:color="auto"/>
      </w:divBdr>
      <w:divsChild>
        <w:div w:id="623847020">
          <w:marLeft w:val="0"/>
          <w:marRight w:val="0"/>
          <w:marTop w:val="0"/>
          <w:marBottom w:val="0"/>
          <w:divBdr>
            <w:top w:val="none" w:sz="0" w:space="0" w:color="auto"/>
            <w:left w:val="none" w:sz="0" w:space="0" w:color="auto"/>
            <w:bottom w:val="none" w:sz="0" w:space="0" w:color="auto"/>
            <w:right w:val="none" w:sz="0" w:space="0" w:color="auto"/>
          </w:divBdr>
        </w:div>
        <w:div w:id="489836059">
          <w:marLeft w:val="0"/>
          <w:marRight w:val="0"/>
          <w:marTop w:val="0"/>
          <w:marBottom w:val="0"/>
          <w:divBdr>
            <w:top w:val="none" w:sz="0" w:space="0" w:color="auto"/>
            <w:left w:val="none" w:sz="0" w:space="0" w:color="auto"/>
            <w:bottom w:val="none" w:sz="0" w:space="0" w:color="auto"/>
            <w:right w:val="none" w:sz="0" w:space="0" w:color="auto"/>
          </w:divBdr>
        </w:div>
      </w:divsChild>
    </w:div>
    <w:div w:id="231888970">
      <w:bodyDiv w:val="1"/>
      <w:marLeft w:val="0"/>
      <w:marRight w:val="0"/>
      <w:marTop w:val="0"/>
      <w:marBottom w:val="0"/>
      <w:divBdr>
        <w:top w:val="none" w:sz="0" w:space="0" w:color="auto"/>
        <w:left w:val="none" w:sz="0" w:space="0" w:color="auto"/>
        <w:bottom w:val="none" w:sz="0" w:space="0" w:color="auto"/>
        <w:right w:val="none" w:sz="0" w:space="0" w:color="auto"/>
      </w:divBdr>
    </w:div>
    <w:div w:id="241840236">
      <w:bodyDiv w:val="1"/>
      <w:marLeft w:val="0"/>
      <w:marRight w:val="0"/>
      <w:marTop w:val="0"/>
      <w:marBottom w:val="0"/>
      <w:divBdr>
        <w:top w:val="none" w:sz="0" w:space="0" w:color="auto"/>
        <w:left w:val="none" w:sz="0" w:space="0" w:color="auto"/>
        <w:bottom w:val="none" w:sz="0" w:space="0" w:color="auto"/>
        <w:right w:val="none" w:sz="0" w:space="0" w:color="auto"/>
      </w:divBdr>
    </w:div>
    <w:div w:id="259874205">
      <w:bodyDiv w:val="1"/>
      <w:marLeft w:val="0"/>
      <w:marRight w:val="0"/>
      <w:marTop w:val="0"/>
      <w:marBottom w:val="0"/>
      <w:divBdr>
        <w:top w:val="none" w:sz="0" w:space="0" w:color="auto"/>
        <w:left w:val="none" w:sz="0" w:space="0" w:color="auto"/>
        <w:bottom w:val="none" w:sz="0" w:space="0" w:color="auto"/>
        <w:right w:val="none" w:sz="0" w:space="0" w:color="auto"/>
      </w:divBdr>
    </w:div>
    <w:div w:id="277760103">
      <w:bodyDiv w:val="1"/>
      <w:marLeft w:val="0"/>
      <w:marRight w:val="0"/>
      <w:marTop w:val="0"/>
      <w:marBottom w:val="0"/>
      <w:divBdr>
        <w:top w:val="none" w:sz="0" w:space="0" w:color="auto"/>
        <w:left w:val="none" w:sz="0" w:space="0" w:color="auto"/>
        <w:bottom w:val="none" w:sz="0" w:space="0" w:color="auto"/>
        <w:right w:val="none" w:sz="0" w:space="0" w:color="auto"/>
      </w:divBdr>
    </w:div>
    <w:div w:id="279999961">
      <w:bodyDiv w:val="1"/>
      <w:marLeft w:val="0"/>
      <w:marRight w:val="0"/>
      <w:marTop w:val="0"/>
      <w:marBottom w:val="0"/>
      <w:divBdr>
        <w:top w:val="none" w:sz="0" w:space="0" w:color="auto"/>
        <w:left w:val="none" w:sz="0" w:space="0" w:color="auto"/>
        <w:bottom w:val="none" w:sz="0" w:space="0" w:color="auto"/>
        <w:right w:val="none" w:sz="0" w:space="0" w:color="auto"/>
      </w:divBdr>
      <w:divsChild>
        <w:div w:id="550848094">
          <w:marLeft w:val="0"/>
          <w:marRight w:val="0"/>
          <w:marTop w:val="0"/>
          <w:marBottom w:val="0"/>
          <w:divBdr>
            <w:top w:val="none" w:sz="0" w:space="0" w:color="auto"/>
            <w:left w:val="none" w:sz="0" w:space="0" w:color="auto"/>
            <w:bottom w:val="none" w:sz="0" w:space="0" w:color="auto"/>
            <w:right w:val="none" w:sz="0" w:space="0" w:color="auto"/>
          </w:divBdr>
        </w:div>
        <w:div w:id="795873131">
          <w:marLeft w:val="0"/>
          <w:marRight w:val="0"/>
          <w:marTop w:val="450"/>
          <w:marBottom w:val="0"/>
          <w:divBdr>
            <w:top w:val="none" w:sz="0" w:space="0" w:color="auto"/>
            <w:left w:val="none" w:sz="0" w:space="0" w:color="auto"/>
            <w:bottom w:val="none" w:sz="0" w:space="0" w:color="auto"/>
            <w:right w:val="none" w:sz="0" w:space="0" w:color="auto"/>
          </w:divBdr>
          <w:divsChild>
            <w:div w:id="22679034">
              <w:marLeft w:val="0"/>
              <w:marRight w:val="210"/>
              <w:marTop w:val="0"/>
              <w:marBottom w:val="0"/>
              <w:divBdr>
                <w:top w:val="none" w:sz="0" w:space="0" w:color="auto"/>
                <w:left w:val="none" w:sz="0" w:space="0" w:color="auto"/>
                <w:bottom w:val="none" w:sz="0" w:space="0" w:color="auto"/>
                <w:right w:val="none" w:sz="0" w:space="0" w:color="auto"/>
              </w:divBdr>
              <w:divsChild>
                <w:div w:id="67754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11558">
      <w:bodyDiv w:val="1"/>
      <w:marLeft w:val="0"/>
      <w:marRight w:val="0"/>
      <w:marTop w:val="0"/>
      <w:marBottom w:val="0"/>
      <w:divBdr>
        <w:top w:val="none" w:sz="0" w:space="0" w:color="auto"/>
        <w:left w:val="none" w:sz="0" w:space="0" w:color="auto"/>
        <w:bottom w:val="none" w:sz="0" w:space="0" w:color="auto"/>
        <w:right w:val="none" w:sz="0" w:space="0" w:color="auto"/>
      </w:divBdr>
    </w:div>
    <w:div w:id="378824106">
      <w:bodyDiv w:val="1"/>
      <w:marLeft w:val="0"/>
      <w:marRight w:val="0"/>
      <w:marTop w:val="0"/>
      <w:marBottom w:val="0"/>
      <w:divBdr>
        <w:top w:val="none" w:sz="0" w:space="0" w:color="auto"/>
        <w:left w:val="none" w:sz="0" w:space="0" w:color="auto"/>
        <w:bottom w:val="none" w:sz="0" w:space="0" w:color="auto"/>
        <w:right w:val="none" w:sz="0" w:space="0" w:color="auto"/>
      </w:divBdr>
    </w:div>
    <w:div w:id="388694210">
      <w:bodyDiv w:val="1"/>
      <w:marLeft w:val="0"/>
      <w:marRight w:val="0"/>
      <w:marTop w:val="0"/>
      <w:marBottom w:val="0"/>
      <w:divBdr>
        <w:top w:val="none" w:sz="0" w:space="0" w:color="auto"/>
        <w:left w:val="none" w:sz="0" w:space="0" w:color="auto"/>
        <w:bottom w:val="none" w:sz="0" w:space="0" w:color="auto"/>
        <w:right w:val="none" w:sz="0" w:space="0" w:color="auto"/>
      </w:divBdr>
    </w:div>
    <w:div w:id="449206965">
      <w:bodyDiv w:val="1"/>
      <w:marLeft w:val="0"/>
      <w:marRight w:val="0"/>
      <w:marTop w:val="0"/>
      <w:marBottom w:val="0"/>
      <w:divBdr>
        <w:top w:val="none" w:sz="0" w:space="0" w:color="auto"/>
        <w:left w:val="none" w:sz="0" w:space="0" w:color="auto"/>
        <w:bottom w:val="none" w:sz="0" w:space="0" w:color="auto"/>
        <w:right w:val="none" w:sz="0" w:space="0" w:color="auto"/>
      </w:divBdr>
    </w:div>
    <w:div w:id="449591019">
      <w:bodyDiv w:val="1"/>
      <w:marLeft w:val="0"/>
      <w:marRight w:val="0"/>
      <w:marTop w:val="0"/>
      <w:marBottom w:val="0"/>
      <w:divBdr>
        <w:top w:val="none" w:sz="0" w:space="0" w:color="auto"/>
        <w:left w:val="none" w:sz="0" w:space="0" w:color="auto"/>
        <w:bottom w:val="none" w:sz="0" w:space="0" w:color="auto"/>
        <w:right w:val="none" w:sz="0" w:space="0" w:color="auto"/>
      </w:divBdr>
    </w:div>
    <w:div w:id="451215566">
      <w:bodyDiv w:val="1"/>
      <w:marLeft w:val="0"/>
      <w:marRight w:val="0"/>
      <w:marTop w:val="0"/>
      <w:marBottom w:val="0"/>
      <w:divBdr>
        <w:top w:val="none" w:sz="0" w:space="0" w:color="auto"/>
        <w:left w:val="none" w:sz="0" w:space="0" w:color="auto"/>
        <w:bottom w:val="none" w:sz="0" w:space="0" w:color="auto"/>
        <w:right w:val="none" w:sz="0" w:space="0" w:color="auto"/>
      </w:divBdr>
    </w:div>
    <w:div w:id="500314981">
      <w:bodyDiv w:val="1"/>
      <w:marLeft w:val="0"/>
      <w:marRight w:val="0"/>
      <w:marTop w:val="0"/>
      <w:marBottom w:val="0"/>
      <w:divBdr>
        <w:top w:val="none" w:sz="0" w:space="0" w:color="auto"/>
        <w:left w:val="none" w:sz="0" w:space="0" w:color="auto"/>
        <w:bottom w:val="none" w:sz="0" w:space="0" w:color="auto"/>
        <w:right w:val="none" w:sz="0" w:space="0" w:color="auto"/>
      </w:divBdr>
    </w:div>
    <w:div w:id="508108565">
      <w:bodyDiv w:val="1"/>
      <w:marLeft w:val="0"/>
      <w:marRight w:val="0"/>
      <w:marTop w:val="0"/>
      <w:marBottom w:val="0"/>
      <w:divBdr>
        <w:top w:val="none" w:sz="0" w:space="0" w:color="auto"/>
        <w:left w:val="none" w:sz="0" w:space="0" w:color="auto"/>
        <w:bottom w:val="none" w:sz="0" w:space="0" w:color="auto"/>
        <w:right w:val="none" w:sz="0" w:space="0" w:color="auto"/>
      </w:divBdr>
    </w:div>
    <w:div w:id="580720165">
      <w:bodyDiv w:val="1"/>
      <w:marLeft w:val="0"/>
      <w:marRight w:val="0"/>
      <w:marTop w:val="0"/>
      <w:marBottom w:val="0"/>
      <w:divBdr>
        <w:top w:val="none" w:sz="0" w:space="0" w:color="auto"/>
        <w:left w:val="none" w:sz="0" w:space="0" w:color="auto"/>
        <w:bottom w:val="none" w:sz="0" w:space="0" w:color="auto"/>
        <w:right w:val="none" w:sz="0" w:space="0" w:color="auto"/>
      </w:divBdr>
    </w:div>
    <w:div w:id="617879030">
      <w:bodyDiv w:val="1"/>
      <w:marLeft w:val="0"/>
      <w:marRight w:val="0"/>
      <w:marTop w:val="0"/>
      <w:marBottom w:val="0"/>
      <w:divBdr>
        <w:top w:val="none" w:sz="0" w:space="0" w:color="auto"/>
        <w:left w:val="none" w:sz="0" w:space="0" w:color="auto"/>
        <w:bottom w:val="none" w:sz="0" w:space="0" w:color="auto"/>
        <w:right w:val="none" w:sz="0" w:space="0" w:color="auto"/>
      </w:divBdr>
    </w:div>
    <w:div w:id="650795908">
      <w:bodyDiv w:val="1"/>
      <w:marLeft w:val="0"/>
      <w:marRight w:val="0"/>
      <w:marTop w:val="0"/>
      <w:marBottom w:val="0"/>
      <w:divBdr>
        <w:top w:val="none" w:sz="0" w:space="0" w:color="auto"/>
        <w:left w:val="none" w:sz="0" w:space="0" w:color="auto"/>
        <w:bottom w:val="none" w:sz="0" w:space="0" w:color="auto"/>
        <w:right w:val="none" w:sz="0" w:space="0" w:color="auto"/>
      </w:divBdr>
      <w:divsChild>
        <w:div w:id="958342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2584249">
              <w:marLeft w:val="0"/>
              <w:marRight w:val="0"/>
              <w:marTop w:val="0"/>
              <w:marBottom w:val="0"/>
              <w:divBdr>
                <w:top w:val="none" w:sz="0" w:space="0" w:color="auto"/>
                <w:left w:val="none" w:sz="0" w:space="0" w:color="auto"/>
                <w:bottom w:val="none" w:sz="0" w:space="0" w:color="auto"/>
                <w:right w:val="none" w:sz="0" w:space="0" w:color="auto"/>
              </w:divBdr>
              <w:divsChild>
                <w:div w:id="1208493725">
                  <w:marLeft w:val="0"/>
                  <w:marRight w:val="0"/>
                  <w:marTop w:val="0"/>
                  <w:marBottom w:val="0"/>
                  <w:divBdr>
                    <w:top w:val="none" w:sz="0" w:space="0" w:color="auto"/>
                    <w:left w:val="none" w:sz="0" w:space="0" w:color="auto"/>
                    <w:bottom w:val="none" w:sz="0" w:space="0" w:color="auto"/>
                    <w:right w:val="none" w:sz="0" w:space="0" w:color="auto"/>
                  </w:divBdr>
                  <w:divsChild>
                    <w:div w:id="1628854083">
                      <w:marLeft w:val="0"/>
                      <w:marRight w:val="0"/>
                      <w:marTop w:val="0"/>
                      <w:marBottom w:val="0"/>
                      <w:divBdr>
                        <w:top w:val="none" w:sz="0" w:space="0" w:color="auto"/>
                        <w:left w:val="none" w:sz="0" w:space="0" w:color="auto"/>
                        <w:bottom w:val="none" w:sz="0" w:space="0" w:color="auto"/>
                        <w:right w:val="none" w:sz="0" w:space="0" w:color="auto"/>
                      </w:divBdr>
                      <w:divsChild>
                        <w:div w:id="226191500">
                          <w:marLeft w:val="0"/>
                          <w:marRight w:val="0"/>
                          <w:marTop w:val="0"/>
                          <w:marBottom w:val="0"/>
                          <w:divBdr>
                            <w:top w:val="none" w:sz="0" w:space="0" w:color="auto"/>
                            <w:left w:val="none" w:sz="0" w:space="0" w:color="auto"/>
                            <w:bottom w:val="none" w:sz="0" w:space="0" w:color="auto"/>
                            <w:right w:val="none" w:sz="0" w:space="0" w:color="auto"/>
                          </w:divBdr>
                          <w:divsChild>
                            <w:div w:id="202137407">
                              <w:marLeft w:val="0"/>
                              <w:marRight w:val="0"/>
                              <w:marTop w:val="0"/>
                              <w:marBottom w:val="0"/>
                              <w:divBdr>
                                <w:top w:val="none" w:sz="0" w:space="0" w:color="auto"/>
                                <w:left w:val="none" w:sz="0" w:space="0" w:color="auto"/>
                                <w:bottom w:val="none" w:sz="0" w:space="0" w:color="auto"/>
                                <w:right w:val="none" w:sz="0" w:space="0" w:color="auto"/>
                              </w:divBdr>
                              <w:divsChild>
                                <w:div w:id="1005594764">
                                  <w:marLeft w:val="0"/>
                                  <w:marRight w:val="0"/>
                                  <w:marTop w:val="0"/>
                                  <w:marBottom w:val="0"/>
                                  <w:divBdr>
                                    <w:top w:val="none" w:sz="0" w:space="0" w:color="auto"/>
                                    <w:left w:val="none" w:sz="0" w:space="0" w:color="auto"/>
                                    <w:bottom w:val="none" w:sz="0" w:space="0" w:color="auto"/>
                                    <w:right w:val="none" w:sz="0" w:space="0" w:color="auto"/>
                                  </w:divBdr>
                                  <w:divsChild>
                                    <w:div w:id="1762871209">
                                      <w:marLeft w:val="0"/>
                                      <w:marRight w:val="0"/>
                                      <w:marTop w:val="0"/>
                                      <w:marBottom w:val="0"/>
                                      <w:divBdr>
                                        <w:top w:val="none" w:sz="0" w:space="0" w:color="auto"/>
                                        <w:left w:val="none" w:sz="0" w:space="0" w:color="auto"/>
                                        <w:bottom w:val="none" w:sz="0" w:space="0" w:color="auto"/>
                                        <w:right w:val="none" w:sz="0" w:space="0" w:color="auto"/>
                                      </w:divBdr>
                                      <w:divsChild>
                                        <w:div w:id="746922926">
                                          <w:marLeft w:val="0"/>
                                          <w:marRight w:val="0"/>
                                          <w:marTop w:val="0"/>
                                          <w:marBottom w:val="0"/>
                                          <w:divBdr>
                                            <w:top w:val="none" w:sz="0" w:space="0" w:color="auto"/>
                                            <w:left w:val="none" w:sz="0" w:space="0" w:color="auto"/>
                                            <w:bottom w:val="none" w:sz="0" w:space="0" w:color="auto"/>
                                            <w:right w:val="none" w:sz="0" w:space="0" w:color="auto"/>
                                          </w:divBdr>
                                          <w:divsChild>
                                            <w:div w:id="1267498945">
                                              <w:marLeft w:val="0"/>
                                              <w:marRight w:val="0"/>
                                              <w:marTop w:val="0"/>
                                              <w:marBottom w:val="0"/>
                                              <w:divBdr>
                                                <w:top w:val="none" w:sz="0" w:space="0" w:color="auto"/>
                                                <w:left w:val="none" w:sz="0" w:space="0" w:color="auto"/>
                                                <w:bottom w:val="none" w:sz="0" w:space="0" w:color="auto"/>
                                                <w:right w:val="none" w:sz="0" w:space="0" w:color="auto"/>
                                              </w:divBdr>
                                              <w:divsChild>
                                                <w:div w:id="793671176">
                                                  <w:marLeft w:val="0"/>
                                                  <w:marRight w:val="0"/>
                                                  <w:marTop w:val="0"/>
                                                  <w:marBottom w:val="0"/>
                                                  <w:divBdr>
                                                    <w:top w:val="none" w:sz="0" w:space="0" w:color="auto"/>
                                                    <w:left w:val="none" w:sz="0" w:space="0" w:color="auto"/>
                                                    <w:bottom w:val="none" w:sz="0" w:space="0" w:color="auto"/>
                                                    <w:right w:val="none" w:sz="0" w:space="0" w:color="auto"/>
                                                  </w:divBdr>
                                                  <w:divsChild>
                                                    <w:div w:id="567109524">
                                                      <w:marLeft w:val="0"/>
                                                      <w:marRight w:val="0"/>
                                                      <w:marTop w:val="0"/>
                                                      <w:marBottom w:val="0"/>
                                                      <w:divBdr>
                                                        <w:top w:val="none" w:sz="0" w:space="0" w:color="auto"/>
                                                        <w:left w:val="none" w:sz="0" w:space="0" w:color="auto"/>
                                                        <w:bottom w:val="none" w:sz="0" w:space="0" w:color="auto"/>
                                                        <w:right w:val="none" w:sz="0" w:space="0" w:color="auto"/>
                                                      </w:divBdr>
                                                      <w:divsChild>
                                                        <w:div w:id="1843932931">
                                                          <w:marLeft w:val="0"/>
                                                          <w:marRight w:val="0"/>
                                                          <w:marTop w:val="0"/>
                                                          <w:marBottom w:val="0"/>
                                                          <w:divBdr>
                                                            <w:top w:val="none" w:sz="0" w:space="0" w:color="auto"/>
                                                            <w:left w:val="none" w:sz="0" w:space="0" w:color="auto"/>
                                                            <w:bottom w:val="none" w:sz="0" w:space="0" w:color="auto"/>
                                                            <w:right w:val="none" w:sz="0" w:space="0" w:color="auto"/>
                                                          </w:divBdr>
                                                          <w:divsChild>
                                                            <w:div w:id="677852827">
                                                              <w:marLeft w:val="0"/>
                                                              <w:marRight w:val="0"/>
                                                              <w:marTop w:val="0"/>
                                                              <w:marBottom w:val="0"/>
                                                              <w:divBdr>
                                                                <w:top w:val="none" w:sz="0" w:space="0" w:color="auto"/>
                                                                <w:left w:val="none" w:sz="0" w:space="0" w:color="auto"/>
                                                                <w:bottom w:val="none" w:sz="0" w:space="0" w:color="auto"/>
                                                                <w:right w:val="none" w:sz="0" w:space="0" w:color="auto"/>
                                                              </w:divBdr>
                                                              <w:divsChild>
                                                                <w:div w:id="95533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9820604">
      <w:bodyDiv w:val="1"/>
      <w:marLeft w:val="0"/>
      <w:marRight w:val="0"/>
      <w:marTop w:val="0"/>
      <w:marBottom w:val="0"/>
      <w:divBdr>
        <w:top w:val="none" w:sz="0" w:space="0" w:color="auto"/>
        <w:left w:val="none" w:sz="0" w:space="0" w:color="auto"/>
        <w:bottom w:val="none" w:sz="0" w:space="0" w:color="auto"/>
        <w:right w:val="none" w:sz="0" w:space="0" w:color="auto"/>
      </w:divBdr>
    </w:div>
    <w:div w:id="703865113">
      <w:bodyDiv w:val="1"/>
      <w:marLeft w:val="0"/>
      <w:marRight w:val="0"/>
      <w:marTop w:val="0"/>
      <w:marBottom w:val="0"/>
      <w:divBdr>
        <w:top w:val="none" w:sz="0" w:space="0" w:color="auto"/>
        <w:left w:val="none" w:sz="0" w:space="0" w:color="auto"/>
        <w:bottom w:val="none" w:sz="0" w:space="0" w:color="auto"/>
        <w:right w:val="none" w:sz="0" w:space="0" w:color="auto"/>
      </w:divBdr>
    </w:div>
    <w:div w:id="723455744">
      <w:bodyDiv w:val="1"/>
      <w:marLeft w:val="0"/>
      <w:marRight w:val="0"/>
      <w:marTop w:val="0"/>
      <w:marBottom w:val="0"/>
      <w:divBdr>
        <w:top w:val="none" w:sz="0" w:space="0" w:color="auto"/>
        <w:left w:val="none" w:sz="0" w:space="0" w:color="auto"/>
        <w:bottom w:val="none" w:sz="0" w:space="0" w:color="auto"/>
        <w:right w:val="none" w:sz="0" w:space="0" w:color="auto"/>
      </w:divBdr>
    </w:div>
    <w:div w:id="734939287">
      <w:bodyDiv w:val="1"/>
      <w:marLeft w:val="0"/>
      <w:marRight w:val="0"/>
      <w:marTop w:val="0"/>
      <w:marBottom w:val="0"/>
      <w:divBdr>
        <w:top w:val="none" w:sz="0" w:space="0" w:color="auto"/>
        <w:left w:val="none" w:sz="0" w:space="0" w:color="auto"/>
        <w:bottom w:val="none" w:sz="0" w:space="0" w:color="auto"/>
        <w:right w:val="none" w:sz="0" w:space="0" w:color="auto"/>
      </w:divBdr>
    </w:div>
    <w:div w:id="785583128">
      <w:bodyDiv w:val="1"/>
      <w:marLeft w:val="0"/>
      <w:marRight w:val="0"/>
      <w:marTop w:val="0"/>
      <w:marBottom w:val="0"/>
      <w:divBdr>
        <w:top w:val="none" w:sz="0" w:space="0" w:color="auto"/>
        <w:left w:val="none" w:sz="0" w:space="0" w:color="auto"/>
        <w:bottom w:val="none" w:sz="0" w:space="0" w:color="auto"/>
        <w:right w:val="none" w:sz="0" w:space="0" w:color="auto"/>
      </w:divBdr>
    </w:div>
    <w:div w:id="786773237">
      <w:bodyDiv w:val="1"/>
      <w:marLeft w:val="0"/>
      <w:marRight w:val="0"/>
      <w:marTop w:val="0"/>
      <w:marBottom w:val="0"/>
      <w:divBdr>
        <w:top w:val="none" w:sz="0" w:space="0" w:color="auto"/>
        <w:left w:val="none" w:sz="0" w:space="0" w:color="auto"/>
        <w:bottom w:val="none" w:sz="0" w:space="0" w:color="auto"/>
        <w:right w:val="none" w:sz="0" w:space="0" w:color="auto"/>
      </w:divBdr>
    </w:div>
    <w:div w:id="841235991">
      <w:bodyDiv w:val="1"/>
      <w:marLeft w:val="0"/>
      <w:marRight w:val="0"/>
      <w:marTop w:val="0"/>
      <w:marBottom w:val="0"/>
      <w:divBdr>
        <w:top w:val="none" w:sz="0" w:space="0" w:color="auto"/>
        <w:left w:val="none" w:sz="0" w:space="0" w:color="auto"/>
        <w:bottom w:val="none" w:sz="0" w:space="0" w:color="auto"/>
        <w:right w:val="none" w:sz="0" w:space="0" w:color="auto"/>
      </w:divBdr>
    </w:div>
    <w:div w:id="882248790">
      <w:bodyDiv w:val="1"/>
      <w:marLeft w:val="0"/>
      <w:marRight w:val="0"/>
      <w:marTop w:val="0"/>
      <w:marBottom w:val="0"/>
      <w:divBdr>
        <w:top w:val="none" w:sz="0" w:space="0" w:color="auto"/>
        <w:left w:val="none" w:sz="0" w:space="0" w:color="auto"/>
        <w:bottom w:val="none" w:sz="0" w:space="0" w:color="auto"/>
        <w:right w:val="none" w:sz="0" w:space="0" w:color="auto"/>
      </w:divBdr>
    </w:div>
    <w:div w:id="914701285">
      <w:bodyDiv w:val="1"/>
      <w:marLeft w:val="0"/>
      <w:marRight w:val="0"/>
      <w:marTop w:val="0"/>
      <w:marBottom w:val="0"/>
      <w:divBdr>
        <w:top w:val="none" w:sz="0" w:space="0" w:color="auto"/>
        <w:left w:val="none" w:sz="0" w:space="0" w:color="auto"/>
        <w:bottom w:val="none" w:sz="0" w:space="0" w:color="auto"/>
        <w:right w:val="none" w:sz="0" w:space="0" w:color="auto"/>
      </w:divBdr>
      <w:divsChild>
        <w:div w:id="981621114">
          <w:marLeft w:val="0"/>
          <w:marRight w:val="0"/>
          <w:marTop w:val="0"/>
          <w:marBottom w:val="0"/>
          <w:divBdr>
            <w:top w:val="none" w:sz="0" w:space="0" w:color="auto"/>
            <w:left w:val="none" w:sz="0" w:space="0" w:color="auto"/>
            <w:bottom w:val="none" w:sz="0" w:space="0" w:color="auto"/>
            <w:right w:val="none" w:sz="0" w:space="0" w:color="auto"/>
          </w:divBdr>
        </w:div>
      </w:divsChild>
    </w:div>
    <w:div w:id="922956294">
      <w:bodyDiv w:val="1"/>
      <w:marLeft w:val="0"/>
      <w:marRight w:val="0"/>
      <w:marTop w:val="0"/>
      <w:marBottom w:val="0"/>
      <w:divBdr>
        <w:top w:val="none" w:sz="0" w:space="0" w:color="auto"/>
        <w:left w:val="none" w:sz="0" w:space="0" w:color="auto"/>
        <w:bottom w:val="none" w:sz="0" w:space="0" w:color="auto"/>
        <w:right w:val="none" w:sz="0" w:space="0" w:color="auto"/>
      </w:divBdr>
    </w:div>
    <w:div w:id="924530107">
      <w:bodyDiv w:val="1"/>
      <w:marLeft w:val="0"/>
      <w:marRight w:val="0"/>
      <w:marTop w:val="0"/>
      <w:marBottom w:val="0"/>
      <w:divBdr>
        <w:top w:val="none" w:sz="0" w:space="0" w:color="auto"/>
        <w:left w:val="none" w:sz="0" w:space="0" w:color="auto"/>
        <w:bottom w:val="none" w:sz="0" w:space="0" w:color="auto"/>
        <w:right w:val="none" w:sz="0" w:space="0" w:color="auto"/>
      </w:divBdr>
    </w:div>
    <w:div w:id="966282883">
      <w:bodyDiv w:val="1"/>
      <w:marLeft w:val="0"/>
      <w:marRight w:val="0"/>
      <w:marTop w:val="0"/>
      <w:marBottom w:val="0"/>
      <w:divBdr>
        <w:top w:val="none" w:sz="0" w:space="0" w:color="auto"/>
        <w:left w:val="none" w:sz="0" w:space="0" w:color="auto"/>
        <w:bottom w:val="none" w:sz="0" w:space="0" w:color="auto"/>
        <w:right w:val="none" w:sz="0" w:space="0" w:color="auto"/>
      </w:divBdr>
    </w:div>
    <w:div w:id="985475887">
      <w:bodyDiv w:val="1"/>
      <w:marLeft w:val="0"/>
      <w:marRight w:val="0"/>
      <w:marTop w:val="0"/>
      <w:marBottom w:val="0"/>
      <w:divBdr>
        <w:top w:val="none" w:sz="0" w:space="0" w:color="auto"/>
        <w:left w:val="none" w:sz="0" w:space="0" w:color="auto"/>
        <w:bottom w:val="none" w:sz="0" w:space="0" w:color="auto"/>
        <w:right w:val="none" w:sz="0" w:space="0" w:color="auto"/>
      </w:divBdr>
    </w:div>
    <w:div w:id="1007244754">
      <w:bodyDiv w:val="1"/>
      <w:marLeft w:val="0"/>
      <w:marRight w:val="0"/>
      <w:marTop w:val="0"/>
      <w:marBottom w:val="0"/>
      <w:divBdr>
        <w:top w:val="none" w:sz="0" w:space="0" w:color="auto"/>
        <w:left w:val="none" w:sz="0" w:space="0" w:color="auto"/>
        <w:bottom w:val="none" w:sz="0" w:space="0" w:color="auto"/>
        <w:right w:val="none" w:sz="0" w:space="0" w:color="auto"/>
      </w:divBdr>
    </w:div>
    <w:div w:id="1027366982">
      <w:bodyDiv w:val="1"/>
      <w:marLeft w:val="0"/>
      <w:marRight w:val="0"/>
      <w:marTop w:val="0"/>
      <w:marBottom w:val="0"/>
      <w:divBdr>
        <w:top w:val="none" w:sz="0" w:space="0" w:color="auto"/>
        <w:left w:val="none" w:sz="0" w:space="0" w:color="auto"/>
        <w:bottom w:val="none" w:sz="0" w:space="0" w:color="auto"/>
        <w:right w:val="none" w:sz="0" w:space="0" w:color="auto"/>
      </w:divBdr>
      <w:divsChild>
        <w:div w:id="1298296131">
          <w:marLeft w:val="0"/>
          <w:marRight w:val="0"/>
          <w:marTop w:val="0"/>
          <w:marBottom w:val="0"/>
          <w:divBdr>
            <w:top w:val="none" w:sz="0" w:space="0" w:color="auto"/>
            <w:left w:val="none" w:sz="0" w:space="0" w:color="auto"/>
            <w:bottom w:val="none" w:sz="0" w:space="0" w:color="auto"/>
            <w:right w:val="none" w:sz="0" w:space="0" w:color="auto"/>
          </w:divBdr>
        </w:div>
        <w:div w:id="1152330560">
          <w:marLeft w:val="0"/>
          <w:marRight w:val="0"/>
          <w:marTop w:val="0"/>
          <w:marBottom w:val="0"/>
          <w:divBdr>
            <w:top w:val="none" w:sz="0" w:space="0" w:color="auto"/>
            <w:left w:val="none" w:sz="0" w:space="0" w:color="auto"/>
            <w:bottom w:val="none" w:sz="0" w:space="0" w:color="auto"/>
            <w:right w:val="none" w:sz="0" w:space="0" w:color="auto"/>
          </w:divBdr>
        </w:div>
      </w:divsChild>
    </w:div>
    <w:div w:id="1050615003">
      <w:bodyDiv w:val="1"/>
      <w:marLeft w:val="0"/>
      <w:marRight w:val="0"/>
      <w:marTop w:val="0"/>
      <w:marBottom w:val="0"/>
      <w:divBdr>
        <w:top w:val="none" w:sz="0" w:space="0" w:color="auto"/>
        <w:left w:val="none" w:sz="0" w:space="0" w:color="auto"/>
        <w:bottom w:val="none" w:sz="0" w:space="0" w:color="auto"/>
        <w:right w:val="none" w:sz="0" w:space="0" w:color="auto"/>
      </w:divBdr>
    </w:div>
    <w:div w:id="1053120761">
      <w:bodyDiv w:val="1"/>
      <w:marLeft w:val="0"/>
      <w:marRight w:val="0"/>
      <w:marTop w:val="0"/>
      <w:marBottom w:val="0"/>
      <w:divBdr>
        <w:top w:val="none" w:sz="0" w:space="0" w:color="auto"/>
        <w:left w:val="none" w:sz="0" w:space="0" w:color="auto"/>
        <w:bottom w:val="none" w:sz="0" w:space="0" w:color="auto"/>
        <w:right w:val="none" w:sz="0" w:space="0" w:color="auto"/>
      </w:divBdr>
    </w:div>
    <w:div w:id="1068724904">
      <w:bodyDiv w:val="1"/>
      <w:marLeft w:val="0"/>
      <w:marRight w:val="0"/>
      <w:marTop w:val="0"/>
      <w:marBottom w:val="0"/>
      <w:divBdr>
        <w:top w:val="none" w:sz="0" w:space="0" w:color="auto"/>
        <w:left w:val="none" w:sz="0" w:space="0" w:color="auto"/>
        <w:bottom w:val="none" w:sz="0" w:space="0" w:color="auto"/>
        <w:right w:val="none" w:sz="0" w:space="0" w:color="auto"/>
      </w:divBdr>
    </w:div>
    <w:div w:id="1110011052">
      <w:bodyDiv w:val="1"/>
      <w:marLeft w:val="0"/>
      <w:marRight w:val="0"/>
      <w:marTop w:val="0"/>
      <w:marBottom w:val="0"/>
      <w:divBdr>
        <w:top w:val="none" w:sz="0" w:space="0" w:color="auto"/>
        <w:left w:val="none" w:sz="0" w:space="0" w:color="auto"/>
        <w:bottom w:val="none" w:sz="0" w:space="0" w:color="auto"/>
        <w:right w:val="none" w:sz="0" w:space="0" w:color="auto"/>
      </w:divBdr>
    </w:div>
    <w:div w:id="1177965395">
      <w:bodyDiv w:val="1"/>
      <w:marLeft w:val="0"/>
      <w:marRight w:val="0"/>
      <w:marTop w:val="0"/>
      <w:marBottom w:val="0"/>
      <w:divBdr>
        <w:top w:val="none" w:sz="0" w:space="0" w:color="auto"/>
        <w:left w:val="none" w:sz="0" w:space="0" w:color="auto"/>
        <w:bottom w:val="none" w:sz="0" w:space="0" w:color="auto"/>
        <w:right w:val="none" w:sz="0" w:space="0" w:color="auto"/>
      </w:divBdr>
    </w:div>
    <w:div w:id="1197277736">
      <w:bodyDiv w:val="1"/>
      <w:marLeft w:val="0"/>
      <w:marRight w:val="0"/>
      <w:marTop w:val="0"/>
      <w:marBottom w:val="0"/>
      <w:divBdr>
        <w:top w:val="none" w:sz="0" w:space="0" w:color="auto"/>
        <w:left w:val="none" w:sz="0" w:space="0" w:color="auto"/>
        <w:bottom w:val="none" w:sz="0" w:space="0" w:color="auto"/>
        <w:right w:val="none" w:sz="0" w:space="0" w:color="auto"/>
      </w:divBdr>
    </w:div>
    <w:div w:id="1204371528">
      <w:bodyDiv w:val="1"/>
      <w:marLeft w:val="0"/>
      <w:marRight w:val="0"/>
      <w:marTop w:val="0"/>
      <w:marBottom w:val="0"/>
      <w:divBdr>
        <w:top w:val="none" w:sz="0" w:space="0" w:color="auto"/>
        <w:left w:val="none" w:sz="0" w:space="0" w:color="auto"/>
        <w:bottom w:val="none" w:sz="0" w:space="0" w:color="auto"/>
        <w:right w:val="none" w:sz="0" w:space="0" w:color="auto"/>
      </w:divBdr>
    </w:div>
    <w:div w:id="1215657018">
      <w:bodyDiv w:val="1"/>
      <w:marLeft w:val="0"/>
      <w:marRight w:val="0"/>
      <w:marTop w:val="0"/>
      <w:marBottom w:val="0"/>
      <w:divBdr>
        <w:top w:val="none" w:sz="0" w:space="0" w:color="auto"/>
        <w:left w:val="none" w:sz="0" w:space="0" w:color="auto"/>
        <w:bottom w:val="none" w:sz="0" w:space="0" w:color="auto"/>
        <w:right w:val="none" w:sz="0" w:space="0" w:color="auto"/>
      </w:divBdr>
    </w:div>
    <w:div w:id="1253852005">
      <w:bodyDiv w:val="1"/>
      <w:marLeft w:val="0"/>
      <w:marRight w:val="0"/>
      <w:marTop w:val="0"/>
      <w:marBottom w:val="0"/>
      <w:divBdr>
        <w:top w:val="none" w:sz="0" w:space="0" w:color="auto"/>
        <w:left w:val="none" w:sz="0" w:space="0" w:color="auto"/>
        <w:bottom w:val="none" w:sz="0" w:space="0" w:color="auto"/>
        <w:right w:val="none" w:sz="0" w:space="0" w:color="auto"/>
      </w:divBdr>
    </w:div>
    <w:div w:id="1266884306">
      <w:bodyDiv w:val="1"/>
      <w:marLeft w:val="0"/>
      <w:marRight w:val="0"/>
      <w:marTop w:val="0"/>
      <w:marBottom w:val="0"/>
      <w:divBdr>
        <w:top w:val="none" w:sz="0" w:space="0" w:color="auto"/>
        <w:left w:val="none" w:sz="0" w:space="0" w:color="auto"/>
        <w:bottom w:val="none" w:sz="0" w:space="0" w:color="auto"/>
        <w:right w:val="none" w:sz="0" w:space="0" w:color="auto"/>
      </w:divBdr>
    </w:div>
    <w:div w:id="1313758961">
      <w:bodyDiv w:val="1"/>
      <w:marLeft w:val="0"/>
      <w:marRight w:val="0"/>
      <w:marTop w:val="0"/>
      <w:marBottom w:val="0"/>
      <w:divBdr>
        <w:top w:val="none" w:sz="0" w:space="0" w:color="auto"/>
        <w:left w:val="none" w:sz="0" w:space="0" w:color="auto"/>
        <w:bottom w:val="none" w:sz="0" w:space="0" w:color="auto"/>
        <w:right w:val="none" w:sz="0" w:space="0" w:color="auto"/>
      </w:divBdr>
    </w:div>
    <w:div w:id="1368525333">
      <w:bodyDiv w:val="1"/>
      <w:marLeft w:val="0"/>
      <w:marRight w:val="0"/>
      <w:marTop w:val="0"/>
      <w:marBottom w:val="0"/>
      <w:divBdr>
        <w:top w:val="none" w:sz="0" w:space="0" w:color="auto"/>
        <w:left w:val="none" w:sz="0" w:space="0" w:color="auto"/>
        <w:bottom w:val="none" w:sz="0" w:space="0" w:color="auto"/>
        <w:right w:val="none" w:sz="0" w:space="0" w:color="auto"/>
      </w:divBdr>
    </w:div>
    <w:div w:id="1423407745">
      <w:bodyDiv w:val="1"/>
      <w:marLeft w:val="0"/>
      <w:marRight w:val="0"/>
      <w:marTop w:val="0"/>
      <w:marBottom w:val="0"/>
      <w:divBdr>
        <w:top w:val="none" w:sz="0" w:space="0" w:color="auto"/>
        <w:left w:val="none" w:sz="0" w:space="0" w:color="auto"/>
        <w:bottom w:val="none" w:sz="0" w:space="0" w:color="auto"/>
        <w:right w:val="none" w:sz="0" w:space="0" w:color="auto"/>
      </w:divBdr>
    </w:div>
    <w:div w:id="1424256570">
      <w:bodyDiv w:val="1"/>
      <w:marLeft w:val="0"/>
      <w:marRight w:val="0"/>
      <w:marTop w:val="0"/>
      <w:marBottom w:val="0"/>
      <w:divBdr>
        <w:top w:val="none" w:sz="0" w:space="0" w:color="auto"/>
        <w:left w:val="none" w:sz="0" w:space="0" w:color="auto"/>
        <w:bottom w:val="none" w:sz="0" w:space="0" w:color="auto"/>
        <w:right w:val="none" w:sz="0" w:space="0" w:color="auto"/>
      </w:divBdr>
    </w:div>
    <w:div w:id="1432362485">
      <w:bodyDiv w:val="1"/>
      <w:marLeft w:val="0"/>
      <w:marRight w:val="0"/>
      <w:marTop w:val="0"/>
      <w:marBottom w:val="0"/>
      <w:divBdr>
        <w:top w:val="none" w:sz="0" w:space="0" w:color="auto"/>
        <w:left w:val="none" w:sz="0" w:space="0" w:color="auto"/>
        <w:bottom w:val="none" w:sz="0" w:space="0" w:color="auto"/>
        <w:right w:val="none" w:sz="0" w:space="0" w:color="auto"/>
      </w:divBdr>
    </w:div>
    <w:div w:id="1538618693">
      <w:bodyDiv w:val="1"/>
      <w:marLeft w:val="0"/>
      <w:marRight w:val="0"/>
      <w:marTop w:val="0"/>
      <w:marBottom w:val="0"/>
      <w:divBdr>
        <w:top w:val="none" w:sz="0" w:space="0" w:color="auto"/>
        <w:left w:val="none" w:sz="0" w:space="0" w:color="auto"/>
        <w:bottom w:val="none" w:sz="0" w:space="0" w:color="auto"/>
        <w:right w:val="none" w:sz="0" w:space="0" w:color="auto"/>
      </w:divBdr>
    </w:div>
    <w:div w:id="1558202680">
      <w:bodyDiv w:val="1"/>
      <w:marLeft w:val="0"/>
      <w:marRight w:val="0"/>
      <w:marTop w:val="0"/>
      <w:marBottom w:val="0"/>
      <w:divBdr>
        <w:top w:val="none" w:sz="0" w:space="0" w:color="auto"/>
        <w:left w:val="none" w:sz="0" w:space="0" w:color="auto"/>
        <w:bottom w:val="none" w:sz="0" w:space="0" w:color="auto"/>
        <w:right w:val="none" w:sz="0" w:space="0" w:color="auto"/>
      </w:divBdr>
    </w:div>
    <w:div w:id="1563904365">
      <w:bodyDiv w:val="1"/>
      <w:marLeft w:val="0"/>
      <w:marRight w:val="0"/>
      <w:marTop w:val="0"/>
      <w:marBottom w:val="0"/>
      <w:divBdr>
        <w:top w:val="none" w:sz="0" w:space="0" w:color="auto"/>
        <w:left w:val="none" w:sz="0" w:space="0" w:color="auto"/>
        <w:bottom w:val="none" w:sz="0" w:space="0" w:color="auto"/>
        <w:right w:val="none" w:sz="0" w:space="0" w:color="auto"/>
      </w:divBdr>
    </w:div>
    <w:div w:id="1579286824">
      <w:bodyDiv w:val="1"/>
      <w:marLeft w:val="0"/>
      <w:marRight w:val="0"/>
      <w:marTop w:val="0"/>
      <w:marBottom w:val="0"/>
      <w:divBdr>
        <w:top w:val="none" w:sz="0" w:space="0" w:color="auto"/>
        <w:left w:val="none" w:sz="0" w:space="0" w:color="auto"/>
        <w:bottom w:val="none" w:sz="0" w:space="0" w:color="auto"/>
        <w:right w:val="none" w:sz="0" w:space="0" w:color="auto"/>
      </w:divBdr>
    </w:div>
    <w:div w:id="1617563067">
      <w:bodyDiv w:val="1"/>
      <w:marLeft w:val="0"/>
      <w:marRight w:val="0"/>
      <w:marTop w:val="0"/>
      <w:marBottom w:val="0"/>
      <w:divBdr>
        <w:top w:val="none" w:sz="0" w:space="0" w:color="auto"/>
        <w:left w:val="none" w:sz="0" w:space="0" w:color="auto"/>
        <w:bottom w:val="none" w:sz="0" w:space="0" w:color="auto"/>
        <w:right w:val="none" w:sz="0" w:space="0" w:color="auto"/>
      </w:divBdr>
    </w:div>
    <w:div w:id="1625228440">
      <w:bodyDiv w:val="1"/>
      <w:marLeft w:val="0"/>
      <w:marRight w:val="0"/>
      <w:marTop w:val="0"/>
      <w:marBottom w:val="0"/>
      <w:divBdr>
        <w:top w:val="none" w:sz="0" w:space="0" w:color="auto"/>
        <w:left w:val="none" w:sz="0" w:space="0" w:color="auto"/>
        <w:bottom w:val="none" w:sz="0" w:space="0" w:color="auto"/>
        <w:right w:val="none" w:sz="0" w:space="0" w:color="auto"/>
      </w:divBdr>
    </w:div>
    <w:div w:id="1631549999">
      <w:bodyDiv w:val="1"/>
      <w:marLeft w:val="0"/>
      <w:marRight w:val="0"/>
      <w:marTop w:val="0"/>
      <w:marBottom w:val="0"/>
      <w:divBdr>
        <w:top w:val="none" w:sz="0" w:space="0" w:color="auto"/>
        <w:left w:val="none" w:sz="0" w:space="0" w:color="auto"/>
        <w:bottom w:val="none" w:sz="0" w:space="0" w:color="auto"/>
        <w:right w:val="none" w:sz="0" w:space="0" w:color="auto"/>
      </w:divBdr>
    </w:div>
    <w:div w:id="1650590265">
      <w:bodyDiv w:val="1"/>
      <w:marLeft w:val="0"/>
      <w:marRight w:val="0"/>
      <w:marTop w:val="0"/>
      <w:marBottom w:val="0"/>
      <w:divBdr>
        <w:top w:val="none" w:sz="0" w:space="0" w:color="auto"/>
        <w:left w:val="none" w:sz="0" w:space="0" w:color="auto"/>
        <w:bottom w:val="none" w:sz="0" w:space="0" w:color="auto"/>
        <w:right w:val="none" w:sz="0" w:space="0" w:color="auto"/>
      </w:divBdr>
    </w:div>
    <w:div w:id="1715424718">
      <w:bodyDiv w:val="1"/>
      <w:marLeft w:val="0"/>
      <w:marRight w:val="0"/>
      <w:marTop w:val="0"/>
      <w:marBottom w:val="0"/>
      <w:divBdr>
        <w:top w:val="none" w:sz="0" w:space="0" w:color="auto"/>
        <w:left w:val="none" w:sz="0" w:space="0" w:color="auto"/>
        <w:bottom w:val="none" w:sz="0" w:space="0" w:color="auto"/>
        <w:right w:val="none" w:sz="0" w:space="0" w:color="auto"/>
      </w:divBdr>
    </w:div>
    <w:div w:id="1747725332">
      <w:bodyDiv w:val="1"/>
      <w:marLeft w:val="0"/>
      <w:marRight w:val="0"/>
      <w:marTop w:val="0"/>
      <w:marBottom w:val="0"/>
      <w:divBdr>
        <w:top w:val="none" w:sz="0" w:space="0" w:color="auto"/>
        <w:left w:val="none" w:sz="0" w:space="0" w:color="auto"/>
        <w:bottom w:val="none" w:sz="0" w:space="0" w:color="auto"/>
        <w:right w:val="none" w:sz="0" w:space="0" w:color="auto"/>
      </w:divBdr>
    </w:div>
    <w:div w:id="1799759164">
      <w:bodyDiv w:val="1"/>
      <w:marLeft w:val="0"/>
      <w:marRight w:val="0"/>
      <w:marTop w:val="0"/>
      <w:marBottom w:val="0"/>
      <w:divBdr>
        <w:top w:val="none" w:sz="0" w:space="0" w:color="auto"/>
        <w:left w:val="none" w:sz="0" w:space="0" w:color="auto"/>
        <w:bottom w:val="none" w:sz="0" w:space="0" w:color="auto"/>
        <w:right w:val="none" w:sz="0" w:space="0" w:color="auto"/>
      </w:divBdr>
      <w:divsChild>
        <w:div w:id="890307660">
          <w:marLeft w:val="0"/>
          <w:marRight w:val="0"/>
          <w:marTop w:val="0"/>
          <w:marBottom w:val="0"/>
          <w:divBdr>
            <w:top w:val="none" w:sz="0" w:space="0" w:color="auto"/>
            <w:left w:val="none" w:sz="0" w:space="0" w:color="auto"/>
            <w:bottom w:val="none" w:sz="0" w:space="0" w:color="auto"/>
            <w:right w:val="none" w:sz="0" w:space="0" w:color="auto"/>
          </w:divBdr>
        </w:div>
      </w:divsChild>
    </w:div>
    <w:div w:id="1810198613">
      <w:bodyDiv w:val="1"/>
      <w:marLeft w:val="0"/>
      <w:marRight w:val="0"/>
      <w:marTop w:val="0"/>
      <w:marBottom w:val="0"/>
      <w:divBdr>
        <w:top w:val="none" w:sz="0" w:space="0" w:color="auto"/>
        <w:left w:val="none" w:sz="0" w:space="0" w:color="auto"/>
        <w:bottom w:val="none" w:sz="0" w:space="0" w:color="auto"/>
        <w:right w:val="none" w:sz="0" w:space="0" w:color="auto"/>
      </w:divBdr>
    </w:div>
    <w:div w:id="1811825735">
      <w:bodyDiv w:val="1"/>
      <w:marLeft w:val="0"/>
      <w:marRight w:val="0"/>
      <w:marTop w:val="0"/>
      <w:marBottom w:val="0"/>
      <w:divBdr>
        <w:top w:val="none" w:sz="0" w:space="0" w:color="auto"/>
        <w:left w:val="none" w:sz="0" w:space="0" w:color="auto"/>
        <w:bottom w:val="none" w:sz="0" w:space="0" w:color="auto"/>
        <w:right w:val="none" w:sz="0" w:space="0" w:color="auto"/>
      </w:divBdr>
    </w:div>
    <w:div w:id="1817643965">
      <w:bodyDiv w:val="1"/>
      <w:marLeft w:val="0"/>
      <w:marRight w:val="0"/>
      <w:marTop w:val="0"/>
      <w:marBottom w:val="0"/>
      <w:divBdr>
        <w:top w:val="none" w:sz="0" w:space="0" w:color="auto"/>
        <w:left w:val="none" w:sz="0" w:space="0" w:color="auto"/>
        <w:bottom w:val="none" w:sz="0" w:space="0" w:color="auto"/>
        <w:right w:val="none" w:sz="0" w:space="0" w:color="auto"/>
      </w:divBdr>
    </w:div>
    <w:div w:id="1906990351">
      <w:bodyDiv w:val="1"/>
      <w:marLeft w:val="0"/>
      <w:marRight w:val="0"/>
      <w:marTop w:val="0"/>
      <w:marBottom w:val="0"/>
      <w:divBdr>
        <w:top w:val="none" w:sz="0" w:space="0" w:color="auto"/>
        <w:left w:val="none" w:sz="0" w:space="0" w:color="auto"/>
        <w:bottom w:val="none" w:sz="0" w:space="0" w:color="auto"/>
        <w:right w:val="none" w:sz="0" w:space="0" w:color="auto"/>
      </w:divBdr>
      <w:divsChild>
        <w:div w:id="2078938830">
          <w:marLeft w:val="0"/>
          <w:marRight w:val="0"/>
          <w:marTop w:val="0"/>
          <w:marBottom w:val="0"/>
          <w:divBdr>
            <w:top w:val="none" w:sz="0" w:space="0" w:color="auto"/>
            <w:left w:val="none" w:sz="0" w:space="0" w:color="auto"/>
            <w:bottom w:val="none" w:sz="0" w:space="0" w:color="auto"/>
            <w:right w:val="none" w:sz="0" w:space="0" w:color="auto"/>
          </w:divBdr>
          <w:divsChild>
            <w:div w:id="1418557291">
              <w:marLeft w:val="0"/>
              <w:marRight w:val="0"/>
              <w:marTop w:val="0"/>
              <w:marBottom w:val="0"/>
              <w:divBdr>
                <w:top w:val="none" w:sz="0" w:space="0" w:color="auto"/>
                <w:left w:val="none" w:sz="0" w:space="0" w:color="auto"/>
                <w:bottom w:val="none" w:sz="0" w:space="0" w:color="auto"/>
                <w:right w:val="none" w:sz="0" w:space="0" w:color="auto"/>
              </w:divBdr>
              <w:divsChild>
                <w:div w:id="1102263365">
                  <w:marLeft w:val="0"/>
                  <w:marRight w:val="0"/>
                  <w:marTop w:val="0"/>
                  <w:marBottom w:val="0"/>
                  <w:divBdr>
                    <w:top w:val="none" w:sz="0" w:space="0" w:color="auto"/>
                    <w:left w:val="none" w:sz="0" w:space="0" w:color="auto"/>
                    <w:bottom w:val="none" w:sz="0" w:space="0" w:color="auto"/>
                    <w:right w:val="none" w:sz="0" w:space="0" w:color="auto"/>
                  </w:divBdr>
                  <w:divsChild>
                    <w:div w:id="1717898973">
                      <w:marLeft w:val="0"/>
                      <w:marRight w:val="0"/>
                      <w:marTop w:val="0"/>
                      <w:marBottom w:val="0"/>
                      <w:divBdr>
                        <w:top w:val="none" w:sz="0" w:space="0" w:color="auto"/>
                        <w:left w:val="none" w:sz="0" w:space="0" w:color="auto"/>
                        <w:bottom w:val="none" w:sz="0" w:space="0" w:color="auto"/>
                        <w:right w:val="none" w:sz="0" w:space="0" w:color="auto"/>
                      </w:divBdr>
                      <w:divsChild>
                        <w:div w:id="827136281">
                          <w:marLeft w:val="0"/>
                          <w:marRight w:val="0"/>
                          <w:marTop w:val="0"/>
                          <w:marBottom w:val="0"/>
                          <w:divBdr>
                            <w:top w:val="none" w:sz="0" w:space="0" w:color="auto"/>
                            <w:left w:val="none" w:sz="0" w:space="0" w:color="auto"/>
                            <w:bottom w:val="none" w:sz="0" w:space="0" w:color="auto"/>
                            <w:right w:val="none" w:sz="0" w:space="0" w:color="auto"/>
                          </w:divBdr>
                          <w:divsChild>
                            <w:div w:id="1273434581">
                              <w:marLeft w:val="0"/>
                              <w:marRight w:val="0"/>
                              <w:marTop w:val="0"/>
                              <w:marBottom w:val="0"/>
                              <w:divBdr>
                                <w:top w:val="none" w:sz="0" w:space="0" w:color="auto"/>
                                <w:left w:val="none" w:sz="0" w:space="0" w:color="auto"/>
                                <w:bottom w:val="none" w:sz="0" w:space="0" w:color="auto"/>
                                <w:right w:val="none" w:sz="0" w:space="0" w:color="auto"/>
                              </w:divBdr>
                              <w:divsChild>
                                <w:div w:id="2094739281">
                                  <w:marLeft w:val="0"/>
                                  <w:marRight w:val="0"/>
                                  <w:marTop w:val="0"/>
                                  <w:marBottom w:val="0"/>
                                  <w:divBdr>
                                    <w:top w:val="none" w:sz="0" w:space="0" w:color="auto"/>
                                    <w:left w:val="none" w:sz="0" w:space="0" w:color="auto"/>
                                    <w:bottom w:val="none" w:sz="0" w:space="0" w:color="auto"/>
                                    <w:right w:val="none" w:sz="0" w:space="0" w:color="auto"/>
                                  </w:divBdr>
                                  <w:divsChild>
                                    <w:div w:id="1826050553">
                                      <w:marLeft w:val="0"/>
                                      <w:marRight w:val="0"/>
                                      <w:marTop w:val="0"/>
                                      <w:marBottom w:val="0"/>
                                      <w:divBdr>
                                        <w:top w:val="none" w:sz="0" w:space="0" w:color="auto"/>
                                        <w:left w:val="none" w:sz="0" w:space="0" w:color="auto"/>
                                        <w:bottom w:val="none" w:sz="0" w:space="0" w:color="auto"/>
                                        <w:right w:val="none" w:sz="0" w:space="0" w:color="auto"/>
                                      </w:divBdr>
                                    </w:div>
                                    <w:div w:id="137272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269776">
      <w:bodyDiv w:val="1"/>
      <w:marLeft w:val="0"/>
      <w:marRight w:val="0"/>
      <w:marTop w:val="0"/>
      <w:marBottom w:val="0"/>
      <w:divBdr>
        <w:top w:val="none" w:sz="0" w:space="0" w:color="auto"/>
        <w:left w:val="none" w:sz="0" w:space="0" w:color="auto"/>
        <w:bottom w:val="none" w:sz="0" w:space="0" w:color="auto"/>
        <w:right w:val="none" w:sz="0" w:space="0" w:color="auto"/>
      </w:divBdr>
    </w:div>
    <w:div w:id="1937444093">
      <w:bodyDiv w:val="1"/>
      <w:marLeft w:val="0"/>
      <w:marRight w:val="0"/>
      <w:marTop w:val="0"/>
      <w:marBottom w:val="0"/>
      <w:divBdr>
        <w:top w:val="none" w:sz="0" w:space="0" w:color="auto"/>
        <w:left w:val="none" w:sz="0" w:space="0" w:color="auto"/>
        <w:bottom w:val="none" w:sz="0" w:space="0" w:color="auto"/>
        <w:right w:val="none" w:sz="0" w:space="0" w:color="auto"/>
      </w:divBdr>
      <w:divsChild>
        <w:div w:id="1962685780">
          <w:marLeft w:val="0"/>
          <w:marRight w:val="0"/>
          <w:marTop w:val="0"/>
          <w:marBottom w:val="0"/>
          <w:divBdr>
            <w:top w:val="none" w:sz="0" w:space="0" w:color="auto"/>
            <w:left w:val="none" w:sz="0" w:space="0" w:color="auto"/>
            <w:bottom w:val="none" w:sz="0" w:space="0" w:color="auto"/>
            <w:right w:val="none" w:sz="0" w:space="0" w:color="auto"/>
          </w:divBdr>
        </w:div>
      </w:divsChild>
    </w:div>
    <w:div w:id="1945528702">
      <w:bodyDiv w:val="1"/>
      <w:marLeft w:val="0"/>
      <w:marRight w:val="0"/>
      <w:marTop w:val="0"/>
      <w:marBottom w:val="0"/>
      <w:divBdr>
        <w:top w:val="none" w:sz="0" w:space="0" w:color="auto"/>
        <w:left w:val="none" w:sz="0" w:space="0" w:color="auto"/>
        <w:bottom w:val="none" w:sz="0" w:space="0" w:color="auto"/>
        <w:right w:val="none" w:sz="0" w:space="0" w:color="auto"/>
      </w:divBdr>
      <w:divsChild>
        <w:div w:id="119299120">
          <w:marLeft w:val="0"/>
          <w:marRight w:val="0"/>
          <w:marTop w:val="0"/>
          <w:marBottom w:val="0"/>
          <w:divBdr>
            <w:top w:val="none" w:sz="0" w:space="0" w:color="auto"/>
            <w:left w:val="none" w:sz="0" w:space="0" w:color="auto"/>
            <w:bottom w:val="none" w:sz="0" w:space="0" w:color="auto"/>
            <w:right w:val="none" w:sz="0" w:space="0" w:color="auto"/>
          </w:divBdr>
        </w:div>
        <w:div w:id="1142119173">
          <w:marLeft w:val="0"/>
          <w:marRight w:val="0"/>
          <w:marTop w:val="0"/>
          <w:marBottom w:val="0"/>
          <w:divBdr>
            <w:top w:val="none" w:sz="0" w:space="0" w:color="auto"/>
            <w:left w:val="none" w:sz="0" w:space="0" w:color="auto"/>
            <w:bottom w:val="none" w:sz="0" w:space="0" w:color="auto"/>
            <w:right w:val="none" w:sz="0" w:space="0" w:color="auto"/>
          </w:divBdr>
        </w:div>
      </w:divsChild>
    </w:div>
    <w:div w:id="1955401088">
      <w:bodyDiv w:val="1"/>
      <w:marLeft w:val="0"/>
      <w:marRight w:val="0"/>
      <w:marTop w:val="0"/>
      <w:marBottom w:val="0"/>
      <w:divBdr>
        <w:top w:val="none" w:sz="0" w:space="0" w:color="auto"/>
        <w:left w:val="none" w:sz="0" w:space="0" w:color="auto"/>
        <w:bottom w:val="none" w:sz="0" w:space="0" w:color="auto"/>
        <w:right w:val="none" w:sz="0" w:space="0" w:color="auto"/>
      </w:divBdr>
    </w:div>
    <w:div w:id="1976062474">
      <w:bodyDiv w:val="1"/>
      <w:marLeft w:val="0"/>
      <w:marRight w:val="0"/>
      <w:marTop w:val="0"/>
      <w:marBottom w:val="0"/>
      <w:divBdr>
        <w:top w:val="none" w:sz="0" w:space="0" w:color="auto"/>
        <w:left w:val="none" w:sz="0" w:space="0" w:color="auto"/>
        <w:bottom w:val="none" w:sz="0" w:space="0" w:color="auto"/>
        <w:right w:val="none" w:sz="0" w:space="0" w:color="auto"/>
      </w:divBdr>
    </w:div>
    <w:div w:id="1979070075">
      <w:bodyDiv w:val="1"/>
      <w:marLeft w:val="0"/>
      <w:marRight w:val="0"/>
      <w:marTop w:val="0"/>
      <w:marBottom w:val="0"/>
      <w:divBdr>
        <w:top w:val="none" w:sz="0" w:space="0" w:color="auto"/>
        <w:left w:val="none" w:sz="0" w:space="0" w:color="auto"/>
        <w:bottom w:val="none" w:sz="0" w:space="0" w:color="auto"/>
        <w:right w:val="none" w:sz="0" w:space="0" w:color="auto"/>
      </w:divBdr>
    </w:div>
    <w:div w:id="1990667719">
      <w:bodyDiv w:val="1"/>
      <w:marLeft w:val="0"/>
      <w:marRight w:val="0"/>
      <w:marTop w:val="0"/>
      <w:marBottom w:val="0"/>
      <w:divBdr>
        <w:top w:val="none" w:sz="0" w:space="0" w:color="auto"/>
        <w:left w:val="none" w:sz="0" w:space="0" w:color="auto"/>
        <w:bottom w:val="none" w:sz="0" w:space="0" w:color="auto"/>
        <w:right w:val="none" w:sz="0" w:space="0" w:color="auto"/>
      </w:divBdr>
    </w:div>
    <w:div w:id="2021810391">
      <w:bodyDiv w:val="1"/>
      <w:marLeft w:val="0"/>
      <w:marRight w:val="0"/>
      <w:marTop w:val="0"/>
      <w:marBottom w:val="0"/>
      <w:divBdr>
        <w:top w:val="none" w:sz="0" w:space="0" w:color="auto"/>
        <w:left w:val="none" w:sz="0" w:space="0" w:color="auto"/>
        <w:bottom w:val="none" w:sz="0" w:space="0" w:color="auto"/>
        <w:right w:val="none" w:sz="0" w:space="0" w:color="auto"/>
      </w:divBdr>
    </w:div>
    <w:div w:id="2052925109">
      <w:bodyDiv w:val="1"/>
      <w:marLeft w:val="0"/>
      <w:marRight w:val="0"/>
      <w:marTop w:val="0"/>
      <w:marBottom w:val="0"/>
      <w:divBdr>
        <w:top w:val="none" w:sz="0" w:space="0" w:color="auto"/>
        <w:left w:val="none" w:sz="0" w:space="0" w:color="auto"/>
        <w:bottom w:val="none" w:sz="0" w:space="0" w:color="auto"/>
        <w:right w:val="none" w:sz="0" w:space="0" w:color="auto"/>
      </w:divBdr>
    </w:div>
    <w:div w:id="2053379421">
      <w:bodyDiv w:val="1"/>
      <w:marLeft w:val="0"/>
      <w:marRight w:val="0"/>
      <w:marTop w:val="0"/>
      <w:marBottom w:val="0"/>
      <w:divBdr>
        <w:top w:val="none" w:sz="0" w:space="0" w:color="auto"/>
        <w:left w:val="none" w:sz="0" w:space="0" w:color="auto"/>
        <w:bottom w:val="none" w:sz="0" w:space="0" w:color="auto"/>
        <w:right w:val="none" w:sz="0" w:space="0" w:color="auto"/>
      </w:divBdr>
    </w:div>
    <w:div w:id="2059549911">
      <w:bodyDiv w:val="1"/>
      <w:marLeft w:val="0"/>
      <w:marRight w:val="0"/>
      <w:marTop w:val="0"/>
      <w:marBottom w:val="0"/>
      <w:divBdr>
        <w:top w:val="none" w:sz="0" w:space="0" w:color="auto"/>
        <w:left w:val="none" w:sz="0" w:space="0" w:color="auto"/>
        <w:bottom w:val="none" w:sz="0" w:space="0" w:color="auto"/>
        <w:right w:val="none" w:sz="0" w:space="0" w:color="auto"/>
      </w:divBdr>
    </w:div>
    <w:div w:id="2110540539">
      <w:bodyDiv w:val="1"/>
      <w:marLeft w:val="0"/>
      <w:marRight w:val="0"/>
      <w:marTop w:val="0"/>
      <w:marBottom w:val="0"/>
      <w:divBdr>
        <w:top w:val="none" w:sz="0" w:space="0" w:color="auto"/>
        <w:left w:val="none" w:sz="0" w:space="0" w:color="auto"/>
        <w:bottom w:val="none" w:sz="0" w:space="0" w:color="auto"/>
        <w:right w:val="none" w:sz="0" w:space="0" w:color="auto"/>
      </w:divBdr>
    </w:div>
    <w:div w:id="213983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info@kahnerglobal.com" TargetMode="External"/><Relationship Id="rId10" Type="http://schemas.openxmlformats.org/officeDocument/2006/relationships/hyperlink" Target="http://www.cannabrunch.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Coordinated%20Forms:Agendas:Capital%20Agenda.dotx" TargetMode="External"/></Relationships>
</file>

<file path=word/theme/theme1.xml><?xml version="1.0" encoding="utf-8"?>
<a:theme xmlns:a="http://schemas.openxmlformats.org/drawingml/2006/main" name="Capital">
  <a:themeElements>
    <a:clrScheme name="Capital">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405D9-AD89-B341-AAFF-4919C2CFF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HD:Applications:Microsoft Office 2011:Office:Media:Templates:Print Layout View:Coordinated Forms:Agendas:Capital Agenda.dotx</Template>
  <TotalTime>311</TotalTime>
  <Pages>5</Pages>
  <Words>761</Words>
  <Characters>4340</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Kahner</dc:creator>
  <cp:keywords/>
  <dc:description/>
  <cp:lastModifiedBy>Noa Bronshtein</cp:lastModifiedBy>
  <cp:revision>76</cp:revision>
  <cp:lastPrinted>2017-10-19T19:47:00Z</cp:lastPrinted>
  <dcterms:created xsi:type="dcterms:W3CDTF">2018-05-10T20:35:00Z</dcterms:created>
  <dcterms:modified xsi:type="dcterms:W3CDTF">2018-10-18T17:34:00Z</dcterms:modified>
  <cp:category/>
</cp:coreProperties>
</file>